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88960" w14:textId="76F3AE92" w:rsidR="00822136" w:rsidRDefault="006B7112" w:rsidP="006B7112">
      <w:pPr>
        <w:autoSpaceDE w:val="0"/>
        <w:autoSpaceDN w:val="0"/>
        <w:adjustRightInd w:val="0"/>
        <w:spacing w:before="120" w:after="120"/>
        <w:ind w:left="3540" w:firstLine="708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DRUGA WERSJA DRUKU 526</w:t>
      </w:r>
    </w:p>
    <w:p w14:paraId="780AE77C" w14:textId="5CA76D73" w:rsidR="0006383D" w:rsidRPr="009F7B17" w:rsidRDefault="0006383D" w:rsidP="00195576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bCs/>
        </w:rPr>
      </w:pPr>
      <w:r w:rsidRPr="009F7B17">
        <w:rPr>
          <w:rFonts w:ascii="Arial" w:hAnsi="Arial" w:cs="Arial"/>
          <w:b/>
          <w:bCs/>
        </w:rPr>
        <w:t xml:space="preserve">Uchwała </w:t>
      </w:r>
      <w:r w:rsidR="00F139F9" w:rsidRPr="009F7B17">
        <w:rPr>
          <w:rFonts w:ascii="Arial" w:hAnsi="Arial" w:cs="Arial"/>
          <w:b/>
          <w:bCs/>
        </w:rPr>
        <w:t xml:space="preserve">Nr </w:t>
      </w:r>
      <w:r w:rsidR="002054C6">
        <w:rPr>
          <w:rFonts w:ascii="Arial" w:hAnsi="Arial" w:cs="Arial"/>
          <w:b/>
          <w:bCs/>
        </w:rPr>
        <w:t xml:space="preserve"> </w:t>
      </w:r>
      <w:r w:rsidR="000C5EC9">
        <w:rPr>
          <w:rFonts w:ascii="Arial" w:hAnsi="Arial" w:cs="Arial"/>
          <w:b/>
          <w:bCs/>
        </w:rPr>
        <w:t>/</w:t>
      </w:r>
      <w:r w:rsidR="00A573F2">
        <w:rPr>
          <w:rFonts w:ascii="Arial" w:hAnsi="Arial" w:cs="Arial"/>
          <w:b/>
          <w:bCs/>
        </w:rPr>
        <w:t xml:space="preserve"> </w:t>
      </w:r>
      <w:r w:rsidR="00F072C1">
        <w:rPr>
          <w:rFonts w:ascii="Arial" w:hAnsi="Arial" w:cs="Arial"/>
          <w:b/>
          <w:bCs/>
        </w:rPr>
        <w:t xml:space="preserve"> </w:t>
      </w:r>
      <w:r w:rsidR="000C5EC9">
        <w:rPr>
          <w:rFonts w:ascii="Arial" w:hAnsi="Arial" w:cs="Arial"/>
          <w:b/>
          <w:bCs/>
        </w:rPr>
        <w:t>/</w:t>
      </w:r>
      <w:r w:rsidRPr="009F7B17">
        <w:rPr>
          <w:rFonts w:ascii="Arial" w:hAnsi="Arial" w:cs="Arial"/>
          <w:b/>
          <w:bCs/>
        </w:rPr>
        <w:t>20</w:t>
      </w:r>
      <w:r w:rsidR="00B34B81">
        <w:rPr>
          <w:rFonts w:ascii="Arial" w:hAnsi="Arial" w:cs="Arial"/>
          <w:b/>
          <w:bCs/>
        </w:rPr>
        <w:t>2</w:t>
      </w:r>
      <w:r w:rsidR="002054C6">
        <w:rPr>
          <w:rFonts w:ascii="Arial" w:hAnsi="Arial" w:cs="Arial"/>
          <w:b/>
          <w:bCs/>
        </w:rPr>
        <w:t>2</w:t>
      </w:r>
    </w:p>
    <w:p w14:paraId="555F886A" w14:textId="77777777" w:rsidR="0006383D" w:rsidRPr="009F7B17" w:rsidRDefault="00F139F9" w:rsidP="003C0B46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bCs/>
        </w:rPr>
      </w:pPr>
      <w:r w:rsidRPr="009F7B17">
        <w:rPr>
          <w:rFonts w:ascii="Arial" w:hAnsi="Arial" w:cs="Arial"/>
          <w:b/>
          <w:bCs/>
        </w:rPr>
        <w:t>RADY MIASTA SOPOTU</w:t>
      </w:r>
    </w:p>
    <w:p w14:paraId="4D013AD3" w14:textId="22625B5A" w:rsidR="0006383D" w:rsidRPr="009F7B17" w:rsidRDefault="0006383D" w:rsidP="00195576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bCs/>
        </w:rPr>
      </w:pPr>
      <w:r w:rsidRPr="009F7B17">
        <w:rPr>
          <w:rFonts w:ascii="Arial" w:hAnsi="Arial" w:cs="Arial"/>
          <w:b/>
          <w:bCs/>
        </w:rPr>
        <w:t xml:space="preserve">z dnia </w:t>
      </w:r>
      <w:r w:rsidR="003519C9">
        <w:rPr>
          <w:rFonts w:ascii="Arial" w:hAnsi="Arial" w:cs="Arial"/>
          <w:b/>
          <w:bCs/>
        </w:rPr>
        <w:t xml:space="preserve"> </w:t>
      </w:r>
      <w:r w:rsidR="002054C6">
        <w:rPr>
          <w:rFonts w:ascii="Arial" w:hAnsi="Arial" w:cs="Arial"/>
          <w:b/>
          <w:bCs/>
        </w:rPr>
        <w:t>28</w:t>
      </w:r>
      <w:r w:rsidR="000213C6">
        <w:rPr>
          <w:rFonts w:ascii="Arial" w:hAnsi="Arial" w:cs="Arial"/>
          <w:b/>
          <w:bCs/>
        </w:rPr>
        <w:t xml:space="preserve"> </w:t>
      </w:r>
      <w:r w:rsidR="002054C6">
        <w:rPr>
          <w:rFonts w:ascii="Arial" w:hAnsi="Arial" w:cs="Arial"/>
          <w:b/>
          <w:bCs/>
        </w:rPr>
        <w:t>stycznia</w:t>
      </w:r>
      <w:r w:rsidR="003519C9">
        <w:rPr>
          <w:rFonts w:ascii="Arial" w:hAnsi="Arial" w:cs="Arial"/>
          <w:b/>
          <w:bCs/>
        </w:rPr>
        <w:t xml:space="preserve"> </w:t>
      </w:r>
      <w:r w:rsidRPr="009F7B17">
        <w:rPr>
          <w:rFonts w:ascii="Arial" w:hAnsi="Arial" w:cs="Arial"/>
          <w:b/>
          <w:bCs/>
        </w:rPr>
        <w:t>20</w:t>
      </w:r>
      <w:r w:rsidR="00346B89">
        <w:rPr>
          <w:rFonts w:ascii="Arial" w:hAnsi="Arial" w:cs="Arial"/>
          <w:b/>
          <w:bCs/>
        </w:rPr>
        <w:t>2</w:t>
      </w:r>
      <w:r w:rsidR="00577046">
        <w:rPr>
          <w:rFonts w:ascii="Arial" w:hAnsi="Arial" w:cs="Arial"/>
          <w:b/>
          <w:bCs/>
        </w:rPr>
        <w:t>2</w:t>
      </w:r>
      <w:r w:rsidR="000C5EC9">
        <w:rPr>
          <w:rFonts w:ascii="Arial" w:hAnsi="Arial" w:cs="Arial"/>
          <w:b/>
          <w:bCs/>
        </w:rPr>
        <w:t xml:space="preserve"> </w:t>
      </w:r>
      <w:r w:rsidRPr="009F7B17">
        <w:rPr>
          <w:rFonts w:ascii="Arial" w:hAnsi="Arial" w:cs="Arial"/>
          <w:b/>
          <w:bCs/>
        </w:rPr>
        <w:t>r.</w:t>
      </w:r>
    </w:p>
    <w:p w14:paraId="433A9535" w14:textId="77777777" w:rsidR="0006383D" w:rsidRPr="009F7B17" w:rsidRDefault="0006383D" w:rsidP="002654B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bookmarkStart w:id="0" w:name="_Hlk93387359"/>
      <w:r w:rsidRPr="009F7B17">
        <w:rPr>
          <w:rFonts w:ascii="Arial" w:hAnsi="Arial" w:cs="Arial"/>
          <w:b/>
          <w:bCs/>
        </w:rPr>
        <w:t>w sprawie przyj</w:t>
      </w:r>
      <w:r w:rsidRPr="009F7B17">
        <w:rPr>
          <w:rFonts w:ascii="Arial" w:hAnsi="Arial" w:cs="Arial"/>
          <w:b/>
        </w:rPr>
        <w:t>ę</w:t>
      </w:r>
      <w:r w:rsidRPr="009F7B17">
        <w:rPr>
          <w:rFonts w:ascii="Arial" w:hAnsi="Arial" w:cs="Arial"/>
          <w:b/>
          <w:bCs/>
        </w:rPr>
        <w:t>cia sprawozdania Prezydenta Miasta Sopotu</w:t>
      </w:r>
    </w:p>
    <w:p w14:paraId="397AE2F4" w14:textId="77777777" w:rsidR="0006383D" w:rsidRPr="009F7B17" w:rsidRDefault="0006383D" w:rsidP="002654B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9F7B17">
        <w:rPr>
          <w:rFonts w:ascii="Arial" w:hAnsi="Arial" w:cs="Arial"/>
          <w:b/>
          <w:bCs/>
        </w:rPr>
        <w:t>z działalno</w:t>
      </w:r>
      <w:r w:rsidRPr="009F7B17">
        <w:rPr>
          <w:rFonts w:ascii="Arial" w:hAnsi="Arial" w:cs="Arial"/>
          <w:b/>
        </w:rPr>
        <w:t>ś</w:t>
      </w:r>
      <w:r w:rsidRPr="009F7B17">
        <w:rPr>
          <w:rFonts w:ascii="Arial" w:hAnsi="Arial" w:cs="Arial"/>
          <w:b/>
          <w:bCs/>
        </w:rPr>
        <w:t>ci Komisji Bezpiecze</w:t>
      </w:r>
      <w:r w:rsidRPr="009F7B17">
        <w:rPr>
          <w:rFonts w:ascii="Arial" w:hAnsi="Arial" w:cs="Arial"/>
          <w:b/>
        </w:rPr>
        <w:t>ń</w:t>
      </w:r>
      <w:r w:rsidRPr="009F7B17">
        <w:rPr>
          <w:rFonts w:ascii="Arial" w:hAnsi="Arial" w:cs="Arial"/>
          <w:b/>
          <w:bCs/>
        </w:rPr>
        <w:t>stwa i Porz</w:t>
      </w:r>
      <w:r w:rsidRPr="009F7B17">
        <w:rPr>
          <w:rFonts w:ascii="Arial" w:hAnsi="Arial" w:cs="Arial"/>
          <w:b/>
        </w:rPr>
        <w:t>ą</w:t>
      </w:r>
      <w:r w:rsidRPr="009F7B17">
        <w:rPr>
          <w:rFonts w:ascii="Arial" w:hAnsi="Arial" w:cs="Arial"/>
          <w:b/>
          <w:bCs/>
        </w:rPr>
        <w:t>dku</w:t>
      </w:r>
    </w:p>
    <w:p w14:paraId="3A61762B" w14:textId="7C0AF691" w:rsidR="0006383D" w:rsidRPr="009F7B17" w:rsidRDefault="0006383D" w:rsidP="002654B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9F7B17">
        <w:rPr>
          <w:rFonts w:ascii="Arial" w:hAnsi="Arial" w:cs="Arial"/>
          <w:b/>
          <w:bCs/>
        </w:rPr>
        <w:t>za rok 20</w:t>
      </w:r>
      <w:r w:rsidR="00F072C1">
        <w:rPr>
          <w:rFonts w:ascii="Arial" w:hAnsi="Arial" w:cs="Arial"/>
          <w:b/>
          <w:bCs/>
        </w:rPr>
        <w:t>2</w:t>
      </w:r>
      <w:r w:rsidR="002054C6">
        <w:rPr>
          <w:rFonts w:ascii="Arial" w:hAnsi="Arial" w:cs="Arial"/>
          <w:b/>
          <w:bCs/>
        </w:rPr>
        <w:t>1</w:t>
      </w:r>
    </w:p>
    <w:bookmarkEnd w:id="0"/>
    <w:p w14:paraId="47FF2D0E" w14:textId="77777777" w:rsidR="00EF2BF3" w:rsidRPr="007421BC" w:rsidRDefault="00EF2BF3" w:rsidP="00195576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bCs/>
        </w:rPr>
      </w:pPr>
    </w:p>
    <w:p w14:paraId="13B5F78A" w14:textId="012A71AB" w:rsidR="00F072C1" w:rsidRDefault="00417218" w:rsidP="00B34B81">
      <w:pPr>
        <w:pStyle w:val="Default"/>
        <w:jc w:val="both"/>
        <w:rPr>
          <w:rFonts w:ascii="Arial" w:hAnsi="Arial" w:cs="Arial"/>
          <w:color w:val="auto"/>
        </w:rPr>
      </w:pPr>
      <w:r w:rsidRPr="009F7B17">
        <w:rPr>
          <w:rFonts w:ascii="Arial" w:hAnsi="Arial" w:cs="Arial"/>
          <w:color w:val="auto"/>
        </w:rPr>
        <w:t>Na podstawie art. 38</w:t>
      </w:r>
      <w:r w:rsidR="0006383D" w:rsidRPr="009F7B17">
        <w:rPr>
          <w:rFonts w:ascii="Arial" w:hAnsi="Arial" w:cs="Arial"/>
          <w:color w:val="auto"/>
        </w:rPr>
        <w:t>b ust. 3 ustawy z dnia 5 czerwca 1998r.</w:t>
      </w:r>
      <w:r w:rsidR="00A2082B" w:rsidRPr="009F7B17">
        <w:rPr>
          <w:rFonts w:ascii="Arial" w:hAnsi="Arial" w:cs="Arial"/>
          <w:color w:val="auto"/>
        </w:rPr>
        <w:t xml:space="preserve"> </w:t>
      </w:r>
      <w:r w:rsidR="0006383D" w:rsidRPr="009F7B17">
        <w:rPr>
          <w:rFonts w:ascii="Arial" w:hAnsi="Arial" w:cs="Arial"/>
          <w:color w:val="auto"/>
        </w:rPr>
        <w:t>o samorz</w:t>
      </w:r>
      <w:r w:rsidR="0006383D" w:rsidRPr="009F7B17">
        <w:rPr>
          <w:rFonts w:ascii="Arial" w:eastAsia="TT5F5o00" w:hAnsi="Arial" w:cs="Arial"/>
          <w:color w:val="auto"/>
        </w:rPr>
        <w:t>ą</w:t>
      </w:r>
      <w:r w:rsidR="0006383D" w:rsidRPr="009F7B17">
        <w:rPr>
          <w:rFonts w:ascii="Arial" w:hAnsi="Arial" w:cs="Arial"/>
          <w:color w:val="auto"/>
        </w:rPr>
        <w:t xml:space="preserve">dzie powiatowym </w:t>
      </w:r>
      <w:r w:rsidR="00F072C1" w:rsidRPr="006F1484">
        <w:rPr>
          <w:rFonts w:ascii="Arial" w:hAnsi="Arial" w:cs="Arial"/>
          <w:bCs/>
        </w:rPr>
        <w:t>.(</w:t>
      </w:r>
      <w:proofErr w:type="spellStart"/>
      <w:r w:rsidR="00F072C1">
        <w:rPr>
          <w:rFonts w:ascii="Arial" w:hAnsi="Arial" w:cs="Arial"/>
          <w:bCs/>
        </w:rPr>
        <w:t>t.j</w:t>
      </w:r>
      <w:proofErr w:type="spellEnd"/>
      <w:r w:rsidR="00F072C1">
        <w:rPr>
          <w:rFonts w:ascii="Arial" w:hAnsi="Arial" w:cs="Arial"/>
          <w:bCs/>
        </w:rPr>
        <w:t xml:space="preserve">. </w:t>
      </w:r>
      <w:r w:rsidR="00F072C1" w:rsidRPr="00962FF7">
        <w:rPr>
          <w:rFonts w:ascii="Arial" w:hAnsi="Arial" w:cs="Arial"/>
          <w:bCs/>
        </w:rPr>
        <w:t>Dz.U. z 20</w:t>
      </w:r>
      <w:r w:rsidR="00F072C1">
        <w:rPr>
          <w:rFonts w:ascii="Arial" w:hAnsi="Arial" w:cs="Arial"/>
          <w:bCs/>
        </w:rPr>
        <w:t>20</w:t>
      </w:r>
      <w:r w:rsidR="00F072C1" w:rsidRPr="00962FF7">
        <w:rPr>
          <w:rFonts w:ascii="Arial" w:hAnsi="Arial" w:cs="Arial"/>
          <w:bCs/>
        </w:rPr>
        <w:t xml:space="preserve"> r. poz. </w:t>
      </w:r>
      <w:r w:rsidR="00F072C1">
        <w:rPr>
          <w:rFonts w:ascii="Arial" w:hAnsi="Arial" w:cs="Arial"/>
          <w:bCs/>
        </w:rPr>
        <w:t>920</w:t>
      </w:r>
      <w:r w:rsidR="00BB5AEA">
        <w:rPr>
          <w:rFonts w:ascii="Arial" w:hAnsi="Arial" w:cs="Arial"/>
          <w:bCs/>
        </w:rPr>
        <w:t xml:space="preserve"> z </w:t>
      </w:r>
      <w:proofErr w:type="spellStart"/>
      <w:r w:rsidR="00BB5AEA">
        <w:rPr>
          <w:rFonts w:ascii="Arial" w:hAnsi="Arial" w:cs="Arial"/>
          <w:bCs/>
        </w:rPr>
        <w:t>póź</w:t>
      </w:r>
      <w:proofErr w:type="spellEnd"/>
      <w:r w:rsidR="00BB5AEA">
        <w:rPr>
          <w:rFonts w:ascii="Arial" w:hAnsi="Arial" w:cs="Arial"/>
          <w:bCs/>
        </w:rPr>
        <w:t xml:space="preserve">. </w:t>
      </w:r>
      <w:r w:rsidR="00816922">
        <w:rPr>
          <w:rFonts w:ascii="Arial" w:hAnsi="Arial" w:cs="Arial"/>
          <w:bCs/>
        </w:rPr>
        <w:t>z</w:t>
      </w:r>
      <w:r w:rsidR="00BB5AEA">
        <w:rPr>
          <w:rFonts w:ascii="Arial" w:hAnsi="Arial" w:cs="Arial"/>
          <w:bCs/>
        </w:rPr>
        <w:t>m.</w:t>
      </w:r>
      <w:r w:rsidR="00F072C1">
        <w:rPr>
          <w:rFonts w:ascii="Arial" w:hAnsi="Arial" w:cs="Arial"/>
        </w:rPr>
        <w:t>)</w:t>
      </w:r>
    </w:p>
    <w:p w14:paraId="23705F55" w14:textId="530C2360" w:rsidR="003570B4" w:rsidRPr="003570B4" w:rsidRDefault="007F6C20" w:rsidP="00B34B81">
      <w:pPr>
        <w:pStyle w:val="Default"/>
        <w:jc w:val="both"/>
        <w:rPr>
          <w:rFonts w:ascii="Arial" w:hAnsi="Arial" w:cs="Arial"/>
          <w:bCs/>
          <w:color w:val="auto"/>
        </w:rPr>
      </w:pPr>
      <w:r w:rsidRPr="007F6C20">
        <w:rPr>
          <w:rFonts w:ascii="Arial" w:hAnsi="Arial" w:cs="Arial"/>
          <w:color w:val="auto"/>
        </w:rPr>
        <w:tab/>
      </w:r>
      <w:r w:rsidR="000F241B">
        <w:rPr>
          <w:rFonts w:ascii="Arial" w:hAnsi="Arial" w:cs="Arial"/>
          <w:color w:val="auto"/>
        </w:rPr>
        <w:t xml:space="preserve"> </w:t>
      </w:r>
    </w:p>
    <w:p w14:paraId="29061347" w14:textId="77777777" w:rsidR="00F139F9" w:rsidRPr="009F7B17" w:rsidRDefault="00F139F9" w:rsidP="003C0B46">
      <w:pPr>
        <w:pStyle w:val="Default"/>
        <w:spacing w:after="240"/>
        <w:jc w:val="center"/>
        <w:rPr>
          <w:rFonts w:ascii="Arial" w:hAnsi="Arial" w:cs="Arial"/>
          <w:b/>
          <w:bCs/>
        </w:rPr>
      </w:pPr>
      <w:r w:rsidRPr="009F7B17">
        <w:rPr>
          <w:rFonts w:ascii="Arial" w:hAnsi="Arial" w:cs="Arial"/>
          <w:b/>
          <w:bCs/>
        </w:rPr>
        <w:t>Rada Miasta Sopotu</w:t>
      </w:r>
    </w:p>
    <w:p w14:paraId="691E44A3" w14:textId="77777777" w:rsidR="0006383D" w:rsidRPr="009F7B17" w:rsidRDefault="00F139F9" w:rsidP="00F139F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</w:rPr>
      </w:pPr>
      <w:r w:rsidRPr="009F7B17">
        <w:rPr>
          <w:rFonts w:ascii="Arial" w:hAnsi="Arial" w:cs="Arial"/>
          <w:b/>
          <w:bCs/>
        </w:rPr>
        <w:t xml:space="preserve">Uchwala </w:t>
      </w:r>
      <w:r w:rsidRPr="009F7B17">
        <w:rPr>
          <w:rFonts w:ascii="Arial" w:hAnsi="Arial" w:cs="Arial"/>
          <w:b/>
        </w:rPr>
        <w:t>co nast</w:t>
      </w:r>
      <w:r w:rsidRPr="009F7B17">
        <w:rPr>
          <w:rFonts w:ascii="Arial" w:eastAsia="TT5F5o00" w:hAnsi="Arial" w:cs="Arial"/>
          <w:b/>
        </w:rPr>
        <w:t>ę</w:t>
      </w:r>
      <w:r w:rsidRPr="009F7B17">
        <w:rPr>
          <w:rFonts w:ascii="Arial" w:hAnsi="Arial" w:cs="Arial"/>
          <w:b/>
        </w:rPr>
        <w:t>puje:</w:t>
      </w:r>
    </w:p>
    <w:p w14:paraId="493C03BF" w14:textId="77777777" w:rsidR="0006383D" w:rsidRPr="009F7B17" w:rsidRDefault="0006383D" w:rsidP="00F139F9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Arial" w:hAnsi="Arial" w:cs="Arial"/>
          <w:b/>
          <w:bCs/>
        </w:rPr>
      </w:pPr>
      <w:r w:rsidRPr="009F7B17">
        <w:rPr>
          <w:rFonts w:ascii="Arial" w:hAnsi="Arial" w:cs="Arial"/>
          <w:b/>
          <w:bCs/>
        </w:rPr>
        <w:t>§ 1.</w:t>
      </w:r>
    </w:p>
    <w:p w14:paraId="1E688AC2" w14:textId="2FAC7659" w:rsidR="0006383D" w:rsidRPr="009F7B17" w:rsidRDefault="0006383D" w:rsidP="009E2C6C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</w:rPr>
      </w:pPr>
      <w:r w:rsidRPr="009F7B17">
        <w:rPr>
          <w:rFonts w:ascii="Arial" w:hAnsi="Arial" w:cs="Arial"/>
        </w:rPr>
        <w:t>Przyjmuje si</w:t>
      </w:r>
      <w:r w:rsidRPr="009F7B17">
        <w:rPr>
          <w:rFonts w:ascii="Arial" w:eastAsia="TT5F5o00" w:hAnsi="Arial" w:cs="Arial"/>
        </w:rPr>
        <w:t xml:space="preserve">ę </w:t>
      </w:r>
      <w:r w:rsidRPr="009F7B17">
        <w:rPr>
          <w:rFonts w:ascii="Arial" w:hAnsi="Arial" w:cs="Arial"/>
        </w:rPr>
        <w:t>sprawozdanie Prezydenta Miasta Sopotu z działalno</w:t>
      </w:r>
      <w:r w:rsidRPr="009F7B17">
        <w:rPr>
          <w:rFonts w:ascii="Arial" w:eastAsia="TT5F5o00" w:hAnsi="Arial" w:cs="Arial"/>
        </w:rPr>
        <w:t>ś</w:t>
      </w:r>
      <w:r w:rsidRPr="009F7B17">
        <w:rPr>
          <w:rFonts w:ascii="Arial" w:hAnsi="Arial" w:cs="Arial"/>
        </w:rPr>
        <w:t>ci</w:t>
      </w:r>
      <w:r w:rsidR="00195576" w:rsidRPr="009F7B17">
        <w:rPr>
          <w:rFonts w:ascii="Arial" w:hAnsi="Arial" w:cs="Arial"/>
        </w:rPr>
        <w:t xml:space="preserve"> </w:t>
      </w:r>
      <w:r w:rsidRPr="009F7B17">
        <w:rPr>
          <w:rFonts w:ascii="Arial" w:hAnsi="Arial" w:cs="Arial"/>
        </w:rPr>
        <w:t>Komisji Bezpiecze</w:t>
      </w:r>
      <w:r w:rsidRPr="009F7B17">
        <w:rPr>
          <w:rFonts w:ascii="Arial" w:eastAsia="TT5F5o00" w:hAnsi="Arial" w:cs="Arial"/>
        </w:rPr>
        <w:t>ń</w:t>
      </w:r>
      <w:r w:rsidRPr="009F7B17">
        <w:rPr>
          <w:rFonts w:ascii="Arial" w:hAnsi="Arial" w:cs="Arial"/>
        </w:rPr>
        <w:t>stwa i Porz</w:t>
      </w:r>
      <w:r w:rsidRPr="009F7B17">
        <w:rPr>
          <w:rFonts w:ascii="Arial" w:eastAsia="TT5F5o00" w:hAnsi="Arial" w:cs="Arial"/>
        </w:rPr>
        <w:t>ą</w:t>
      </w:r>
      <w:r w:rsidRPr="009F7B17">
        <w:rPr>
          <w:rFonts w:ascii="Arial" w:hAnsi="Arial" w:cs="Arial"/>
        </w:rPr>
        <w:t>dku za rok 20</w:t>
      </w:r>
      <w:r w:rsidR="00F072C1">
        <w:rPr>
          <w:rFonts w:ascii="Arial" w:hAnsi="Arial" w:cs="Arial"/>
        </w:rPr>
        <w:t>2</w:t>
      </w:r>
      <w:r w:rsidR="002054C6">
        <w:rPr>
          <w:rFonts w:ascii="Arial" w:hAnsi="Arial" w:cs="Arial"/>
        </w:rPr>
        <w:t>1</w:t>
      </w:r>
      <w:r w:rsidR="00775C44" w:rsidRPr="009F7B17">
        <w:rPr>
          <w:rFonts w:ascii="Arial" w:hAnsi="Arial" w:cs="Arial"/>
        </w:rPr>
        <w:t xml:space="preserve"> stanowiące załącznik do niniejszej Uchwały</w:t>
      </w:r>
      <w:r w:rsidRPr="009F7B17">
        <w:rPr>
          <w:rFonts w:ascii="Arial" w:hAnsi="Arial" w:cs="Arial"/>
        </w:rPr>
        <w:t>.</w:t>
      </w:r>
    </w:p>
    <w:p w14:paraId="2B9FFC2F" w14:textId="77777777" w:rsidR="0006383D" w:rsidRPr="009F7B17" w:rsidRDefault="0006383D" w:rsidP="00F139F9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Arial" w:hAnsi="Arial" w:cs="Arial"/>
          <w:b/>
          <w:bCs/>
        </w:rPr>
      </w:pPr>
      <w:r w:rsidRPr="009F7B17">
        <w:rPr>
          <w:rFonts w:ascii="Arial" w:hAnsi="Arial" w:cs="Arial"/>
          <w:b/>
          <w:bCs/>
        </w:rPr>
        <w:t>§ 2.</w:t>
      </w:r>
    </w:p>
    <w:p w14:paraId="339A6A65" w14:textId="77777777" w:rsidR="0006383D" w:rsidRPr="009F7B17" w:rsidRDefault="0006383D" w:rsidP="00F139F9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9F7B17">
        <w:rPr>
          <w:rFonts w:ascii="Arial" w:hAnsi="Arial" w:cs="Arial"/>
        </w:rPr>
        <w:t xml:space="preserve">Uchwała wchodzi w </w:t>
      </w:r>
      <w:r w:rsidR="00195576" w:rsidRPr="009F7B17">
        <w:rPr>
          <w:rFonts w:ascii="Arial" w:eastAsia="TT5F5o00" w:hAnsi="Arial" w:cs="Arial"/>
        </w:rPr>
        <w:t>ż</w:t>
      </w:r>
      <w:r w:rsidRPr="009F7B17">
        <w:rPr>
          <w:rFonts w:ascii="Arial" w:hAnsi="Arial" w:cs="Arial"/>
        </w:rPr>
        <w:t>ycie z dniem podj</w:t>
      </w:r>
      <w:r w:rsidRPr="009F7B17">
        <w:rPr>
          <w:rFonts w:ascii="Arial" w:eastAsia="TT5F5o00" w:hAnsi="Arial" w:cs="Arial"/>
        </w:rPr>
        <w:t>ę</w:t>
      </w:r>
      <w:r w:rsidRPr="009F7B17">
        <w:rPr>
          <w:rFonts w:ascii="Arial" w:hAnsi="Arial" w:cs="Arial"/>
        </w:rPr>
        <w:t>cia.</w:t>
      </w:r>
    </w:p>
    <w:p w14:paraId="45F07DEE" w14:textId="77777777" w:rsidR="0006383D" w:rsidRPr="009F7B17" w:rsidRDefault="0006383D" w:rsidP="00F139F9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Arial" w:hAnsi="Arial" w:cs="Arial"/>
          <w:b/>
          <w:bCs/>
        </w:rPr>
      </w:pPr>
      <w:r w:rsidRPr="009F7B17">
        <w:rPr>
          <w:rFonts w:ascii="Arial" w:hAnsi="Arial" w:cs="Arial"/>
          <w:b/>
          <w:bCs/>
        </w:rPr>
        <w:t>§ 3.</w:t>
      </w:r>
    </w:p>
    <w:p w14:paraId="361BFA1D" w14:textId="77777777" w:rsidR="0006383D" w:rsidRPr="009F7B17" w:rsidRDefault="0006383D" w:rsidP="009E2C6C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</w:rPr>
      </w:pPr>
      <w:r w:rsidRPr="009F7B17">
        <w:rPr>
          <w:rFonts w:ascii="Arial" w:hAnsi="Arial" w:cs="Arial"/>
        </w:rPr>
        <w:t>Sprawozdanie podlega ogłoszeniu w Dzienniku Urz</w:t>
      </w:r>
      <w:r w:rsidRPr="009F7B17">
        <w:rPr>
          <w:rFonts w:ascii="Arial" w:eastAsia="TT5F5o00" w:hAnsi="Arial" w:cs="Arial"/>
        </w:rPr>
        <w:t>ę</w:t>
      </w:r>
      <w:r w:rsidRPr="009F7B17">
        <w:rPr>
          <w:rFonts w:ascii="Arial" w:hAnsi="Arial" w:cs="Arial"/>
        </w:rPr>
        <w:t>dowym</w:t>
      </w:r>
      <w:r w:rsidR="00195576" w:rsidRPr="009F7B17">
        <w:rPr>
          <w:rFonts w:ascii="Arial" w:hAnsi="Arial" w:cs="Arial"/>
        </w:rPr>
        <w:t xml:space="preserve"> Województwa P</w:t>
      </w:r>
      <w:r w:rsidRPr="009F7B17">
        <w:rPr>
          <w:rFonts w:ascii="Arial" w:hAnsi="Arial" w:cs="Arial"/>
        </w:rPr>
        <w:t>omorskiego.</w:t>
      </w:r>
    </w:p>
    <w:p w14:paraId="6A56FE87" w14:textId="77777777" w:rsidR="00195576" w:rsidRPr="007421BC" w:rsidRDefault="00195576" w:rsidP="00195576">
      <w:pPr>
        <w:autoSpaceDE w:val="0"/>
        <w:autoSpaceDN w:val="0"/>
        <w:adjustRightInd w:val="0"/>
        <w:rPr>
          <w:rFonts w:ascii="Arial" w:hAnsi="Arial" w:cs="Arial"/>
        </w:rPr>
      </w:pPr>
    </w:p>
    <w:p w14:paraId="266F72A3" w14:textId="77777777" w:rsidR="00195576" w:rsidRPr="007421BC" w:rsidRDefault="00195576" w:rsidP="00195576">
      <w:pPr>
        <w:autoSpaceDE w:val="0"/>
        <w:autoSpaceDN w:val="0"/>
        <w:adjustRightInd w:val="0"/>
        <w:rPr>
          <w:rFonts w:ascii="Arial" w:hAnsi="Arial" w:cs="Arial"/>
        </w:rPr>
      </w:pPr>
    </w:p>
    <w:p w14:paraId="1C8D98C8" w14:textId="77777777" w:rsidR="00195576" w:rsidRPr="007421BC" w:rsidRDefault="00195576" w:rsidP="00195576">
      <w:pPr>
        <w:autoSpaceDE w:val="0"/>
        <w:autoSpaceDN w:val="0"/>
        <w:adjustRightInd w:val="0"/>
        <w:rPr>
          <w:rFonts w:ascii="Arial" w:hAnsi="Arial" w:cs="Arial"/>
        </w:rPr>
      </w:pPr>
    </w:p>
    <w:p w14:paraId="7F2AE1A8" w14:textId="77777777" w:rsidR="00195576" w:rsidRPr="007421BC" w:rsidRDefault="00195576" w:rsidP="00195576">
      <w:pPr>
        <w:autoSpaceDE w:val="0"/>
        <w:autoSpaceDN w:val="0"/>
        <w:adjustRightInd w:val="0"/>
        <w:rPr>
          <w:rFonts w:ascii="Arial" w:hAnsi="Arial" w:cs="Arial"/>
        </w:rPr>
      </w:pPr>
    </w:p>
    <w:p w14:paraId="2B1FE24B" w14:textId="77777777" w:rsidR="00A20B3D" w:rsidRPr="007421BC" w:rsidRDefault="00A20B3D" w:rsidP="00195576">
      <w:pPr>
        <w:autoSpaceDE w:val="0"/>
        <w:autoSpaceDN w:val="0"/>
        <w:adjustRightInd w:val="0"/>
        <w:rPr>
          <w:rFonts w:ascii="Arial" w:hAnsi="Arial" w:cs="Arial"/>
        </w:rPr>
      </w:pPr>
    </w:p>
    <w:p w14:paraId="7D6B7CF8" w14:textId="361DF788" w:rsidR="00195576" w:rsidRDefault="00195576" w:rsidP="00195576">
      <w:pPr>
        <w:autoSpaceDE w:val="0"/>
        <w:autoSpaceDN w:val="0"/>
        <w:adjustRightInd w:val="0"/>
        <w:rPr>
          <w:rFonts w:ascii="Arial" w:hAnsi="Arial" w:cs="Arial"/>
        </w:rPr>
      </w:pPr>
    </w:p>
    <w:p w14:paraId="36ADE58A" w14:textId="484BA8DD" w:rsidR="00702B87" w:rsidRDefault="00702B87" w:rsidP="00195576">
      <w:pPr>
        <w:autoSpaceDE w:val="0"/>
        <w:autoSpaceDN w:val="0"/>
        <w:adjustRightInd w:val="0"/>
        <w:rPr>
          <w:rFonts w:ascii="Arial" w:hAnsi="Arial" w:cs="Arial"/>
        </w:rPr>
      </w:pPr>
    </w:p>
    <w:p w14:paraId="1999F5F0" w14:textId="427CAEE3" w:rsidR="00702B87" w:rsidRDefault="00702B87" w:rsidP="00195576">
      <w:pPr>
        <w:autoSpaceDE w:val="0"/>
        <w:autoSpaceDN w:val="0"/>
        <w:adjustRightInd w:val="0"/>
        <w:rPr>
          <w:rFonts w:ascii="Arial" w:hAnsi="Arial" w:cs="Arial"/>
        </w:rPr>
      </w:pPr>
    </w:p>
    <w:p w14:paraId="444E04DE" w14:textId="001DA0A7" w:rsidR="00702B87" w:rsidRDefault="00702B87" w:rsidP="00195576">
      <w:pPr>
        <w:autoSpaceDE w:val="0"/>
        <w:autoSpaceDN w:val="0"/>
        <w:adjustRightInd w:val="0"/>
        <w:rPr>
          <w:rFonts w:ascii="Arial" w:hAnsi="Arial" w:cs="Arial"/>
        </w:rPr>
      </w:pPr>
    </w:p>
    <w:p w14:paraId="0BA8DEA5" w14:textId="68943C96" w:rsidR="00702B87" w:rsidRDefault="00F51250" w:rsidP="00195576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Z up. Prezydenta Miasta</w:t>
      </w:r>
    </w:p>
    <w:p w14:paraId="19E526BE" w14:textId="2ED8E74F" w:rsidR="00F51250" w:rsidRDefault="00F51250" w:rsidP="00195576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Marcin K. Skwierawski</w:t>
      </w:r>
    </w:p>
    <w:p w14:paraId="522E9F6F" w14:textId="432FB3A7" w:rsidR="00F51250" w:rsidRDefault="00F51250" w:rsidP="00195576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Wiceprezydent Miasta </w:t>
      </w:r>
    </w:p>
    <w:p w14:paraId="799104BD" w14:textId="4B6FBDA5" w:rsidR="00702B87" w:rsidRDefault="00702B87" w:rsidP="00195576">
      <w:pPr>
        <w:autoSpaceDE w:val="0"/>
        <w:autoSpaceDN w:val="0"/>
        <w:adjustRightInd w:val="0"/>
        <w:rPr>
          <w:rFonts w:ascii="Arial" w:hAnsi="Arial" w:cs="Arial"/>
        </w:rPr>
      </w:pPr>
    </w:p>
    <w:p w14:paraId="18CB4DDE" w14:textId="4A76F8D7" w:rsidR="00702B87" w:rsidRDefault="00702B87" w:rsidP="00195576">
      <w:pPr>
        <w:autoSpaceDE w:val="0"/>
        <w:autoSpaceDN w:val="0"/>
        <w:adjustRightInd w:val="0"/>
        <w:rPr>
          <w:rFonts w:ascii="Arial" w:hAnsi="Arial" w:cs="Arial"/>
        </w:rPr>
      </w:pPr>
    </w:p>
    <w:p w14:paraId="51353CFA" w14:textId="027119BE" w:rsidR="00702B87" w:rsidRDefault="00702B87" w:rsidP="00195576">
      <w:pPr>
        <w:autoSpaceDE w:val="0"/>
        <w:autoSpaceDN w:val="0"/>
        <w:adjustRightInd w:val="0"/>
        <w:rPr>
          <w:rFonts w:ascii="Arial" w:hAnsi="Arial" w:cs="Arial"/>
        </w:rPr>
      </w:pPr>
    </w:p>
    <w:p w14:paraId="47F5361C" w14:textId="2529B0D5" w:rsidR="00702B87" w:rsidRDefault="00702B87" w:rsidP="00195576">
      <w:pPr>
        <w:autoSpaceDE w:val="0"/>
        <w:autoSpaceDN w:val="0"/>
        <w:adjustRightInd w:val="0"/>
        <w:rPr>
          <w:rFonts w:ascii="Arial" w:hAnsi="Arial" w:cs="Arial"/>
        </w:rPr>
      </w:pPr>
    </w:p>
    <w:p w14:paraId="4B71B1FF" w14:textId="63C65C93" w:rsidR="00702B87" w:rsidRDefault="00702B87" w:rsidP="00195576">
      <w:pPr>
        <w:autoSpaceDE w:val="0"/>
        <w:autoSpaceDN w:val="0"/>
        <w:adjustRightInd w:val="0"/>
        <w:rPr>
          <w:rFonts w:ascii="Arial" w:hAnsi="Arial" w:cs="Arial"/>
        </w:rPr>
      </w:pPr>
    </w:p>
    <w:p w14:paraId="4BDA648B" w14:textId="14500CFA" w:rsidR="00702B87" w:rsidRDefault="00702B87" w:rsidP="00195576">
      <w:pPr>
        <w:autoSpaceDE w:val="0"/>
        <w:autoSpaceDN w:val="0"/>
        <w:adjustRightInd w:val="0"/>
        <w:rPr>
          <w:rFonts w:ascii="Arial" w:hAnsi="Arial" w:cs="Arial"/>
        </w:rPr>
      </w:pPr>
    </w:p>
    <w:p w14:paraId="5E0E9C8C" w14:textId="71989CDE" w:rsidR="00702B87" w:rsidRDefault="00702B87" w:rsidP="00195576">
      <w:pPr>
        <w:autoSpaceDE w:val="0"/>
        <w:autoSpaceDN w:val="0"/>
        <w:adjustRightInd w:val="0"/>
        <w:rPr>
          <w:rFonts w:ascii="Arial" w:hAnsi="Arial" w:cs="Arial"/>
        </w:rPr>
      </w:pPr>
    </w:p>
    <w:p w14:paraId="06C6F414" w14:textId="198E4775" w:rsidR="00702B87" w:rsidRDefault="00702B87" w:rsidP="00195576">
      <w:pPr>
        <w:autoSpaceDE w:val="0"/>
        <w:autoSpaceDN w:val="0"/>
        <w:adjustRightInd w:val="0"/>
        <w:rPr>
          <w:rFonts w:ascii="Arial" w:hAnsi="Arial" w:cs="Arial"/>
        </w:rPr>
      </w:pPr>
    </w:p>
    <w:p w14:paraId="7AC916E6" w14:textId="77777777" w:rsidR="00702B87" w:rsidRPr="007421BC" w:rsidRDefault="00702B87" w:rsidP="00195576">
      <w:pPr>
        <w:autoSpaceDE w:val="0"/>
        <w:autoSpaceDN w:val="0"/>
        <w:adjustRightInd w:val="0"/>
        <w:rPr>
          <w:rFonts w:ascii="Arial" w:hAnsi="Arial" w:cs="Arial"/>
        </w:rPr>
      </w:pPr>
    </w:p>
    <w:p w14:paraId="1FA63EC4" w14:textId="77777777" w:rsidR="00195576" w:rsidRPr="007421BC" w:rsidRDefault="00195576" w:rsidP="00195576">
      <w:pPr>
        <w:autoSpaceDE w:val="0"/>
        <w:autoSpaceDN w:val="0"/>
        <w:adjustRightInd w:val="0"/>
        <w:rPr>
          <w:rFonts w:ascii="Arial" w:hAnsi="Arial" w:cs="Arial"/>
        </w:rPr>
      </w:pPr>
    </w:p>
    <w:p w14:paraId="47C2A4AB" w14:textId="77777777" w:rsidR="00195576" w:rsidRPr="009F7B17" w:rsidRDefault="00195576" w:rsidP="00195576">
      <w:pPr>
        <w:autoSpaceDE w:val="0"/>
        <w:autoSpaceDN w:val="0"/>
        <w:adjustRightInd w:val="0"/>
        <w:rPr>
          <w:rFonts w:ascii="Arial" w:hAnsi="Arial" w:cs="Arial"/>
        </w:rPr>
      </w:pPr>
    </w:p>
    <w:p w14:paraId="11340832" w14:textId="4904399F" w:rsidR="0006383D" w:rsidRDefault="0006383D" w:rsidP="0019557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9F7B17">
        <w:rPr>
          <w:rFonts w:ascii="Arial" w:hAnsi="Arial" w:cs="Arial"/>
          <w:b/>
          <w:bCs/>
        </w:rPr>
        <w:t>UZASADNIENIE</w:t>
      </w:r>
    </w:p>
    <w:p w14:paraId="422355A3" w14:textId="77777777" w:rsidR="00F072C1" w:rsidRPr="009F7B17" w:rsidRDefault="00F072C1" w:rsidP="0019557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142B1200" w14:textId="222B7406" w:rsidR="00195576" w:rsidRPr="009F50B6" w:rsidRDefault="0006383D" w:rsidP="0082747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F7B17">
        <w:rPr>
          <w:rFonts w:ascii="Arial" w:hAnsi="Arial" w:cs="Arial"/>
        </w:rPr>
        <w:t xml:space="preserve">Zgodnie </w:t>
      </w:r>
      <w:r w:rsidR="00827472" w:rsidRPr="009F7B17">
        <w:rPr>
          <w:rFonts w:ascii="Arial" w:hAnsi="Arial" w:cs="Arial"/>
          <w:bCs/>
        </w:rPr>
        <w:t>z a</w:t>
      </w:r>
      <w:r w:rsidR="00827472" w:rsidRPr="009F7B17">
        <w:rPr>
          <w:rFonts w:ascii="Arial" w:hAnsi="Arial" w:cs="Arial"/>
        </w:rPr>
        <w:t>rt. 38b ust. 3 u</w:t>
      </w:r>
      <w:r w:rsidRPr="009F7B17">
        <w:rPr>
          <w:rFonts w:ascii="Arial" w:hAnsi="Arial" w:cs="Arial"/>
        </w:rPr>
        <w:t>staw</w:t>
      </w:r>
      <w:r w:rsidR="00827472" w:rsidRPr="009F7B17">
        <w:rPr>
          <w:rFonts w:ascii="Arial" w:eastAsia="TT5F5o00" w:hAnsi="Arial" w:cs="Arial"/>
        </w:rPr>
        <w:t>y</w:t>
      </w:r>
      <w:r w:rsidRPr="009F7B17">
        <w:rPr>
          <w:rFonts w:ascii="Arial" w:eastAsia="TT5F5o00" w:hAnsi="Arial" w:cs="Arial"/>
        </w:rPr>
        <w:t xml:space="preserve"> </w:t>
      </w:r>
      <w:r w:rsidRPr="009F7B17">
        <w:rPr>
          <w:rFonts w:ascii="Arial" w:hAnsi="Arial" w:cs="Arial"/>
        </w:rPr>
        <w:t>o samorz</w:t>
      </w:r>
      <w:r w:rsidRPr="009F7B17">
        <w:rPr>
          <w:rFonts w:ascii="Arial" w:eastAsia="TT5F5o00" w:hAnsi="Arial" w:cs="Arial"/>
        </w:rPr>
        <w:t>ą</w:t>
      </w:r>
      <w:r w:rsidRPr="009F7B17">
        <w:rPr>
          <w:rFonts w:ascii="Arial" w:hAnsi="Arial" w:cs="Arial"/>
        </w:rPr>
        <w:t>dzie powiatowym z dnia 5 czerwca</w:t>
      </w:r>
      <w:r w:rsidR="00195576" w:rsidRPr="009F7B17">
        <w:rPr>
          <w:rFonts w:ascii="Arial" w:hAnsi="Arial" w:cs="Arial"/>
        </w:rPr>
        <w:t xml:space="preserve"> </w:t>
      </w:r>
      <w:r w:rsidRPr="009F7B17">
        <w:rPr>
          <w:rFonts w:ascii="Arial" w:hAnsi="Arial" w:cs="Arial"/>
        </w:rPr>
        <w:t xml:space="preserve">1998r. </w:t>
      </w:r>
      <w:r w:rsidR="00F072C1" w:rsidRPr="006F1484">
        <w:rPr>
          <w:rFonts w:ascii="Arial" w:hAnsi="Arial" w:cs="Arial"/>
          <w:bCs/>
        </w:rPr>
        <w:t>(</w:t>
      </w:r>
      <w:proofErr w:type="spellStart"/>
      <w:r w:rsidR="00F072C1">
        <w:rPr>
          <w:rFonts w:ascii="Arial" w:hAnsi="Arial" w:cs="Arial"/>
          <w:bCs/>
        </w:rPr>
        <w:t>t.j</w:t>
      </w:r>
      <w:proofErr w:type="spellEnd"/>
      <w:r w:rsidR="00F072C1">
        <w:rPr>
          <w:rFonts w:ascii="Arial" w:hAnsi="Arial" w:cs="Arial"/>
          <w:bCs/>
        </w:rPr>
        <w:t xml:space="preserve">. </w:t>
      </w:r>
      <w:r w:rsidR="00F072C1" w:rsidRPr="00962FF7">
        <w:rPr>
          <w:rFonts w:ascii="Arial" w:hAnsi="Arial" w:cs="Arial"/>
          <w:bCs/>
        </w:rPr>
        <w:t>Dz.U. z 20</w:t>
      </w:r>
      <w:r w:rsidR="00F072C1">
        <w:rPr>
          <w:rFonts w:ascii="Arial" w:hAnsi="Arial" w:cs="Arial"/>
          <w:bCs/>
        </w:rPr>
        <w:t>20</w:t>
      </w:r>
      <w:r w:rsidR="00F072C1" w:rsidRPr="00962FF7">
        <w:rPr>
          <w:rFonts w:ascii="Arial" w:hAnsi="Arial" w:cs="Arial"/>
          <w:bCs/>
        </w:rPr>
        <w:t xml:space="preserve"> r. poz. </w:t>
      </w:r>
      <w:r w:rsidR="00F072C1">
        <w:rPr>
          <w:rFonts w:ascii="Arial" w:hAnsi="Arial" w:cs="Arial"/>
          <w:bCs/>
        </w:rPr>
        <w:t>920</w:t>
      </w:r>
      <w:r w:rsidR="002054C6">
        <w:rPr>
          <w:rFonts w:ascii="Arial" w:hAnsi="Arial" w:cs="Arial"/>
          <w:bCs/>
        </w:rPr>
        <w:t xml:space="preserve"> z </w:t>
      </w:r>
      <w:proofErr w:type="spellStart"/>
      <w:r w:rsidR="002054C6">
        <w:rPr>
          <w:rFonts w:ascii="Arial" w:hAnsi="Arial" w:cs="Arial"/>
          <w:bCs/>
        </w:rPr>
        <w:t>p</w:t>
      </w:r>
      <w:r w:rsidR="00BB5AEA">
        <w:rPr>
          <w:rFonts w:ascii="Arial" w:hAnsi="Arial" w:cs="Arial"/>
          <w:bCs/>
        </w:rPr>
        <w:t>ó</w:t>
      </w:r>
      <w:r w:rsidR="002054C6">
        <w:rPr>
          <w:rFonts w:ascii="Arial" w:hAnsi="Arial" w:cs="Arial"/>
          <w:bCs/>
        </w:rPr>
        <w:t>ź</w:t>
      </w:r>
      <w:proofErr w:type="spellEnd"/>
      <w:r w:rsidR="002054C6">
        <w:rPr>
          <w:rFonts w:ascii="Arial" w:hAnsi="Arial" w:cs="Arial"/>
          <w:bCs/>
        </w:rPr>
        <w:t>. zm.</w:t>
      </w:r>
      <w:r w:rsidR="00F072C1">
        <w:rPr>
          <w:rFonts w:ascii="Arial" w:hAnsi="Arial" w:cs="Arial"/>
        </w:rPr>
        <w:t>)</w:t>
      </w:r>
      <w:r w:rsidR="00CA5142">
        <w:rPr>
          <w:rFonts w:ascii="Arial" w:hAnsi="Arial" w:cs="Arial"/>
        </w:rPr>
        <w:t>, n</w:t>
      </w:r>
      <w:r w:rsidR="00827472" w:rsidRPr="009F7B17">
        <w:rPr>
          <w:rFonts w:ascii="Arial" w:hAnsi="Arial" w:cs="Arial"/>
        </w:rPr>
        <w:t xml:space="preserve">ie później niż do końca stycznia następnego roku kalendarzowego starosta (Prezydent Miasta na prawach powiatu) składa radzie </w:t>
      </w:r>
      <w:r w:rsidR="00827472" w:rsidRPr="009F50B6">
        <w:rPr>
          <w:rFonts w:ascii="Arial" w:hAnsi="Arial" w:cs="Arial"/>
        </w:rPr>
        <w:t>powiatu (</w:t>
      </w:r>
      <w:r w:rsidR="00B01BB7" w:rsidRPr="009F50B6">
        <w:rPr>
          <w:rFonts w:ascii="Arial" w:hAnsi="Arial" w:cs="Arial"/>
        </w:rPr>
        <w:t xml:space="preserve">radzie </w:t>
      </w:r>
      <w:r w:rsidR="00827472" w:rsidRPr="009F50B6">
        <w:rPr>
          <w:rFonts w:ascii="Arial" w:hAnsi="Arial" w:cs="Arial"/>
        </w:rPr>
        <w:t>miasta</w:t>
      </w:r>
      <w:r w:rsidR="00827472" w:rsidRPr="009F7B17">
        <w:rPr>
          <w:rFonts w:ascii="Arial" w:hAnsi="Arial" w:cs="Arial"/>
        </w:rPr>
        <w:t xml:space="preserve">) sprawozdanie z działalności komisji za rok ubiegły. Sprawozdanie starosty ogłasza się w </w:t>
      </w:r>
      <w:r w:rsidR="00B01BB7" w:rsidRPr="009F50B6">
        <w:rPr>
          <w:rFonts w:ascii="Arial" w:hAnsi="Arial" w:cs="Arial"/>
        </w:rPr>
        <w:t xml:space="preserve">Dzienniku Urzędowym Województwa Pomorskiego. </w:t>
      </w:r>
    </w:p>
    <w:p w14:paraId="535E4771" w14:textId="77777777" w:rsidR="00195576" w:rsidRPr="009F50B6" w:rsidRDefault="00195576" w:rsidP="0006383D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62E791CA" w14:textId="77777777" w:rsidR="00195576" w:rsidRPr="007421BC" w:rsidRDefault="00195576" w:rsidP="0006383D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68D0E71E" w14:textId="77777777" w:rsidR="00195576" w:rsidRPr="007421BC" w:rsidRDefault="00195576" w:rsidP="0006383D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313F69F4" w14:textId="77777777" w:rsidR="00195576" w:rsidRPr="007421BC" w:rsidRDefault="00195576" w:rsidP="0006383D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68D07960" w14:textId="77777777" w:rsidR="00195576" w:rsidRPr="007421BC" w:rsidRDefault="00195576" w:rsidP="0006383D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25866796" w14:textId="0E1D9F28" w:rsidR="00360E7C" w:rsidRDefault="00F51250" w:rsidP="00360E7C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Naczelnik Wydziału </w:t>
      </w:r>
    </w:p>
    <w:p w14:paraId="216F7F46" w14:textId="7F2AB38E" w:rsidR="00F51250" w:rsidRDefault="00F51250" w:rsidP="00360E7C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Bezpieczeństwa i Zarządzania Kryzysowego</w:t>
      </w:r>
    </w:p>
    <w:p w14:paraId="24373A69" w14:textId="7759E3D5" w:rsidR="00F51250" w:rsidRPr="00711182" w:rsidRDefault="00F51250" w:rsidP="00360E7C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/-/ Adam Polakowski</w:t>
      </w:r>
    </w:p>
    <w:p w14:paraId="3040A6E8" w14:textId="77777777" w:rsidR="00360E7C" w:rsidRPr="00711182" w:rsidRDefault="00360E7C" w:rsidP="00360E7C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70"/>
        <w:gridCol w:w="2850"/>
        <w:gridCol w:w="3071"/>
      </w:tblGrid>
      <w:tr w:rsidR="00360E7C" w:rsidRPr="00711182" w14:paraId="32B4D4F7" w14:textId="77777777" w:rsidTr="0078785A">
        <w:tc>
          <w:tcPr>
            <w:tcW w:w="3070" w:type="dxa"/>
            <w:shd w:val="clear" w:color="auto" w:fill="auto"/>
          </w:tcPr>
          <w:p w14:paraId="25F75D0A" w14:textId="4D8E8CAB" w:rsidR="00360E7C" w:rsidRPr="00711182" w:rsidRDefault="00360E7C" w:rsidP="007878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50" w:type="dxa"/>
            <w:shd w:val="clear" w:color="auto" w:fill="auto"/>
          </w:tcPr>
          <w:p w14:paraId="1DB91C7B" w14:textId="77777777" w:rsidR="00360E7C" w:rsidRPr="00711182" w:rsidRDefault="00360E7C" w:rsidP="007878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071" w:type="dxa"/>
            <w:shd w:val="clear" w:color="auto" w:fill="auto"/>
          </w:tcPr>
          <w:p w14:paraId="1B9B5FBF" w14:textId="0F80717D" w:rsidR="00360E7C" w:rsidRPr="00711182" w:rsidRDefault="00360E7C" w:rsidP="007878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</w:tbl>
    <w:p w14:paraId="404EDE2C" w14:textId="77777777" w:rsidR="00195576" w:rsidRPr="007421BC" w:rsidRDefault="00195576" w:rsidP="0006383D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7C7E58F1" w14:textId="77777777" w:rsidR="00195576" w:rsidRPr="007421BC" w:rsidRDefault="00195576" w:rsidP="0006383D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1627209F" w14:textId="77777777" w:rsidR="00195576" w:rsidRPr="007421BC" w:rsidRDefault="00195576" w:rsidP="0006383D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761B2C08" w14:textId="77777777" w:rsidR="00195576" w:rsidRPr="007421BC" w:rsidRDefault="00195576" w:rsidP="0006383D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0B75188F" w14:textId="77777777" w:rsidR="0006383D" w:rsidRPr="007421BC" w:rsidRDefault="0006383D" w:rsidP="0006383D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263BDDEC" w14:textId="77777777" w:rsidR="00C91C33" w:rsidRPr="009F7B17" w:rsidRDefault="00C91C33" w:rsidP="0006383D">
      <w:pPr>
        <w:autoSpaceDE w:val="0"/>
        <w:autoSpaceDN w:val="0"/>
        <w:adjustRightInd w:val="0"/>
        <w:jc w:val="center"/>
        <w:rPr>
          <w:rFonts w:ascii="Arial" w:hAnsi="Arial" w:cs="Arial"/>
          <w:color w:val="FF0000"/>
        </w:rPr>
        <w:sectPr w:rsidR="00C91C33" w:rsidRPr="009F7B17" w:rsidSect="007B1163">
          <w:foot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14:paraId="158570B9" w14:textId="77777777" w:rsidR="00F06BE0" w:rsidRPr="0096219E" w:rsidRDefault="00F06BE0" w:rsidP="00F06BE0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</w:rPr>
      </w:pPr>
      <w:r w:rsidRPr="0096219E">
        <w:rPr>
          <w:rFonts w:ascii="Arial" w:hAnsi="Arial" w:cs="Arial"/>
        </w:rPr>
        <w:lastRenderedPageBreak/>
        <w:t>Załącznik do Uchwały Nr   /  /202</w:t>
      </w:r>
      <w:r>
        <w:rPr>
          <w:rFonts w:ascii="Arial" w:hAnsi="Arial" w:cs="Arial"/>
        </w:rPr>
        <w:t>2</w:t>
      </w:r>
      <w:r w:rsidRPr="0096219E">
        <w:rPr>
          <w:rFonts w:ascii="Arial" w:hAnsi="Arial" w:cs="Arial"/>
        </w:rPr>
        <w:t xml:space="preserve"> Rady Miasta Sopotu</w:t>
      </w:r>
    </w:p>
    <w:p w14:paraId="3B4236AF" w14:textId="77777777" w:rsidR="00F06BE0" w:rsidRPr="0096219E" w:rsidRDefault="00F06BE0" w:rsidP="00F06BE0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</w:rPr>
      </w:pPr>
      <w:r w:rsidRPr="0096219E">
        <w:rPr>
          <w:rFonts w:ascii="Arial" w:hAnsi="Arial" w:cs="Arial"/>
        </w:rPr>
        <w:t xml:space="preserve">z dnia </w:t>
      </w:r>
      <w:r>
        <w:rPr>
          <w:rFonts w:ascii="Arial" w:hAnsi="Arial" w:cs="Arial"/>
        </w:rPr>
        <w:t>28 stycznia</w:t>
      </w:r>
      <w:r w:rsidRPr="0096219E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2</w:t>
      </w:r>
      <w:r w:rsidRPr="0096219E">
        <w:rPr>
          <w:rFonts w:ascii="Arial" w:hAnsi="Arial" w:cs="Arial"/>
        </w:rPr>
        <w:t xml:space="preserve"> r.</w:t>
      </w:r>
    </w:p>
    <w:p w14:paraId="7638B5DE" w14:textId="77777777" w:rsidR="00F06BE0" w:rsidRPr="0096219E" w:rsidRDefault="00F06BE0" w:rsidP="00F06BE0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</w:rPr>
      </w:pPr>
    </w:p>
    <w:p w14:paraId="78A60985" w14:textId="77777777" w:rsidR="00F06BE0" w:rsidRPr="0096219E" w:rsidRDefault="00F06BE0" w:rsidP="00F06BE0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  <w:r w:rsidRPr="0096219E">
        <w:rPr>
          <w:rFonts w:ascii="Arial" w:hAnsi="Arial" w:cs="Arial"/>
          <w:b/>
          <w:bCs/>
        </w:rPr>
        <w:t>SPRAWOZDANIE PREZYDENTA MIASTA SOPOTU</w:t>
      </w:r>
    </w:p>
    <w:p w14:paraId="14C82788" w14:textId="77777777" w:rsidR="00F06BE0" w:rsidRPr="0096219E" w:rsidRDefault="00F06BE0" w:rsidP="00F06BE0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  <w:r w:rsidRPr="0096219E">
        <w:rPr>
          <w:rFonts w:ascii="Arial" w:hAnsi="Arial" w:cs="Arial"/>
        </w:rPr>
        <w:t>z działalno</w:t>
      </w:r>
      <w:r w:rsidRPr="0096219E">
        <w:rPr>
          <w:rFonts w:ascii="Arial" w:eastAsia="TT5F9o00" w:hAnsi="Arial" w:cs="Arial"/>
        </w:rPr>
        <w:t>ś</w:t>
      </w:r>
      <w:r w:rsidRPr="0096219E">
        <w:rPr>
          <w:rFonts w:ascii="Arial" w:hAnsi="Arial" w:cs="Arial"/>
        </w:rPr>
        <w:t>ci Komisji Bezpiecze</w:t>
      </w:r>
      <w:r w:rsidRPr="0096219E">
        <w:rPr>
          <w:rFonts w:ascii="Arial" w:eastAsia="TT5F9o00" w:hAnsi="Arial" w:cs="Arial"/>
        </w:rPr>
        <w:t>ń</w:t>
      </w:r>
      <w:r w:rsidRPr="0096219E">
        <w:rPr>
          <w:rFonts w:ascii="Arial" w:hAnsi="Arial" w:cs="Arial"/>
        </w:rPr>
        <w:t>stwa i Porz</w:t>
      </w:r>
      <w:r w:rsidRPr="0096219E">
        <w:rPr>
          <w:rFonts w:ascii="Arial" w:eastAsia="TT5F9o00" w:hAnsi="Arial" w:cs="Arial"/>
        </w:rPr>
        <w:t>ą</w:t>
      </w:r>
      <w:r w:rsidRPr="0096219E">
        <w:rPr>
          <w:rFonts w:ascii="Arial" w:hAnsi="Arial" w:cs="Arial"/>
        </w:rPr>
        <w:t>dku</w:t>
      </w:r>
    </w:p>
    <w:p w14:paraId="5DA15BC1" w14:textId="77777777" w:rsidR="00F06BE0" w:rsidRPr="007421BC" w:rsidRDefault="00F06BE0" w:rsidP="00F06BE0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  <w:r w:rsidRPr="0096219E">
        <w:rPr>
          <w:rFonts w:ascii="Arial" w:hAnsi="Arial" w:cs="Arial"/>
        </w:rPr>
        <w:t xml:space="preserve">za </w:t>
      </w:r>
      <w:r w:rsidRPr="007421BC">
        <w:rPr>
          <w:rFonts w:ascii="Arial" w:hAnsi="Arial" w:cs="Arial"/>
        </w:rPr>
        <w:t>202</w:t>
      </w:r>
      <w:r>
        <w:rPr>
          <w:rFonts w:ascii="Arial" w:hAnsi="Arial" w:cs="Arial"/>
        </w:rPr>
        <w:t>1</w:t>
      </w:r>
      <w:r w:rsidRPr="007421BC">
        <w:rPr>
          <w:rFonts w:ascii="Arial" w:hAnsi="Arial" w:cs="Arial"/>
        </w:rPr>
        <w:t xml:space="preserve"> r.</w:t>
      </w:r>
    </w:p>
    <w:p w14:paraId="1249E2AB" w14:textId="77777777" w:rsidR="00F06BE0" w:rsidRPr="007421BC" w:rsidRDefault="00F06BE0" w:rsidP="00F06BE0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</w:p>
    <w:p w14:paraId="37896EA6" w14:textId="73177F3E" w:rsidR="00F06BE0" w:rsidRPr="0096219E" w:rsidRDefault="00F06BE0" w:rsidP="00F06BE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7421BC">
        <w:rPr>
          <w:rFonts w:ascii="Arial" w:hAnsi="Arial" w:cs="Arial"/>
        </w:rPr>
        <w:t xml:space="preserve">Zgodnie z art. 38b ustawy z dnia 5 czerwca </w:t>
      </w:r>
      <w:r w:rsidRPr="0096219E">
        <w:rPr>
          <w:rFonts w:ascii="Arial" w:hAnsi="Arial" w:cs="Arial"/>
        </w:rPr>
        <w:t>1998 r. o samorz</w:t>
      </w:r>
      <w:r w:rsidRPr="0096219E">
        <w:rPr>
          <w:rFonts w:ascii="Arial" w:eastAsia="TT5F9o00" w:hAnsi="Arial" w:cs="Arial"/>
        </w:rPr>
        <w:t>ą</w:t>
      </w:r>
      <w:r w:rsidRPr="0096219E">
        <w:rPr>
          <w:rFonts w:ascii="Arial" w:hAnsi="Arial" w:cs="Arial"/>
        </w:rPr>
        <w:t xml:space="preserve">dzie powiatowym </w:t>
      </w:r>
      <w:r w:rsidRPr="0096219E">
        <w:rPr>
          <w:rFonts w:ascii="Arial" w:hAnsi="Arial" w:cs="Arial"/>
        </w:rPr>
        <w:br/>
      </w:r>
      <w:r w:rsidRPr="0096219E">
        <w:rPr>
          <w:rFonts w:ascii="Arial" w:hAnsi="Arial" w:cs="Arial"/>
          <w:bCs/>
        </w:rPr>
        <w:t>(</w:t>
      </w:r>
      <w:proofErr w:type="spellStart"/>
      <w:r w:rsidRPr="0096219E">
        <w:rPr>
          <w:rFonts w:ascii="Arial" w:hAnsi="Arial" w:cs="Arial"/>
          <w:bCs/>
        </w:rPr>
        <w:t>t.j</w:t>
      </w:r>
      <w:proofErr w:type="spellEnd"/>
      <w:r w:rsidRPr="0096219E">
        <w:rPr>
          <w:rFonts w:ascii="Arial" w:hAnsi="Arial" w:cs="Arial"/>
          <w:bCs/>
        </w:rPr>
        <w:t>. Dz.U. z 2020 r. poz. 920</w:t>
      </w:r>
      <w:r w:rsidR="00BB5AEA">
        <w:rPr>
          <w:rFonts w:ascii="Arial" w:hAnsi="Arial" w:cs="Arial"/>
          <w:bCs/>
        </w:rPr>
        <w:t xml:space="preserve"> z </w:t>
      </w:r>
      <w:proofErr w:type="spellStart"/>
      <w:r w:rsidR="00BB5AEA">
        <w:rPr>
          <w:rFonts w:ascii="Arial" w:hAnsi="Arial" w:cs="Arial"/>
          <w:bCs/>
        </w:rPr>
        <w:t>póź</w:t>
      </w:r>
      <w:proofErr w:type="spellEnd"/>
      <w:r w:rsidR="00BB5AEA">
        <w:rPr>
          <w:rFonts w:ascii="Arial" w:hAnsi="Arial" w:cs="Arial"/>
          <w:bCs/>
        </w:rPr>
        <w:t>. zm</w:t>
      </w:r>
      <w:r w:rsidRPr="0096219E">
        <w:rPr>
          <w:rFonts w:ascii="Arial" w:hAnsi="Arial" w:cs="Arial"/>
        </w:rPr>
        <w:t>), przedstawiam sprawozdanie z działalno</w:t>
      </w:r>
      <w:r w:rsidRPr="0096219E">
        <w:rPr>
          <w:rFonts w:ascii="Arial" w:eastAsia="TT5F9o00" w:hAnsi="Arial" w:cs="Arial"/>
        </w:rPr>
        <w:t>ś</w:t>
      </w:r>
      <w:r w:rsidRPr="0096219E">
        <w:rPr>
          <w:rFonts w:ascii="Arial" w:hAnsi="Arial" w:cs="Arial"/>
        </w:rPr>
        <w:t>ci Komisji Bezpiecze</w:t>
      </w:r>
      <w:r w:rsidRPr="0096219E">
        <w:rPr>
          <w:rFonts w:ascii="Arial" w:eastAsia="TT5F9o00" w:hAnsi="Arial" w:cs="Arial"/>
        </w:rPr>
        <w:t>ń</w:t>
      </w:r>
      <w:r w:rsidRPr="0096219E">
        <w:rPr>
          <w:rFonts w:ascii="Arial" w:hAnsi="Arial" w:cs="Arial"/>
        </w:rPr>
        <w:t>stwa i Porz</w:t>
      </w:r>
      <w:r w:rsidRPr="0096219E">
        <w:rPr>
          <w:rFonts w:ascii="Arial" w:eastAsia="TT5F9o00" w:hAnsi="Arial" w:cs="Arial"/>
        </w:rPr>
        <w:t>ą</w:t>
      </w:r>
      <w:r w:rsidRPr="0096219E">
        <w:rPr>
          <w:rFonts w:ascii="Arial" w:hAnsi="Arial" w:cs="Arial"/>
        </w:rPr>
        <w:t>dku za 20</w:t>
      </w:r>
      <w:r w:rsidR="00BB5AEA">
        <w:rPr>
          <w:rFonts w:ascii="Arial" w:hAnsi="Arial" w:cs="Arial"/>
        </w:rPr>
        <w:t>2</w:t>
      </w:r>
      <w:r>
        <w:rPr>
          <w:rFonts w:ascii="Arial" w:hAnsi="Arial" w:cs="Arial"/>
        </w:rPr>
        <w:t>1</w:t>
      </w:r>
      <w:r w:rsidRPr="0096219E">
        <w:rPr>
          <w:rFonts w:ascii="Arial" w:hAnsi="Arial" w:cs="Arial"/>
        </w:rPr>
        <w:t xml:space="preserve"> rok.</w:t>
      </w:r>
    </w:p>
    <w:p w14:paraId="2E669672" w14:textId="77777777" w:rsidR="00F06BE0" w:rsidRDefault="00F06BE0" w:rsidP="00F06BE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30A65979" w14:textId="77777777" w:rsidR="00F06BE0" w:rsidRPr="0096219E" w:rsidRDefault="00F06BE0" w:rsidP="00F06BE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96219E">
        <w:rPr>
          <w:rFonts w:ascii="Arial" w:hAnsi="Arial" w:cs="Arial"/>
        </w:rPr>
        <w:t>Komisja Bezpiecze</w:t>
      </w:r>
      <w:r w:rsidRPr="0096219E">
        <w:rPr>
          <w:rFonts w:ascii="Arial" w:eastAsia="TT5F9o00" w:hAnsi="Arial" w:cs="Arial"/>
        </w:rPr>
        <w:t>ń</w:t>
      </w:r>
      <w:r w:rsidRPr="0096219E">
        <w:rPr>
          <w:rFonts w:ascii="Arial" w:hAnsi="Arial" w:cs="Arial"/>
        </w:rPr>
        <w:t>stwa i Porz</w:t>
      </w:r>
      <w:r w:rsidRPr="0096219E">
        <w:rPr>
          <w:rFonts w:ascii="Arial" w:eastAsia="TT5F9o00" w:hAnsi="Arial" w:cs="Arial"/>
        </w:rPr>
        <w:t>ą</w:t>
      </w:r>
      <w:r w:rsidRPr="0096219E">
        <w:rPr>
          <w:rFonts w:ascii="Arial" w:hAnsi="Arial" w:cs="Arial"/>
        </w:rPr>
        <w:t>dku jest organem powoływanym przez Prezydenta Miasta Sopotu w celu realizacji zada</w:t>
      </w:r>
      <w:r w:rsidRPr="0096219E">
        <w:rPr>
          <w:rFonts w:ascii="Arial" w:eastAsia="TT5F9o00" w:hAnsi="Arial" w:cs="Arial"/>
        </w:rPr>
        <w:t xml:space="preserve">ń </w:t>
      </w:r>
      <w:r w:rsidRPr="0096219E">
        <w:rPr>
          <w:rFonts w:ascii="Arial" w:hAnsi="Arial" w:cs="Arial"/>
        </w:rPr>
        <w:t>w zakresie zwierzchnictwa nad miejskimi słu</w:t>
      </w:r>
      <w:r w:rsidRPr="0096219E">
        <w:rPr>
          <w:rFonts w:ascii="Arial" w:eastAsia="TT5F9o00" w:hAnsi="Arial" w:cs="Arial"/>
        </w:rPr>
        <w:t>ż</w:t>
      </w:r>
      <w:r w:rsidRPr="0096219E">
        <w:rPr>
          <w:rFonts w:ascii="Arial" w:hAnsi="Arial" w:cs="Arial"/>
        </w:rPr>
        <w:t>bami, inspekcjami i stra</w:t>
      </w:r>
      <w:r w:rsidRPr="0096219E">
        <w:rPr>
          <w:rFonts w:ascii="Arial" w:eastAsia="TT5F9o00" w:hAnsi="Arial" w:cs="Arial"/>
        </w:rPr>
        <w:t>ż</w:t>
      </w:r>
      <w:r w:rsidRPr="0096219E">
        <w:rPr>
          <w:rFonts w:ascii="Arial" w:hAnsi="Arial" w:cs="Arial"/>
        </w:rPr>
        <w:t>ami oraz zada</w:t>
      </w:r>
      <w:r w:rsidRPr="0096219E">
        <w:rPr>
          <w:rFonts w:ascii="Arial" w:eastAsia="TT5F9o00" w:hAnsi="Arial" w:cs="Arial"/>
        </w:rPr>
        <w:t xml:space="preserve">ń </w:t>
      </w:r>
      <w:r w:rsidRPr="0096219E">
        <w:rPr>
          <w:rFonts w:ascii="Arial" w:hAnsi="Arial" w:cs="Arial"/>
        </w:rPr>
        <w:t>okre</w:t>
      </w:r>
      <w:r w:rsidRPr="0096219E">
        <w:rPr>
          <w:rFonts w:ascii="Arial" w:eastAsia="TT5F9o00" w:hAnsi="Arial" w:cs="Arial"/>
        </w:rPr>
        <w:t>ś</w:t>
      </w:r>
      <w:r w:rsidRPr="0096219E">
        <w:rPr>
          <w:rFonts w:ascii="Arial" w:hAnsi="Arial" w:cs="Arial"/>
        </w:rPr>
        <w:t>lonych w ustawach w zakresie porz</w:t>
      </w:r>
      <w:r w:rsidRPr="0096219E">
        <w:rPr>
          <w:rFonts w:ascii="Arial" w:eastAsia="TT5F9o00" w:hAnsi="Arial" w:cs="Arial"/>
        </w:rPr>
        <w:t>ą</w:t>
      </w:r>
      <w:r w:rsidRPr="0096219E">
        <w:rPr>
          <w:rFonts w:ascii="Arial" w:hAnsi="Arial" w:cs="Arial"/>
        </w:rPr>
        <w:t>dku publicznego i bezpiecze</w:t>
      </w:r>
      <w:r w:rsidRPr="0096219E">
        <w:rPr>
          <w:rFonts w:ascii="Arial" w:eastAsia="TT5F9o00" w:hAnsi="Arial" w:cs="Arial"/>
        </w:rPr>
        <w:t>ń</w:t>
      </w:r>
      <w:r w:rsidRPr="0096219E">
        <w:rPr>
          <w:rFonts w:ascii="Arial" w:hAnsi="Arial" w:cs="Arial"/>
        </w:rPr>
        <w:t>stwa obywateli.</w:t>
      </w:r>
    </w:p>
    <w:p w14:paraId="78C34A6D" w14:textId="77777777" w:rsidR="00F06BE0" w:rsidRPr="0096219E" w:rsidRDefault="00F06BE0" w:rsidP="00F06BE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770B1EC5" w14:textId="77777777" w:rsidR="00F06BE0" w:rsidRDefault="00F06BE0" w:rsidP="00F06BE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96219E">
        <w:rPr>
          <w:rFonts w:ascii="Arial" w:hAnsi="Arial" w:cs="Arial"/>
        </w:rPr>
        <w:t>Zgodnie z art. 38a. ust. 5. ustawy o samorządzie powiatowym w skład komisji, której przewodnicz</w:t>
      </w:r>
      <w:r w:rsidRPr="0096219E">
        <w:rPr>
          <w:rFonts w:ascii="Arial" w:eastAsia="TT5F9o00" w:hAnsi="Arial" w:cs="Arial"/>
        </w:rPr>
        <w:t>ę</w:t>
      </w:r>
      <w:r w:rsidRPr="0096219E">
        <w:rPr>
          <w:rFonts w:ascii="Arial" w:hAnsi="Arial" w:cs="Arial"/>
        </w:rPr>
        <w:t xml:space="preserve"> </w:t>
      </w:r>
      <w:r w:rsidRPr="0096219E">
        <w:rPr>
          <w:rFonts w:ascii="Arial" w:eastAsia="TT5F9o00" w:hAnsi="Arial" w:cs="Arial"/>
        </w:rPr>
        <w:t xml:space="preserve">Zarządzeniem Nr 82/2019 Prezydenta Miasta Sopotu z dnia 29 stycznia  2019r. </w:t>
      </w:r>
      <w:r w:rsidRPr="0096219E">
        <w:rPr>
          <w:rFonts w:ascii="Arial" w:hAnsi="Arial" w:cs="Arial"/>
        </w:rPr>
        <w:t>powołani zostali:</w:t>
      </w:r>
    </w:p>
    <w:p w14:paraId="00A8706B" w14:textId="77777777" w:rsidR="00F06BE0" w:rsidRPr="0096219E" w:rsidRDefault="00F06BE0" w:rsidP="00F06BE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58ED6E4B" w14:textId="77777777" w:rsidR="00F06BE0" w:rsidRPr="0096219E" w:rsidRDefault="00F06BE0" w:rsidP="00F06BE0">
      <w:pPr>
        <w:numPr>
          <w:ilvl w:val="0"/>
          <w:numId w:val="1"/>
        </w:numPr>
        <w:tabs>
          <w:tab w:val="clear" w:pos="360"/>
        </w:tabs>
        <w:autoSpaceDE w:val="0"/>
        <w:autoSpaceDN w:val="0"/>
        <w:adjustRightInd w:val="0"/>
        <w:spacing w:line="276" w:lineRule="auto"/>
        <w:ind w:left="540"/>
        <w:rPr>
          <w:rFonts w:ascii="Arial" w:hAnsi="Arial" w:cs="Arial"/>
          <w:i/>
        </w:rPr>
      </w:pPr>
      <w:r w:rsidRPr="0096219E">
        <w:rPr>
          <w:rFonts w:ascii="Arial" w:hAnsi="Arial" w:cs="Arial"/>
          <w:i/>
        </w:rPr>
        <w:t>Jacek Karnowski - Prezydent Miasta Sopotu</w:t>
      </w:r>
    </w:p>
    <w:p w14:paraId="27AD20A5" w14:textId="77777777" w:rsidR="00F06BE0" w:rsidRPr="0096219E" w:rsidRDefault="00F06BE0" w:rsidP="00F06BE0">
      <w:pPr>
        <w:numPr>
          <w:ilvl w:val="0"/>
          <w:numId w:val="1"/>
        </w:numPr>
        <w:tabs>
          <w:tab w:val="clear" w:pos="360"/>
        </w:tabs>
        <w:autoSpaceDE w:val="0"/>
        <w:autoSpaceDN w:val="0"/>
        <w:adjustRightInd w:val="0"/>
        <w:spacing w:line="276" w:lineRule="auto"/>
        <w:ind w:left="540"/>
        <w:rPr>
          <w:rFonts w:ascii="Arial" w:hAnsi="Arial" w:cs="Arial"/>
          <w:i/>
        </w:rPr>
      </w:pPr>
      <w:r w:rsidRPr="0096219E">
        <w:rPr>
          <w:rFonts w:ascii="Arial" w:hAnsi="Arial" w:cs="Arial"/>
          <w:i/>
        </w:rPr>
        <w:t>Marcin Stefański - Radny Miasta Sopotu</w:t>
      </w:r>
    </w:p>
    <w:p w14:paraId="37CA2060" w14:textId="77777777" w:rsidR="00F06BE0" w:rsidRPr="0096219E" w:rsidRDefault="00F06BE0" w:rsidP="00F06BE0">
      <w:pPr>
        <w:numPr>
          <w:ilvl w:val="0"/>
          <w:numId w:val="1"/>
        </w:numPr>
        <w:tabs>
          <w:tab w:val="clear" w:pos="360"/>
        </w:tabs>
        <w:autoSpaceDE w:val="0"/>
        <w:autoSpaceDN w:val="0"/>
        <w:adjustRightInd w:val="0"/>
        <w:spacing w:line="276" w:lineRule="auto"/>
        <w:ind w:left="540"/>
        <w:rPr>
          <w:rFonts w:ascii="Arial" w:hAnsi="Arial" w:cs="Arial"/>
          <w:i/>
        </w:rPr>
      </w:pPr>
      <w:r w:rsidRPr="0096219E">
        <w:rPr>
          <w:rFonts w:ascii="Arial" w:hAnsi="Arial" w:cs="Arial"/>
          <w:i/>
        </w:rPr>
        <w:t>Lesław Orski - Radny Miasta Sopotu</w:t>
      </w:r>
    </w:p>
    <w:p w14:paraId="6048D2D2" w14:textId="77777777" w:rsidR="00F06BE0" w:rsidRPr="0096219E" w:rsidRDefault="00F06BE0" w:rsidP="00F06BE0">
      <w:pPr>
        <w:numPr>
          <w:ilvl w:val="0"/>
          <w:numId w:val="1"/>
        </w:numPr>
        <w:tabs>
          <w:tab w:val="clear" w:pos="360"/>
        </w:tabs>
        <w:autoSpaceDE w:val="0"/>
        <w:autoSpaceDN w:val="0"/>
        <w:adjustRightInd w:val="0"/>
        <w:spacing w:line="276" w:lineRule="auto"/>
        <w:ind w:left="540"/>
        <w:rPr>
          <w:rFonts w:ascii="Arial" w:hAnsi="Arial" w:cs="Arial"/>
          <w:i/>
        </w:rPr>
      </w:pPr>
      <w:r w:rsidRPr="0096219E">
        <w:rPr>
          <w:rFonts w:ascii="Arial" w:hAnsi="Arial" w:cs="Arial"/>
          <w:bCs/>
          <w:i/>
        </w:rPr>
        <w:t xml:space="preserve">Andrzej Czekaj </w:t>
      </w:r>
      <w:r w:rsidRPr="0096219E">
        <w:rPr>
          <w:rFonts w:ascii="Arial" w:hAnsi="Arial" w:cs="Arial"/>
          <w:i/>
        </w:rPr>
        <w:t>- Dyrektor Miejskiego O</w:t>
      </w:r>
      <w:r w:rsidRPr="0096219E">
        <w:rPr>
          <w:rFonts w:ascii="Arial" w:eastAsia="TTD02o00" w:hAnsi="Arial" w:cs="Arial"/>
          <w:i/>
        </w:rPr>
        <w:t>ś</w:t>
      </w:r>
      <w:r w:rsidRPr="0096219E">
        <w:rPr>
          <w:rFonts w:ascii="Arial" w:hAnsi="Arial" w:cs="Arial"/>
          <w:i/>
        </w:rPr>
        <w:t>rodka Pomocy Społecznej w Sopocie</w:t>
      </w:r>
    </w:p>
    <w:p w14:paraId="64CCBB39" w14:textId="77777777" w:rsidR="00F06BE0" w:rsidRPr="0096219E" w:rsidRDefault="00F06BE0" w:rsidP="00F06BE0">
      <w:pPr>
        <w:numPr>
          <w:ilvl w:val="0"/>
          <w:numId w:val="1"/>
        </w:numPr>
        <w:tabs>
          <w:tab w:val="clear" w:pos="360"/>
        </w:tabs>
        <w:autoSpaceDE w:val="0"/>
        <w:autoSpaceDN w:val="0"/>
        <w:adjustRightInd w:val="0"/>
        <w:spacing w:line="276" w:lineRule="auto"/>
        <w:ind w:left="540"/>
        <w:rPr>
          <w:rFonts w:ascii="Arial" w:hAnsi="Arial" w:cs="Arial"/>
          <w:i/>
        </w:rPr>
      </w:pPr>
      <w:r w:rsidRPr="0096219E">
        <w:rPr>
          <w:rFonts w:ascii="Arial" w:hAnsi="Arial" w:cs="Arial"/>
          <w:i/>
        </w:rPr>
        <w:t>Adam Polakowski - Naczelnik Wydziału Bezpieczeństwa i Zarz</w:t>
      </w:r>
      <w:r w:rsidRPr="0096219E">
        <w:rPr>
          <w:rFonts w:ascii="Arial" w:eastAsia="TTD02o00" w:hAnsi="Arial" w:cs="Arial"/>
          <w:i/>
        </w:rPr>
        <w:t>ą</w:t>
      </w:r>
      <w:r w:rsidRPr="0096219E">
        <w:rPr>
          <w:rFonts w:ascii="Arial" w:hAnsi="Arial" w:cs="Arial"/>
          <w:i/>
        </w:rPr>
        <w:t>dzania Kryzysowego</w:t>
      </w:r>
    </w:p>
    <w:p w14:paraId="1D3759FE" w14:textId="77777777" w:rsidR="00F06BE0" w:rsidRPr="0096219E" w:rsidRDefault="00F06BE0" w:rsidP="00F06BE0">
      <w:pPr>
        <w:numPr>
          <w:ilvl w:val="0"/>
          <w:numId w:val="1"/>
        </w:numPr>
        <w:tabs>
          <w:tab w:val="clear" w:pos="360"/>
        </w:tabs>
        <w:autoSpaceDE w:val="0"/>
        <w:autoSpaceDN w:val="0"/>
        <w:adjustRightInd w:val="0"/>
        <w:spacing w:line="276" w:lineRule="auto"/>
        <w:ind w:left="540"/>
        <w:rPr>
          <w:rFonts w:ascii="Arial" w:hAnsi="Arial" w:cs="Arial"/>
          <w:i/>
        </w:rPr>
      </w:pPr>
      <w:r w:rsidRPr="0096219E">
        <w:rPr>
          <w:rFonts w:ascii="Arial" w:hAnsi="Arial" w:cs="Arial"/>
          <w:i/>
        </w:rPr>
        <w:t>Wojciech Ogint - Dyrektor Zarz</w:t>
      </w:r>
      <w:r w:rsidRPr="0096219E">
        <w:rPr>
          <w:rFonts w:ascii="Arial" w:eastAsia="TTD02o00" w:hAnsi="Arial" w:cs="Arial"/>
          <w:i/>
        </w:rPr>
        <w:t>ą</w:t>
      </w:r>
      <w:r w:rsidRPr="0096219E">
        <w:rPr>
          <w:rFonts w:ascii="Arial" w:hAnsi="Arial" w:cs="Arial"/>
          <w:i/>
        </w:rPr>
        <w:t>du Dróg i Zieleni w Sopocie</w:t>
      </w:r>
    </w:p>
    <w:p w14:paraId="6F842868" w14:textId="77777777" w:rsidR="00F06BE0" w:rsidRPr="0096219E" w:rsidRDefault="00F06BE0" w:rsidP="00F06BE0">
      <w:pPr>
        <w:numPr>
          <w:ilvl w:val="0"/>
          <w:numId w:val="1"/>
        </w:numPr>
        <w:tabs>
          <w:tab w:val="clear" w:pos="360"/>
        </w:tabs>
        <w:autoSpaceDE w:val="0"/>
        <w:autoSpaceDN w:val="0"/>
        <w:adjustRightInd w:val="0"/>
        <w:spacing w:line="276" w:lineRule="auto"/>
        <w:ind w:left="540"/>
        <w:rPr>
          <w:rFonts w:ascii="Arial" w:hAnsi="Arial" w:cs="Arial"/>
          <w:i/>
        </w:rPr>
      </w:pPr>
      <w:r w:rsidRPr="0096219E">
        <w:rPr>
          <w:rFonts w:ascii="Arial" w:hAnsi="Arial" w:cs="Arial"/>
          <w:i/>
        </w:rPr>
        <w:t xml:space="preserve">inspektor Marek </w:t>
      </w:r>
      <w:proofErr w:type="spellStart"/>
      <w:r w:rsidRPr="0096219E">
        <w:rPr>
          <w:rFonts w:ascii="Arial" w:hAnsi="Arial" w:cs="Arial"/>
          <w:i/>
        </w:rPr>
        <w:t>Stanulewicz</w:t>
      </w:r>
      <w:proofErr w:type="spellEnd"/>
      <w:r w:rsidRPr="0096219E">
        <w:rPr>
          <w:rFonts w:ascii="Arial" w:hAnsi="Arial" w:cs="Arial"/>
          <w:i/>
        </w:rPr>
        <w:t xml:space="preserve">  - Komendant Miejski Policji w Sopocie</w:t>
      </w:r>
    </w:p>
    <w:p w14:paraId="3C0F1465" w14:textId="77777777" w:rsidR="00F06BE0" w:rsidRPr="0096219E" w:rsidRDefault="00F06BE0" w:rsidP="00F06BE0">
      <w:pPr>
        <w:numPr>
          <w:ilvl w:val="0"/>
          <w:numId w:val="1"/>
        </w:numPr>
        <w:tabs>
          <w:tab w:val="clear" w:pos="360"/>
        </w:tabs>
        <w:autoSpaceDE w:val="0"/>
        <w:autoSpaceDN w:val="0"/>
        <w:adjustRightInd w:val="0"/>
        <w:spacing w:line="276" w:lineRule="auto"/>
        <w:ind w:left="540"/>
        <w:jc w:val="both"/>
        <w:rPr>
          <w:rFonts w:ascii="Arial" w:hAnsi="Arial" w:cs="Arial"/>
          <w:i/>
        </w:rPr>
      </w:pPr>
      <w:proofErr w:type="spellStart"/>
      <w:r w:rsidRPr="0096219E">
        <w:rPr>
          <w:rFonts w:ascii="Arial" w:hAnsi="Arial" w:cs="Arial"/>
          <w:i/>
        </w:rPr>
        <w:t>asp</w:t>
      </w:r>
      <w:proofErr w:type="spellEnd"/>
      <w:r w:rsidRPr="0096219E">
        <w:rPr>
          <w:rFonts w:ascii="Arial" w:hAnsi="Arial" w:cs="Arial"/>
          <w:i/>
        </w:rPr>
        <w:t>. sztab. Piotr Jastrowski - Naczelnik Wydziału Prewencji Komendy Miejskiej Policji w Sopocie</w:t>
      </w:r>
    </w:p>
    <w:p w14:paraId="298E2ED9" w14:textId="77777777" w:rsidR="00F06BE0" w:rsidRDefault="00F06BE0" w:rsidP="00F06BE0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</w:rPr>
      </w:pPr>
    </w:p>
    <w:p w14:paraId="4EA81199" w14:textId="77777777" w:rsidR="00F06BE0" w:rsidRPr="0096219E" w:rsidRDefault="00F06BE0" w:rsidP="00F06BE0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96219E">
        <w:rPr>
          <w:rFonts w:ascii="Arial" w:hAnsi="Arial" w:cs="Arial"/>
          <w:b/>
          <w:bCs/>
        </w:rPr>
        <w:t>Dodatkowo z głosem doradczym</w:t>
      </w:r>
      <w:r w:rsidRPr="0096219E">
        <w:rPr>
          <w:rFonts w:ascii="Arial" w:hAnsi="Arial" w:cs="Arial"/>
        </w:rPr>
        <w:t>:</w:t>
      </w:r>
    </w:p>
    <w:p w14:paraId="20B80176" w14:textId="77777777" w:rsidR="00F06BE0" w:rsidRPr="00012FC0" w:rsidRDefault="00F06BE0" w:rsidP="00F06BE0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538" w:hanging="357"/>
        <w:jc w:val="both"/>
        <w:rPr>
          <w:rFonts w:ascii="Arial" w:hAnsi="Arial" w:cs="Arial"/>
          <w:bCs/>
          <w:i/>
          <w:iCs/>
        </w:rPr>
      </w:pPr>
      <w:r w:rsidRPr="00012FC0">
        <w:rPr>
          <w:rFonts w:ascii="Arial" w:hAnsi="Arial" w:cs="Arial"/>
          <w:i/>
          <w:iCs/>
        </w:rPr>
        <w:t xml:space="preserve">Ryszard Karpiński - </w:t>
      </w:r>
      <w:r w:rsidRPr="00012FC0">
        <w:rPr>
          <w:rFonts w:ascii="Arial" w:hAnsi="Arial" w:cs="Arial"/>
          <w:bCs/>
          <w:i/>
          <w:iCs/>
        </w:rPr>
        <w:t xml:space="preserve">Dyrektor Samodzielnego Publicznego Zespołu Zakładów Opieki Zdrowotnej Miejskiej Stacji Pogotowia Ratunkowego z Przychodnią </w:t>
      </w:r>
      <w:r w:rsidRPr="00012FC0">
        <w:rPr>
          <w:rFonts w:ascii="Arial" w:hAnsi="Arial" w:cs="Arial"/>
          <w:bCs/>
          <w:i/>
          <w:iCs/>
        </w:rPr>
        <w:br/>
        <w:t>w Sopocie</w:t>
      </w:r>
    </w:p>
    <w:p w14:paraId="4E1CCE67" w14:textId="77777777" w:rsidR="00F06BE0" w:rsidRPr="00012FC0" w:rsidRDefault="00F06BE0" w:rsidP="00F06BE0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538" w:hanging="357"/>
        <w:rPr>
          <w:rFonts w:ascii="Arial" w:hAnsi="Arial" w:cs="Arial"/>
          <w:i/>
          <w:iCs/>
        </w:rPr>
      </w:pPr>
      <w:r w:rsidRPr="00012FC0">
        <w:rPr>
          <w:rFonts w:ascii="Arial" w:hAnsi="Arial" w:cs="Arial"/>
          <w:i/>
          <w:iCs/>
        </w:rPr>
        <w:t xml:space="preserve">st. bryg. </w:t>
      </w:r>
      <w:r w:rsidRPr="00012FC0">
        <w:rPr>
          <w:rFonts w:ascii="Arial" w:hAnsi="Arial" w:cs="Arial"/>
          <w:bCs/>
          <w:i/>
          <w:iCs/>
        </w:rPr>
        <w:t>Marian Hinca</w:t>
      </w:r>
      <w:r w:rsidRPr="00012FC0">
        <w:rPr>
          <w:rFonts w:ascii="Arial" w:hAnsi="Arial" w:cs="Arial"/>
          <w:i/>
          <w:iCs/>
        </w:rPr>
        <w:t xml:space="preserve"> - Komendant Miejski Państwowej Straży Pożarnej w Sopocie</w:t>
      </w:r>
    </w:p>
    <w:p w14:paraId="42272AA5" w14:textId="77777777" w:rsidR="00F06BE0" w:rsidRPr="00012FC0" w:rsidRDefault="00F06BE0" w:rsidP="00F06BE0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538" w:hanging="357"/>
        <w:rPr>
          <w:rFonts w:ascii="Arial" w:hAnsi="Arial" w:cs="Arial"/>
          <w:i/>
          <w:iCs/>
        </w:rPr>
      </w:pPr>
      <w:r w:rsidRPr="00012FC0">
        <w:rPr>
          <w:rFonts w:ascii="Arial" w:hAnsi="Arial" w:cs="Arial"/>
          <w:i/>
          <w:iCs/>
        </w:rPr>
        <w:t>Tomasz Dusza - Komendant Straży Miejskiej w Sopocie</w:t>
      </w:r>
    </w:p>
    <w:p w14:paraId="739BE4FD" w14:textId="77777777" w:rsidR="00F06BE0" w:rsidRPr="00012FC0" w:rsidRDefault="00F06BE0" w:rsidP="00F06BE0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538" w:hanging="357"/>
        <w:rPr>
          <w:rFonts w:ascii="Arial" w:hAnsi="Arial" w:cs="Arial"/>
          <w:i/>
          <w:iCs/>
        </w:rPr>
      </w:pPr>
      <w:r w:rsidRPr="00012FC0">
        <w:rPr>
          <w:rFonts w:ascii="Arial" w:hAnsi="Arial" w:cs="Arial"/>
          <w:i/>
          <w:iCs/>
        </w:rPr>
        <w:t xml:space="preserve"> Maciej </w:t>
      </w:r>
      <w:proofErr w:type="spellStart"/>
      <w:r w:rsidRPr="00012FC0">
        <w:rPr>
          <w:rFonts w:ascii="Arial" w:hAnsi="Arial" w:cs="Arial"/>
          <w:i/>
          <w:iCs/>
        </w:rPr>
        <w:t>Dziubich</w:t>
      </w:r>
      <w:proofErr w:type="spellEnd"/>
      <w:r w:rsidRPr="00012FC0">
        <w:rPr>
          <w:rFonts w:ascii="Arial" w:hAnsi="Arial" w:cs="Arial"/>
          <w:i/>
          <w:iCs/>
        </w:rPr>
        <w:t xml:space="preserve"> - Prezes Sopockiego WOPR</w:t>
      </w:r>
    </w:p>
    <w:p w14:paraId="3EACB113" w14:textId="77777777" w:rsidR="00F06BE0" w:rsidRPr="0096219E" w:rsidRDefault="00F06BE0" w:rsidP="00F06BE0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538" w:hanging="357"/>
        <w:jc w:val="both"/>
        <w:rPr>
          <w:rFonts w:ascii="Arial" w:hAnsi="Arial" w:cs="Arial"/>
        </w:rPr>
      </w:pPr>
      <w:r w:rsidRPr="0096219E">
        <w:rPr>
          <w:rFonts w:ascii="Arial" w:hAnsi="Arial" w:cs="Arial"/>
        </w:rPr>
        <w:t xml:space="preserve"> Tomasz Ignaciuk - </w:t>
      </w:r>
      <w:r w:rsidRPr="0096219E">
        <w:rPr>
          <w:rFonts w:ascii="Arial" w:hAnsi="Arial" w:cs="Arial"/>
          <w:color w:val="000000"/>
        </w:rPr>
        <w:t xml:space="preserve">Dyrektor </w:t>
      </w:r>
      <w:r w:rsidRPr="0096219E">
        <w:rPr>
          <w:rStyle w:val="Uwydatnienie"/>
          <w:rFonts w:ascii="Arial" w:hAnsi="Arial" w:cs="Arial"/>
          <w:b w:val="0"/>
          <w:color w:val="000000"/>
        </w:rPr>
        <w:t xml:space="preserve">Zakładu Oczyszczania Miasta </w:t>
      </w:r>
      <w:r w:rsidRPr="0096219E">
        <w:rPr>
          <w:rFonts w:ascii="Arial" w:hAnsi="Arial" w:cs="Arial"/>
        </w:rPr>
        <w:t>w Sopocie</w:t>
      </w:r>
    </w:p>
    <w:p w14:paraId="021206CA" w14:textId="77777777" w:rsidR="00F06BE0" w:rsidRDefault="00F06BE0" w:rsidP="00F06BE0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</w:rPr>
      </w:pPr>
    </w:p>
    <w:p w14:paraId="089B218B" w14:textId="77777777" w:rsidR="00F06BE0" w:rsidRPr="0096219E" w:rsidRDefault="00F06BE0" w:rsidP="00F06BE0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</w:rPr>
      </w:pPr>
      <w:r w:rsidRPr="0096219E">
        <w:rPr>
          <w:rFonts w:ascii="Arial" w:hAnsi="Arial" w:cs="Arial"/>
          <w:b/>
          <w:bCs/>
        </w:rPr>
        <w:t>Ponadto w pracach komisji uczestniczy:</w:t>
      </w:r>
    </w:p>
    <w:p w14:paraId="426280C7" w14:textId="77777777" w:rsidR="00F06BE0" w:rsidRPr="00012FC0" w:rsidRDefault="00F06BE0" w:rsidP="00F06BE0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540"/>
        <w:rPr>
          <w:rFonts w:ascii="Arial" w:hAnsi="Arial" w:cs="Arial"/>
          <w:i/>
          <w:iCs/>
        </w:rPr>
      </w:pPr>
      <w:r w:rsidRPr="00012FC0">
        <w:rPr>
          <w:rFonts w:ascii="Arial" w:hAnsi="Arial" w:cs="Arial"/>
          <w:i/>
          <w:iCs/>
        </w:rPr>
        <w:t xml:space="preserve"> Prokurator Rejonowy w Sopocie.</w:t>
      </w:r>
    </w:p>
    <w:p w14:paraId="57F3345D" w14:textId="77777777" w:rsidR="00F06BE0" w:rsidRDefault="00F06BE0" w:rsidP="00F06BE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</w:rPr>
      </w:pPr>
    </w:p>
    <w:p w14:paraId="282CBBCA" w14:textId="77777777" w:rsidR="00F06BE0" w:rsidRDefault="00F06BE0" w:rsidP="00F06BE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</w:rPr>
      </w:pPr>
    </w:p>
    <w:p w14:paraId="572CEC5A" w14:textId="281E9ADD" w:rsidR="00F06BE0" w:rsidRDefault="00F06BE0" w:rsidP="00F06BE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96219E">
        <w:rPr>
          <w:rFonts w:ascii="Arial" w:hAnsi="Arial" w:cs="Arial"/>
        </w:rPr>
        <w:lastRenderedPageBreak/>
        <w:t>W roku 202</w:t>
      </w:r>
      <w:r>
        <w:rPr>
          <w:rFonts w:ascii="Arial" w:hAnsi="Arial" w:cs="Arial"/>
        </w:rPr>
        <w:t>1</w:t>
      </w:r>
      <w:r w:rsidRPr="0096219E">
        <w:rPr>
          <w:rFonts w:ascii="Arial" w:hAnsi="Arial" w:cs="Arial"/>
        </w:rPr>
        <w:t xml:space="preserve"> w</w:t>
      </w:r>
      <w:r>
        <w:rPr>
          <w:rFonts w:ascii="Arial" w:hAnsi="Arial" w:cs="Arial"/>
        </w:rPr>
        <w:t>iększość</w:t>
      </w:r>
      <w:r w:rsidRPr="0096219E">
        <w:rPr>
          <w:rFonts w:ascii="Arial" w:hAnsi="Arial" w:cs="Arial"/>
        </w:rPr>
        <w:t xml:space="preserve"> działa</w:t>
      </w:r>
      <w:r>
        <w:rPr>
          <w:rFonts w:ascii="Arial" w:hAnsi="Arial" w:cs="Arial"/>
        </w:rPr>
        <w:t>ń</w:t>
      </w:r>
      <w:r w:rsidRPr="0096219E">
        <w:rPr>
          <w:rFonts w:ascii="Arial" w:hAnsi="Arial" w:cs="Arial"/>
        </w:rPr>
        <w:t xml:space="preserve"> podjęt</w:t>
      </w:r>
      <w:r>
        <w:rPr>
          <w:rFonts w:ascii="Arial" w:hAnsi="Arial" w:cs="Arial"/>
        </w:rPr>
        <w:t>ych</w:t>
      </w:r>
      <w:r w:rsidRPr="0096219E">
        <w:rPr>
          <w:rFonts w:ascii="Arial" w:hAnsi="Arial" w:cs="Arial"/>
        </w:rPr>
        <w:t xml:space="preserve"> przez Urząd Miasta Sopotu jak również </w:t>
      </w:r>
      <w:r>
        <w:rPr>
          <w:rFonts w:ascii="Arial" w:hAnsi="Arial" w:cs="Arial"/>
        </w:rPr>
        <w:t>działania</w:t>
      </w:r>
      <w:r w:rsidRPr="0096219E">
        <w:rPr>
          <w:rFonts w:ascii="Arial" w:hAnsi="Arial" w:cs="Arial"/>
        </w:rPr>
        <w:t xml:space="preserve"> służb i inspekcji skierowane były na walkę z pandemią koronawirusa COVID-19. </w:t>
      </w:r>
      <w:r>
        <w:rPr>
          <w:rFonts w:ascii="Arial" w:hAnsi="Arial" w:cs="Arial"/>
        </w:rPr>
        <w:t>Cele</w:t>
      </w:r>
      <w:r w:rsidRPr="0096219E">
        <w:rPr>
          <w:rFonts w:ascii="Arial" w:hAnsi="Arial" w:cs="Arial"/>
        </w:rPr>
        <w:t xml:space="preserve"> i plany wytyczone na rok 202</w:t>
      </w:r>
      <w:r>
        <w:rPr>
          <w:rFonts w:ascii="Arial" w:hAnsi="Arial" w:cs="Arial"/>
        </w:rPr>
        <w:t>1</w:t>
      </w:r>
      <w:r w:rsidRPr="0096219E">
        <w:rPr>
          <w:rFonts w:ascii="Arial" w:hAnsi="Arial" w:cs="Arial"/>
        </w:rPr>
        <w:t xml:space="preserve"> zostały podporządkowane działaniom ograniczającym rozprzestrzenianie się koronawirusa na terenie Sopotu.</w:t>
      </w:r>
      <w:r w:rsidR="0098637E">
        <w:rPr>
          <w:rFonts w:ascii="Arial" w:hAnsi="Arial" w:cs="Arial"/>
        </w:rPr>
        <w:t xml:space="preserve"> </w:t>
      </w:r>
    </w:p>
    <w:p w14:paraId="71742CD5" w14:textId="77777777" w:rsidR="00F06BE0" w:rsidRDefault="00F06BE0" w:rsidP="00F06BE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96219E">
        <w:rPr>
          <w:rFonts w:ascii="Arial" w:hAnsi="Arial" w:cs="Arial"/>
        </w:rPr>
        <w:t xml:space="preserve">Pierwszy przypadek zakażenia koronawirusem COVID-19 w Polsce stwierdzono </w:t>
      </w:r>
      <w:r>
        <w:rPr>
          <w:rFonts w:ascii="Arial" w:hAnsi="Arial" w:cs="Arial"/>
        </w:rPr>
        <w:br/>
      </w:r>
      <w:r w:rsidRPr="0096219E">
        <w:rPr>
          <w:rFonts w:ascii="Arial" w:hAnsi="Arial" w:cs="Arial"/>
        </w:rPr>
        <w:t xml:space="preserve">4 </w:t>
      </w:r>
      <w:r w:rsidRPr="00751DAB">
        <w:rPr>
          <w:rFonts w:ascii="Arial" w:hAnsi="Arial" w:cs="Arial"/>
        </w:rPr>
        <w:t>marca 2020. Od początku pandemii do 31 grudnia 2021 r. zachorowało 3472 sopocian. Od 1 stycznia 2021 do 31 grudnia 2021 r.</w:t>
      </w:r>
      <w:r>
        <w:rPr>
          <w:rFonts w:ascii="Arial" w:hAnsi="Arial" w:cs="Arial"/>
        </w:rPr>
        <w:t xml:space="preserve"> zachorowało 2590 sopocian. </w:t>
      </w:r>
      <w:r>
        <w:rPr>
          <w:rFonts w:ascii="Arial" w:hAnsi="Arial" w:cs="Arial"/>
        </w:rPr>
        <w:br/>
        <w:t xml:space="preserve">W roku 2021 z powodu choroby </w:t>
      </w:r>
      <w:r w:rsidRPr="0096219E">
        <w:rPr>
          <w:rFonts w:ascii="Arial" w:hAnsi="Arial" w:cs="Arial"/>
        </w:rPr>
        <w:t xml:space="preserve">COVID-19 </w:t>
      </w:r>
      <w:r>
        <w:rPr>
          <w:rFonts w:ascii="Arial" w:hAnsi="Arial" w:cs="Arial"/>
        </w:rPr>
        <w:t xml:space="preserve">i chorób współistniejących zmarło </w:t>
      </w:r>
      <w:r>
        <w:rPr>
          <w:rFonts w:ascii="Arial" w:hAnsi="Arial" w:cs="Arial"/>
        </w:rPr>
        <w:br/>
        <w:t>64 mieszkańców Sopotu. 2525 osób wyzdrowiało.</w:t>
      </w:r>
    </w:p>
    <w:p w14:paraId="10E8D60D" w14:textId="77777777" w:rsidR="00F06BE0" w:rsidRPr="00826229" w:rsidRDefault="00F06BE0" w:rsidP="00F06BE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trike/>
        </w:rPr>
      </w:pPr>
      <w:r>
        <w:rPr>
          <w:rFonts w:ascii="Arial" w:hAnsi="Arial" w:cs="Arial"/>
        </w:rPr>
        <w:t>W całym roku 2021</w:t>
      </w:r>
      <w:r w:rsidRPr="0096219E">
        <w:rPr>
          <w:rFonts w:ascii="Arial" w:hAnsi="Arial" w:cs="Arial"/>
        </w:rPr>
        <w:t>, zgodnie z rozporządzeniem Ministra Zdrowia obowiązuje w Polsce stan epidemii.</w:t>
      </w:r>
      <w:r>
        <w:rPr>
          <w:rFonts w:ascii="Arial" w:hAnsi="Arial" w:cs="Arial"/>
        </w:rPr>
        <w:t xml:space="preserve"> </w:t>
      </w:r>
      <w:r w:rsidRPr="00751DAB">
        <w:rPr>
          <w:rFonts w:ascii="Arial" w:hAnsi="Arial" w:cs="Arial"/>
        </w:rPr>
        <w:t>W ciągu całego</w:t>
      </w:r>
      <w:r>
        <w:rPr>
          <w:rFonts w:ascii="Arial" w:hAnsi="Arial" w:cs="Arial"/>
        </w:rPr>
        <w:t xml:space="preserve"> roku obowiązywały ograniczenia z tytułu walki </w:t>
      </w:r>
      <w:r>
        <w:rPr>
          <w:rFonts w:ascii="Arial" w:hAnsi="Arial" w:cs="Arial"/>
        </w:rPr>
        <w:br/>
        <w:t xml:space="preserve">z </w:t>
      </w:r>
      <w:r w:rsidRPr="0096219E">
        <w:rPr>
          <w:rFonts w:ascii="Arial" w:hAnsi="Arial" w:cs="Arial"/>
        </w:rPr>
        <w:t>COVID-19</w:t>
      </w:r>
      <w:r>
        <w:rPr>
          <w:rFonts w:ascii="Arial" w:hAnsi="Arial" w:cs="Arial"/>
        </w:rPr>
        <w:t>.  O</w:t>
      </w:r>
      <w:r w:rsidRPr="0096219E">
        <w:rPr>
          <w:rFonts w:ascii="Arial" w:hAnsi="Arial" w:cs="Arial"/>
        </w:rPr>
        <w:t>graniczenia dotknęły niemalże całej gospodarki</w:t>
      </w:r>
      <w:r>
        <w:rPr>
          <w:rFonts w:ascii="Arial" w:hAnsi="Arial" w:cs="Arial"/>
        </w:rPr>
        <w:t xml:space="preserve"> i stopniowo w okresie od maja 2021 r</w:t>
      </w:r>
      <w:r w:rsidRPr="00751DA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były łagodzone. W ostatnim kwartale roku zostały przywrócone niektóre ograniczenia</w:t>
      </w:r>
      <w:r w:rsidRPr="00751DAB">
        <w:rPr>
          <w:rFonts w:ascii="Arial" w:hAnsi="Arial" w:cs="Arial"/>
        </w:rPr>
        <w:t xml:space="preserve">, co wynikało z ze wzrostu liczby zachorowań. </w:t>
      </w:r>
      <w:r w:rsidRPr="00826229">
        <w:rPr>
          <w:rFonts w:ascii="Arial" w:hAnsi="Arial" w:cs="Arial"/>
          <w:strike/>
        </w:rPr>
        <w:t xml:space="preserve"> </w:t>
      </w:r>
    </w:p>
    <w:p w14:paraId="3805A627" w14:textId="10A87670" w:rsidR="00C14E61" w:rsidRPr="0096219E" w:rsidRDefault="00C14E61" w:rsidP="00C14E6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Główne działania urzędu były nakierowane na szczepienie Sopocian. Prowadzono na szeroką skale działania promocyjne, uświadamiające jak ważną rolę odgrywają szczepienia w powstrzymaniu pandemii COVID-19. Urząd Miasta Sopot czynnie włączył się w organizowanie punktów szczepień na początku w przychodniach lekarskich POZ, a następnie współtworzono Punkt Szczepień Masowych na Ergo Arenie w Sopocie. </w:t>
      </w:r>
    </w:p>
    <w:p w14:paraId="4F686F23" w14:textId="7D5530BD" w:rsidR="00F06BE0" w:rsidRDefault="00F06BE0" w:rsidP="00F06BE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Praktycznie od początku roku 2021 w Polsce rozpoczęto akcje szczepień przeciw </w:t>
      </w:r>
      <w:r w:rsidRPr="0096219E">
        <w:rPr>
          <w:rFonts w:ascii="Arial" w:hAnsi="Arial" w:cs="Arial"/>
        </w:rPr>
        <w:t>COVID-19</w:t>
      </w:r>
      <w:r>
        <w:rPr>
          <w:rFonts w:ascii="Arial" w:hAnsi="Arial" w:cs="Arial"/>
        </w:rPr>
        <w:t xml:space="preserve">. W styczniu rozpoczęto szczepienie grupy „0”, która obejmowała przede wszystkim służbę zdrowia. W następnej kolejności szczepiono nauczycieli, pracowników opieki społecznej,  służby mundurowe i ratownicze. W dalszej kolejności szczepiono osoby najstarsze. Na terenie Sopotu szczepienia odbywały się </w:t>
      </w:r>
      <w:r>
        <w:rPr>
          <w:rFonts w:ascii="Arial" w:hAnsi="Arial" w:cs="Arial"/>
        </w:rPr>
        <w:br/>
        <w:t xml:space="preserve">w wyznaczonych punktach SP ZOZ oraz w Sanatorium MSWiA. </w:t>
      </w:r>
    </w:p>
    <w:p w14:paraId="747C7751" w14:textId="77777777" w:rsidR="00F06BE0" w:rsidRDefault="00F06BE0" w:rsidP="00F06BE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Szczepienia na masową skale zostały rozpoczęte od początku maja. W Ergo Arenie uruchomiony został Punkt Szczepień Masowych obsługiwany przez Szpitale Pomorskie Sp. z o.o.</w:t>
      </w:r>
    </w:p>
    <w:p w14:paraId="65FA43F4" w14:textId="77777777" w:rsidR="00F06BE0" w:rsidRDefault="00F06BE0" w:rsidP="00F06BE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 początkiem lipca w Sopocie został uruchomiony mobilny punkt szczepień w postaci kontenera realizowany przez MSWiA. Początkowo kontener ustawiony był na osiedlu </w:t>
      </w:r>
      <w:proofErr w:type="spellStart"/>
      <w:r>
        <w:rPr>
          <w:rFonts w:ascii="Arial" w:hAnsi="Arial" w:cs="Arial"/>
        </w:rPr>
        <w:t>Brodwino</w:t>
      </w:r>
      <w:proofErr w:type="spellEnd"/>
      <w:r>
        <w:rPr>
          <w:rFonts w:ascii="Arial" w:hAnsi="Arial" w:cs="Arial"/>
        </w:rPr>
        <w:t xml:space="preserve"> natomiast po tygodniu został przeniesiony na Plac Konstytucji 3 Maja przed Kościołem Św. Jerzego. Od lipca 2021 r do końca grudnia w kontenerze zaszczepiono 7070 osób z tego 3 412 sopocian. W Ergo Arenie w analogicznym okresie zaszczepiono ponad 40 tys. osób. Od początku roku 2021 do stycznia 2022 </w:t>
      </w:r>
      <w:r w:rsidRPr="009D6D6C">
        <w:rPr>
          <w:rFonts w:ascii="Arial" w:hAnsi="Arial" w:cs="Arial"/>
        </w:rPr>
        <w:t xml:space="preserve"> w pełni zaszczepi</w:t>
      </w:r>
      <w:r>
        <w:rPr>
          <w:rFonts w:ascii="Arial" w:hAnsi="Arial" w:cs="Arial"/>
        </w:rPr>
        <w:t xml:space="preserve">ło się </w:t>
      </w:r>
      <w:r w:rsidRPr="009D6D6C">
        <w:rPr>
          <w:rFonts w:ascii="Arial" w:hAnsi="Arial" w:cs="Arial"/>
        </w:rPr>
        <w:t>22</w:t>
      </w:r>
      <w:r>
        <w:rPr>
          <w:rFonts w:ascii="Arial" w:hAnsi="Arial" w:cs="Arial"/>
        </w:rPr>
        <w:t> </w:t>
      </w:r>
      <w:r w:rsidRPr="009D6D6C">
        <w:rPr>
          <w:rFonts w:ascii="Arial" w:hAnsi="Arial" w:cs="Arial"/>
        </w:rPr>
        <w:t>902</w:t>
      </w:r>
      <w:r>
        <w:rPr>
          <w:rFonts w:ascii="Arial" w:hAnsi="Arial" w:cs="Arial"/>
        </w:rPr>
        <w:t xml:space="preserve"> mieszkańców, przynajmniej 1 dawką 23 931. Mieszkańcy </w:t>
      </w:r>
      <w:r>
        <w:rPr>
          <w:rFonts w:ascii="Arial" w:hAnsi="Arial" w:cs="Arial"/>
        </w:rPr>
        <w:br/>
        <w:t>w pełni zaszczepieni stanowią 64 % sopocian.</w:t>
      </w:r>
    </w:p>
    <w:p w14:paraId="4D0DC646" w14:textId="77777777" w:rsidR="00F06BE0" w:rsidRDefault="00F06BE0" w:rsidP="00F06BE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 lutego 2021 r miasto włączyło się w realizacje zadania powierzonego przez Wojewodę Pomorskiego dla gmin obejmującego dowóz mieszkańców do punktów szczepień. Transport przeznaczony był dla osób niepełnosprawnych oraz osób </w:t>
      </w:r>
      <w:r>
        <w:rPr>
          <w:rFonts w:ascii="Arial" w:hAnsi="Arial" w:cs="Arial"/>
        </w:rPr>
        <w:br/>
        <w:t xml:space="preserve">o ograniczonej zdolności poruszania się np. z tytułu podeszłego wieku. Powołano koordynatora miejskiego do spraw transportu. Podpisano umowę z firma </w:t>
      </w:r>
      <w:proofErr w:type="spellStart"/>
      <w:r>
        <w:rPr>
          <w:rFonts w:ascii="Arial" w:hAnsi="Arial" w:cs="Arial"/>
        </w:rPr>
        <w:t>Bemark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 xml:space="preserve">na realizację tego zadania. Firma do grudnia przewiozła 229 osób – przewozy refundowane były przez Wojewodę Pomorskiego. Dowozy osób do punktów szczepień realizowała również sopocka straż pożarna – nieodpłatnie. Państwowa Straż Pożarna </w:t>
      </w:r>
      <w:r>
        <w:rPr>
          <w:rFonts w:ascii="Arial" w:hAnsi="Arial" w:cs="Arial"/>
        </w:rPr>
        <w:lastRenderedPageBreak/>
        <w:t xml:space="preserve">zrealizowała 23 przewozy natomiast Ochotnicza Straż Pożarna zrealizowała </w:t>
      </w:r>
      <w:r>
        <w:rPr>
          <w:rFonts w:ascii="Arial" w:hAnsi="Arial" w:cs="Arial"/>
        </w:rPr>
        <w:br/>
        <w:t>22 przewozy.</w:t>
      </w:r>
    </w:p>
    <w:p w14:paraId="260F27FB" w14:textId="77777777" w:rsidR="00F06BE0" w:rsidRPr="0096219E" w:rsidRDefault="00F06BE0" w:rsidP="00F06BE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 </w:t>
      </w:r>
      <w:r w:rsidRPr="007F520F">
        <w:rPr>
          <w:rFonts w:ascii="Arial" w:hAnsi="Arial" w:cs="Arial"/>
        </w:rPr>
        <w:t xml:space="preserve">maja 2021 r. </w:t>
      </w:r>
      <w:r>
        <w:rPr>
          <w:rFonts w:ascii="Arial" w:hAnsi="Arial" w:cs="Arial"/>
        </w:rPr>
        <w:t xml:space="preserve">w </w:t>
      </w:r>
      <w:r w:rsidRPr="007F520F">
        <w:rPr>
          <w:rFonts w:ascii="Arial" w:hAnsi="Arial" w:cs="Arial"/>
        </w:rPr>
        <w:t>Sanatorium Uzdrowiskowe „Leśnik</w:t>
      </w:r>
      <w:r>
        <w:rPr>
          <w:rFonts w:ascii="Arial" w:hAnsi="Arial" w:cs="Arial"/>
        </w:rPr>
        <w:t xml:space="preserve">” </w:t>
      </w:r>
      <w:r w:rsidRPr="007F520F">
        <w:rPr>
          <w:rFonts w:ascii="Arial" w:hAnsi="Arial" w:cs="Arial"/>
        </w:rPr>
        <w:t xml:space="preserve">przy ul. 23 Marca 105 </w:t>
      </w:r>
      <w:r>
        <w:rPr>
          <w:rFonts w:ascii="Arial" w:hAnsi="Arial" w:cs="Arial"/>
        </w:rPr>
        <w:br/>
      </w:r>
      <w:r w:rsidRPr="007F520F">
        <w:rPr>
          <w:rFonts w:ascii="Arial" w:hAnsi="Arial" w:cs="Arial"/>
        </w:rPr>
        <w:t xml:space="preserve">w Sopocie </w:t>
      </w:r>
      <w:r>
        <w:rPr>
          <w:rFonts w:ascii="Arial" w:hAnsi="Arial" w:cs="Arial"/>
        </w:rPr>
        <w:t xml:space="preserve">funkcjonowało Izolatorium dla osób chorych na </w:t>
      </w:r>
      <w:r w:rsidRPr="0096219E">
        <w:rPr>
          <w:rFonts w:ascii="Arial" w:hAnsi="Arial" w:cs="Arial"/>
        </w:rPr>
        <w:t>COVID-19</w:t>
      </w:r>
      <w:r>
        <w:rPr>
          <w:rFonts w:ascii="Arial" w:hAnsi="Arial" w:cs="Arial"/>
        </w:rPr>
        <w:t>. Po tym czasie sanatorium wznowiło swoja statutową działalność.</w:t>
      </w:r>
    </w:p>
    <w:p w14:paraId="2E7D98BC" w14:textId="77777777" w:rsidR="00F06BE0" w:rsidRPr="0096219E" w:rsidRDefault="00F06BE0" w:rsidP="00F06BE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Służby i instytucje miejskie kontynuowały </w:t>
      </w:r>
      <w:r w:rsidRPr="0096219E">
        <w:rPr>
          <w:rFonts w:ascii="Arial" w:hAnsi="Arial" w:cs="Arial"/>
        </w:rPr>
        <w:t xml:space="preserve"> zadania związane z funkcjonowaniem państwa </w:t>
      </w:r>
      <w:r>
        <w:rPr>
          <w:rFonts w:ascii="Arial" w:hAnsi="Arial" w:cs="Arial"/>
        </w:rPr>
        <w:t>(</w:t>
      </w:r>
      <w:r w:rsidRPr="0096219E">
        <w:rPr>
          <w:rFonts w:ascii="Arial" w:hAnsi="Arial" w:cs="Arial"/>
        </w:rPr>
        <w:t>organów administracji rządowej i samorządowej) w warunkach stanu epidemii.</w:t>
      </w:r>
    </w:p>
    <w:p w14:paraId="235921E4" w14:textId="77777777" w:rsidR="00F06BE0" w:rsidRDefault="00F06BE0" w:rsidP="00F06BE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</w:rPr>
      </w:pPr>
    </w:p>
    <w:p w14:paraId="2D75E725" w14:textId="77777777" w:rsidR="00F06BE0" w:rsidRPr="0096219E" w:rsidRDefault="00F06BE0" w:rsidP="00F06BE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462C87">
        <w:rPr>
          <w:rFonts w:ascii="Arial" w:hAnsi="Arial" w:cs="Arial"/>
          <w:b/>
          <w:bCs/>
        </w:rPr>
        <w:t>Państwowy Powiatowy Inspektor Sanitarny w Sopocie - PPIS</w:t>
      </w:r>
      <w:r w:rsidRPr="0096219E">
        <w:rPr>
          <w:rFonts w:ascii="Arial" w:hAnsi="Arial" w:cs="Arial"/>
        </w:rPr>
        <w:t xml:space="preserve"> podejmował działania związane z ustaleniem osób zakażonych- kierował na testy( wymazy) celem wykrycia choroby COVID-19, prowadził </w:t>
      </w:r>
      <w:r>
        <w:rPr>
          <w:rFonts w:ascii="Arial" w:hAnsi="Arial" w:cs="Arial"/>
        </w:rPr>
        <w:t>dochodzenie</w:t>
      </w:r>
      <w:r w:rsidRPr="0096219E">
        <w:rPr>
          <w:rFonts w:ascii="Arial" w:hAnsi="Arial" w:cs="Arial"/>
        </w:rPr>
        <w:t xml:space="preserve"> epidemiologiczn</w:t>
      </w:r>
      <w:r>
        <w:rPr>
          <w:rFonts w:ascii="Arial" w:hAnsi="Arial" w:cs="Arial"/>
        </w:rPr>
        <w:t>e</w:t>
      </w:r>
      <w:r w:rsidRPr="0096219E">
        <w:rPr>
          <w:rFonts w:ascii="Arial" w:hAnsi="Arial" w:cs="Arial"/>
        </w:rPr>
        <w:t>, prowadził działania w celu eliminacji ognisk choroby (nakładał obowiązek</w:t>
      </w:r>
      <w:r>
        <w:rPr>
          <w:rFonts w:ascii="Arial" w:hAnsi="Arial" w:cs="Arial"/>
        </w:rPr>
        <w:t xml:space="preserve"> izolacji i </w:t>
      </w:r>
      <w:r w:rsidRPr="0096219E">
        <w:rPr>
          <w:rFonts w:ascii="Arial" w:hAnsi="Arial" w:cs="Arial"/>
        </w:rPr>
        <w:t xml:space="preserve">kwarantanny). Wspólnie z Policją przeprowadzał kontrole </w:t>
      </w:r>
      <w:r>
        <w:rPr>
          <w:rFonts w:ascii="Arial" w:hAnsi="Arial" w:cs="Arial"/>
        </w:rPr>
        <w:t xml:space="preserve">(328 kontroli i wizji) </w:t>
      </w:r>
      <w:r w:rsidRPr="0096219E">
        <w:rPr>
          <w:rFonts w:ascii="Arial" w:hAnsi="Arial" w:cs="Arial"/>
        </w:rPr>
        <w:t>przestrzegania obostrzeń nałożonych przez obowiązujące przepisy. PPIS dokonywał również oceny przedstawionych procedur związanych z ograniczeniem rozprzestrzeniania się COVID-19</w:t>
      </w:r>
      <w:r>
        <w:rPr>
          <w:rFonts w:ascii="Arial" w:hAnsi="Arial" w:cs="Arial"/>
        </w:rPr>
        <w:t xml:space="preserve"> podczas różnego rodzaju imprez, zgromadzeń czy działalności placówek oświatowych.</w:t>
      </w:r>
    </w:p>
    <w:p w14:paraId="1F313C94" w14:textId="77777777" w:rsidR="00F06BE0" w:rsidRDefault="00F06BE0" w:rsidP="00F06BE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</w:rPr>
      </w:pPr>
    </w:p>
    <w:p w14:paraId="03F8C15F" w14:textId="1F5C47DD" w:rsidR="00480E19" w:rsidRDefault="00F06BE0" w:rsidP="00480E1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17015A">
        <w:rPr>
          <w:rFonts w:ascii="Arial" w:hAnsi="Arial" w:cs="Arial"/>
          <w:b/>
          <w:bCs/>
        </w:rPr>
        <w:t>Policja i Straż Miejska</w:t>
      </w:r>
      <w:r>
        <w:rPr>
          <w:rFonts w:ascii="Arial" w:hAnsi="Arial" w:cs="Arial"/>
        </w:rPr>
        <w:t>: p</w:t>
      </w:r>
      <w:r w:rsidRPr="0096219E">
        <w:rPr>
          <w:rFonts w:ascii="Arial" w:hAnsi="Arial" w:cs="Arial"/>
        </w:rPr>
        <w:t>rzede wszystkim podejmowa</w:t>
      </w:r>
      <w:r>
        <w:rPr>
          <w:rFonts w:ascii="Arial" w:hAnsi="Arial" w:cs="Arial"/>
        </w:rPr>
        <w:t>ły</w:t>
      </w:r>
      <w:r w:rsidRPr="0096219E">
        <w:rPr>
          <w:rFonts w:ascii="Arial" w:hAnsi="Arial" w:cs="Arial"/>
        </w:rPr>
        <w:t xml:space="preserve"> działania mające na celu egzekwowanie istniejących ograniczeń wynikających z obowiązujących przepisów. Patrolowano </w:t>
      </w:r>
      <w:r>
        <w:rPr>
          <w:rFonts w:ascii="Arial" w:hAnsi="Arial" w:cs="Arial"/>
        </w:rPr>
        <w:t>obiekty użyteczności publicznej</w:t>
      </w:r>
      <w:r w:rsidRPr="0096219E">
        <w:rPr>
          <w:rFonts w:ascii="Arial" w:hAnsi="Arial" w:cs="Arial"/>
        </w:rPr>
        <w:t>, kontrolowano lokale gastronomiczne, sklepy, dyskoteki i inne obiekty.</w:t>
      </w:r>
      <w:r>
        <w:rPr>
          <w:rFonts w:ascii="Arial" w:hAnsi="Arial" w:cs="Arial"/>
        </w:rPr>
        <w:t xml:space="preserve"> Również w środkach transportu </w:t>
      </w:r>
      <w:r w:rsidRPr="00DE0BF3">
        <w:rPr>
          <w:rFonts w:ascii="Arial" w:hAnsi="Arial" w:cs="Arial"/>
        </w:rPr>
        <w:t xml:space="preserve">tj. </w:t>
      </w:r>
      <w:r>
        <w:rPr>
          <w:rFonts w:ascii="Arial" w:hAnsi="Arial" w:cs="Arial"/>
        </w:rPr>
        <w:t xml:space="preserve">SKM i autobusach </w:t>
      </w:r>
      <w:r w:rsidRPr="00DE0BF3">
        <w:rPr>
          <w:rFonts w:ascii="Arial" w:hAnsi="Arial" w:cs="Arial"/>
        </w:rPr>
        <w:t xml:space="preserve">przeprowadzano kontrole </w:t>
      </w:r>
      <w:r>
        <w:rPr>
          <w:rFonts w:ascii="Arial" w:hAnsi="Arial" w:cs="Arial"/>
        </w:rPr>
        <w:t>obowiązku zakrywania ust i nosa.</w:t>
      </w:r>
      <w:r w:rsidRPr="0096219E">
        <w:rPr>
          <w:rFonts w:ascii="Arial" w:hAnsi="Arial" w:cs="Arial"/>
        </w:rPr>
        <w:t xml:space="preserve"> W stosunku do osób nieprzestrzegających obowiązujących ograniczeń stosowano pouczenia </w:t>
      </w:r>
      <w:r>
        <w:rPr>
          <w:rFonts w:ascii="Arial" w:hAnsi="Arial" w:cs="Arial"/>
        </w:rPr>
        <w:t>lub</w:t>
      </w:r>
      <w:r w:rsidRPr="0096219E">
        <w:rPr>
          <w:rFonts w:ascii="Arial" w:hAnsi="Arial" w:cs="Arial"/>
        </w:rPr>
        <w:t xml:space="preserve"> mandaty karne.</w:t>
      </w:r>
      <w:r>
        <w:rPr>
          <w:rFonts w:ascii="Arial" w:hAnsi="Arial" w:cs="Arial"/>
        </w:rPr>
        <w:t xml:space="preserve"> W roku 2021 Straż Miejska w Sopocie ściśle współpracowała z Policją na podstawie Decyzji Wojewody i Zarządzenia Wojewody Pomorskiego  </w:t>
      </w:r>
      <w:r w:rsidRPr="001A0A6C">
        <w:rPr>
          <w:rFonts w:ascii="Arial" w:hAnsi="Arial" w:cs="Arial"/>
        </w:rPr>
        <w:t>w sprawie użycia straży gminnych i straży miejskich do wspólnych działań z Policją</w:t>
      </w:r>
      <w:r>
        <w:rPr>
          <w:rFonts w:ascii="Arial" w:hAnsi="Arial" w:cs="Arial"/>
        </w:rPr>
        <w:t>.</w:t>
      </w:r>
      <w:r w:rsidR="00EF49BB">
        <w:rPr>
          <w:rFonts w:ascii="Arial" w:hAnsi="Arial" w:cs="Arial"/>
        </w:rPr>
        <w:br/>
        <w:t>Straż Miejska oprócz zadań związanych z ograniczeniem COVID-19 prowadziła szereg ustawowych działań</w:t>
      </w:r>
      <w:r w:rsidR="00480E19">
        <w:rPr>
          <w:rFonts w:ascii="Arial" w:hAnsi="Arial" w:cs="Arial"/>
        </w:rPr>
        <w:t xml:space="preserve"> obejmujących miedzy innymi :</w:t>
      </w:r>
      <w:r w:rsidR="00480E19" w:rsidRPr="00480E19">
        <w:rPr>
          <w:rFonts w:ascii="Arial" w:hAnsi="Arial" w:cs="Arial"/>
        </w:rPr>
        <w:t xml:space="preserve"> kontrol</w:t>
      </w:r>
      <w:r w:rsidR="00480E19">
        <w:rPr>
          <w:rFonts w:ascii="Arial" w:hAnsi="Arial" w:cs="Arial"/>
        </w:rPr>
        <w:t>ę</w:t>
      </w:r>
      <w:r w:rsidR="00480E19" w:rsidRPr="00480E19">
        <w:rPr>
          <w:rFonts w:ascii="Arial" w:hAnsi="Arial" w:cs="Arial"/>
        </w:rPr>
        <w:t xml:space="preserve"> stanu </w:t>
      </w:r>
      <w:proofErr w:type="spellStart"/>
      <w:r w:rsidR="00480E19" w:rsidRPr="00480E19">
        <w:rPr>
          <w:rFonts w:ascii="Arial" w:hAnsi="Arial" w:cs="Arial"/>
        </w:rPr>
        <w:t>sanitarno</w:t>
      </w:r>
      <w:proofErr w:type="spellEnd"/>
      <w:r w:rsidR="00480E19" w:rsidRPr="00480E19">
        <w:rPr>
          <w:rFonts w:ascii="Arial" w:hAnsi="Arial" w:cs="Arial"/>
        </w:rPr>
        <w:t xml:space="preserve"> - porządkowego miasta,</w:t>
      </w:r>
      <w:r w:rsidR="00480E19">
        <w:rPr>
          <w:rFonts w:ascii="Arial" w:hAnsi="Arial" w:cs="Arial"/>
        </w:rPr>
        <w:t xml:space="preserve"> </w:t>
      </w:r>
      <w:r w:rsidR="00480E19" w:rsidRPr="00480E19">
        <w:rPr>
          <w:rFonts w:ascii="Arial" w:hAnsi="Arial" w:cs="Arial"/>
        </w:rPr>
        <w:t>kontrol</w:t>
      </w:r>
      <w:r w:rsidR="00480E19">
        <w:rPr>
          <w:rFonts w:ascii="Arial" w:hAnsi="Arial" w:cs="Arial"/>
        </w:rPr>
        <w:t>ę</w:t>
      </w:r>
      <w:r w:rsidR="00480E19" w:rsidRPr="00480E19">
        <w:rPr>
          <w:rFonts w:ascii="Arial" w:hAnsi="Arial" w:cs="Arial"/>
        </w:rPr>
        <w:t xml:space="preserve"> targowisk, handlu obwoźnego, kontrol</w:t>
      </w:r>
      <w:r w:rsidR="00480E19">
        <w:rPr>
          <w:rFonts w:ascii="Arial" w:hAnsi="Arial" w:cs="Arial"/>
        </w:rPr>
        <w:t>ę</w:t>
      </w:r>
      <w:r w:rsidR="00480E19" w:rsidRPr="00480E19">
        <w:rPr>
          <w:rFonts w:ascii="Arial" w:hAnsi="Arial" w:cs="Arial"/>
        </w:rPr>
        <w:t xml:space="preserve"> miejsc przebywania osób bezdomnych</w:t>
      </w:r>
      <w:r w:rsidR="00480E19">
        <w:rPr>
          <w:rFonts w:ascii="Arial" w:hAnsi="Arial" w:cs="Arial"/>
        </w:rPr>
        <w:t>,</w:t>
      </w:r>
      <w:r w:rsidR="00480E19" w:rsidRPr="00480E19">
        <w:rPr>
          <w:rFonts w:ascii="Arial" w:hAnsi="Arial" w:cs="Arial"/>
        </w:rPr>
        <w:t xml:space="preserve"> kontrol</w:t>
      </w:r>
      <w:r w:rsidR="00480E19">
        <w:rPr>
          <w:rFonts w:ascii="Arial" w:hAnsi="Arial" w:cs="Arial"/>
        </w:rPr>
        <w:t>ę</w:t>
      </w:r>
      <w:r w:rsidR="00480E19" w:rsidRPr="00480E19">
        <w:rPr>
          <w:rFonts w:ascii="Arial" w:hAnsi="Arial" w:cs="Arial"/>
        </w:rPr>
        <w:t xml:space="preserve"> bezpieczeństwa w ruchu drogowym</w:t>
      </w:r>
      <w:r w:rsidR="00480E19">
        <w:rPr>
          <w:rFonts w:ascii="Arial" w:hAnsi="Arial" w:cs="Arial"/>
        </w:rPr>
        <w:t>.</w:t>
      </w:r>
    </w:p>
    <w:p w14:paraId="70270B0D" w14:textId="323DBDF5" w:rsidR="00DA0A7E" w:rsidRDefault="00EF49BB" w:rsidP="00480E1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Pr="00EF49BB">
        <w:rPr>
          <w:rFonts w:ascii="Arial" w:hAnsi="Arial" w:cs="Arial"/>
        </w:rPr>
        <w:t>unkcjonariusz</w:t>
      </w:r>
      <w:r>
        <w:rPr>
          <w:rFonts w:ascii="Arial" w:hAnsi="Arial" w:cs="Arial"/>
        </w:rPr>
        <w:t>e</w:t>
      </w:r>
      <w:r w:rsidRPr="00EF49BB">
        <w:rPr>
          <w:rFonts w:ascii="Arial" w:hAnsi="Arial" w:cs="Arial"/>
        </w:rPr>
        <w:t xml:space="preserve"> Straży Miejskiej </w:t>
      </w:r>
      <w:r>
        <w:rPr>
          <w:rFonts w:ascii="Arial" w:hAnsi="Arial" w:cs="Arial"/>
        </w:rPr>
        <w:t xml:space="preserve">nałożyli </w:t>
      </w:r>
      <w:r w:rsidRPr="00EF49BB">
        <w:rPr>
          <w:rFonts w:ascii="Arial" w:hAnsi="Arial" w:cs="Arial"/>
        </w:rPr>
        <w:t xml:space="preserve">3.960 mandatów na </w:t>
      </w:r>
      <w:r>
        <w:rPr>
          <w:rFonts w:ascii="Arial" w:hAnsi="Arial" w:cs="Arial"/>
        </w:rPr>
        <w:t xml:space="preserve">łączna </w:t>
      </w:r>
      <w:r w:rsidRPr="00EF49BB">
        <w:rPr>
          <w:rFonts w:ascii="Arial" w:hAnsi="Arial" w:cs="Arial"/>
        </w:rPr>
        <w:t>sumę 435.720,80 złotych</w:t>
      </w:r>
      <w:r w:rsidR="00B2558A">
        <w:rPr>
          <w:rFonts w:ascii="Arial" w:hAnsi="Arial" w:cs="Arial"/>
        </w:rPr>
        <w:t xml:space="preserve"> oraz udzieli 1198 pouczeń. Samochody parkujące w miejscach niedozwolonych były odholowywane (151 </w:t>
      </w:r>
      <w:proofErr w:type="spellStart"/>
      <w:r w:rsidR="00B2558A">
        <w:rPr>
          <w:rFonts w:ascii="Arial" w:hAnsi="Arial" w:cs="Arial"/>
        </w:rPr>
        <w:t>odholowań</w:t>
      </w:r>
      <w:proofErr w:type="spellEnd"/>
      <w:r w:rsidR="00B2558A">
        <w:rPr>
          <w:rFonts w:ascii="Arial" w:hAnsi="Arial" w:cs="Arial"/>
        </w:rPr>
        <w:t xml:space="preserve">) lub </w:t>
      </w:r>
      <w:r w:rsidR="00DA0A7E">
        <w:rPr>
          <w:rFonts w:ascii="Arial" w:hAnsi="Arial" w:cs="Arial"/>
        </w:rPr>
        <w:t>unieruchamiane za pomocą blokad (2 365 blokad), co skutkowało postępowaniem mandatowym.</w:t>
      </w:r>
    </w:p>
    <w:p w14:paraId="3F32F429" w14:textId="77777777" w:rsidR="00F06BE0" w:rsidRPr="0096219E" w:rsidRDefault="00F06BE0" w:rsidP="000B062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20CDA7AE" w14:textId="56D5B29B" w:rsidR="00F06BE0" w:rsidRDefault="00F06BE0" w:rsidP="00F06BE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462C87">
        <w:rPr>
          <w:rFonts w:ascii="Arial" w:hAnsi="Arial" w:cs="Arial"/>
          <w:b/>
          <w:bCs/>
        </w:rPr>
        <w:t>Funkcjonariusze Komendy Miejskiej  Państwowej Straży Pożarnej w Sopocie</w:t>
      </w:r>
      <w:r w:rsidRPr="0096219E">
        <w:rPr>
          <w:rFonts w:ascii="Arial" w:hAnsi="Arial" w:cs="Arial"/>
        </w:rPr>
        <w:t xml:space="preserve"> </w:t>
      </w:r>
      <w:r w:rsidRPr="00A22330">
        <w:rPr>
          <w:rFonts w:ascii="Arial" w:hAnsi="Arial" w:cs="Arial"/>
          <w:b/>
          <w:bCs/>
        </w:rPr>
        <w:t>oraz druhowie Ochotniczej Straży Pożarnej</w:t>
      </w:r>
      <w:r>
        <w:rPr>
          <w:rFonts w:ascii="Arial" w:hAnsi="Arial" w:cs="Arial"/>
        </w:rPr>
        <w:t>: w 2021 roku dowozili osoby niepełnosprawne i starsze na szczepienia – łącznie 45 wyjazdów. Ponadto OSP</w:t>
      </w:r>
      <w:r w:rsidRPr="0096219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96219E">
        <w:rPr>
          <w:rFonts w:ascii="Arial" w:hAnsi="Arial" w:cs="Arial"/>
        </w:rPr>
        <w:t>w Sopocie był</w:t>
      </w:r>
      <w:r>
        <w:rPr>
          <w:rFonts w:ascii="Arial" w:hAnsi="Arial" w:cs="Arial"/>
        </w:rPr>
        <w:t>a</w:t>
      </w:r>
      <w:r w:rsidRPr="0096219E">
        <w:rPr>
          <w:rFonts w:ascii="Arial" w:hAnsi="Arial" w:cs="Arial"/>
        </w:rPr>
        <w:t xml:space="preserve"> zaangażowana w rozwożenie żywności</w:t>
      </w:r>
      <w:r>
        <w:rPr>
          <w:rFonts w:ascii="Arial" w:hAnsi="Arial" w:cs="Arial"/>
        </w:rPr>
        <w:t xml:space="preserve"> i leków</w:t>
      </w:r>
      <w:r w:rsidRPr="0096219E">
        <w:rPr>
          <w:rFonts w:ascii="Arial" w:hAnsi="Arial" w:cs="Arial"/>
        </w:rPr>
        <w:t xml:space="preserve"> dla osób będących </w:t>
      </w:r>
      <w:r>
        <w:rPr>
          <w:rFonts w:ascii="Arial" w:hAnsi="Arial" w:cs="Arial"/>
        </w:rPr>
        <w:br/>
      </w:r>
      <w:r w:rsidRPr="0096219E">
        <w:rPr>
          <w:rFonts w:ascii="Arial" w:hAnsi="Arial" w:cs="Arial"/>
        </w:rPr>
        <w:t>na kwarantannie</w:t>
      </w:r>
      <w:r>
        <w:rPr>
          <w:rFonts w:ascii="Arial" w:hAnsi="Arial" w:cs="Arial"/>
        </w:rPr>
        <w:t xml:space="preserve"> -15 wyjazdów</w:t>
      </w:r>
      <w:r w:rsidRPr="0096219E">
        <w:rPr>
          <w:rFonts w:ascii="Arial" w:hAnsi="Arial" w:cs="Arial"/>
        </w:rPr>
        <w:t>.</w:t>
      </w:r>
    </w:p>
    <w:p w14:paraId="5F31CF88" w14:textId="77777777" w:rsidR="000B0629" w:rsidRPr="0096219E" w:rsidRDefault="000B0629" w:rsidP="00F06BE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0CA68F70" w14:textId="77777777" w:rsidR="00F06BE0" w:rsidRDefault="00F06BE0" w:rsidP="00F06BE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</w:rPr>
      </w:pPr>
    </w:p>
    <w:p w14:paraId="6CD96B44" w14:textId="77777777" w:rsidR="00F06BE0" w:rsidRPr="0096219E" w:rsidRDefault="00F06BE0" w:rsidP="00F06BE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17015A">
        <w:rPr>
          <w:rFonts w:ascii="Arial" w:hAnsi="Arial" w:cs="Arial"/>
          <w:b/>
          <w:bCs/>
        </w:rPr>
        <w:lastRenderedPageBreak/>
        <w:t>Miejski Ośrodek Pomocy Społecznej</w:t>
      </w:r>
      <w:r>
        <w:rPr>
          <w:rFonts w:ascii="Arial" w:hAnsi="Arial" w:cs="Arial"/>
          <w:b/>
          <w:bCs/>
        </w:rPr>
        <w:t>:</w:t>
      </w:r>
      <w:r w:rsidRPr="0096219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kontynuował </w:t>
      </w:r>
      <w:r w:rsidRPr="0096219E">
        <w:rPr>
          <w:rFonts w:ascii="Arial" w:hAnsi="Arial" w:cs="Arial"/>
        </w:rPr>
        <w:t>realiz</w:t>
      </w:r>
      <w:r>
        <w:rPr>
          <w:rFonts w:ascii="Arial" w:hAnsi="Arial" w:cs="Arial"/>
        </w:rPr>
        <w:t>ację</w:t>
      </w:r>
      <w:r w:rsidRPr="0096219E">
        <w:rPr>
          <w:rFonts w:ascii="Arial" w:hAnsi="Arial" w:cs="Arial"/>
        </w:rPr>
        <w:t xml:space="preserve"> program</w:t>
      </w:r>
      <w:r>
        <w:rPr>
          <w:rFonts w:ascii="Arial" w:hAnsi="Arial" w:cs="Arial"/>
        </w:rPr>
        <w:t>u</w:t>
      </w:r>
      <w:r w:rsidRPr="0096219E">
        <w:rPr>
          <w:rFonts w:ascii="Arial" w:hAnsi="Arial" w:cs="Arial"/>
        </w:rPr>
        <w:t xml:space="preserve"> „Wspieraj Seniora” wspólnie z Sopockim Centrum Organizacji Pozarządowych i Wolontariatu przy Stowarzyszeniu </w:t>
      </w:r>
      <w:r>
        <w:rPr>
          <w:rFonts w:ascii="Arial" w:hAnsi="Arial" w:cs="Arial"/>
        </w:rPr>
        <w:t>„</w:t>
      </w:r>
      <w:r w:rsidRPr="0096219E">
        <w:rPr>
          <w:rFonts w:ascii="Arial" w:hAnsi="Arial" w:cs="Arial"/>
        </w:rPr>
        <w:t>Na Drodze Ekspresji</w:t>
      </w:r>
      <w:r>
        <w:rPr>
          <w:rFonts w:ascii="Arial" w:hAnsi="Arial" w:cs="Arial"/>
        </w:rPr>
        <w:t>”</w:t>
      </w:r>
      <w:r w:rsidRPr="0096219E">
        <w:rPr>
          <w:rFonts w:ascii="Arial" w:hAnsi="Arial" w:cs="Arial"/>
        </w:rPr>
        <w:t xml:space="preserve">. Z programu mogły skorzystać osoby </w:t>
      </w:r>
      <w:r>
        <w:rPr>
          <w:rFonts w:ascii="Arial" w:hAnsi="Arial" w:cs="Arial"/>
        </w:rPr>
        <w:br/>
      </w:r>
      <w:r w:rsidRPr="0096219E">
        <w:rPr>
          <w:rFonts w:ascii="Arial" w:hAnsi="Arial" w:cs="Arial"/>
        </w:rPr>
        <w:t xml:space="preserve">w wieku 70+ (najbardziej narażone na negatywne skutki zakażenia wirusem </w:t>
      </w:r>
      <w:r>
        <w:rPr>
          <w:rFonts w:ascii="Arial" w:hAnsi="Arial" w:cs="Arial"/>
        </w:rPr>
        <w:br/>
      </w:r>
      <w:r w:rsidRPr="0096219E">
        <w:rPr>
          <w:rFonts w:ascii="Arial" w:hAnsi="Arial" w:cs="Arial"/>
        </w:rPr>
        <w:t xml:space="preserve">SARS–CoV-2) oraz młodsze, które były w szczególnie trudnej sytuacji życiowej. Zgłoszenia były przyjmowane telefonicznie poprzez ogólnopolską infolinię programu „Wspieraj Seniora” oraz  numer Miejskiego Ośrodka Pomocy Społecznej w Sopocie. </w:t>
      </w:r>
    </w:p>
    <w:p w14:paraId="6BF4F6A7" w14:textId="6EC99A62" w:rsidR="00F06BE0" w:rsidRDefault="00F06BE0" w:rsidP="00F06BE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Podobnie jak w roku 2020 </w:t>
      </w:r>
      <w:r w:rsidRPr="0096219E">
        <w:rPr>
          <w:rFonts w:ascii="Arial" w:hAnsi="Arial" w:cs="Arial"/>
        </w:rPr>
        <w:t>MOPS udzielał również pomoc osobom objętym kwarantanną domową. Pomoc obejmowała dowiezienie paczek żywnościowych, dokonanie zakupów niezbędnych środków do życia np. leków, artykułów higienicznych itp. pomoc psychologiczna, pomoc w załatwieniu spraw urzędowych.</w:t>
      </w:r>
    </w:p>
    <w:p w14:paraId="4734A1E1" w14:textId="4D26FED3" w:rsidR="003F50EE" w:rsidRDefault="00DB0F7D" w:rsidP="00FA6F9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DB0F7D">
        <w:rPr>
          <w:rFonts w:ascii="Arial" w:hAnsi="Arial" w:cs="Arial"/>
        </w:rPr>
        <w:t xml:space="preserve">W roku 2021 </w:t>
      </w:r>
      <w:r>
        <w:rPr>
          <w:rFonts w:ascii="Arial" w:hAnsi="Arial" w:cs="Arial"/>
        </w:rPr>
        <w:t xml:space="preserve">MOPS realizował szereg działań z zakresu opieki społecznej. W aspekcie bezpieczeństwa należy wspomnieć o pomocy osobom bezdomnym. </w:t>
      </w:r>
      <w:r w:rsidRPr="00DB0F7D">
        <w:rPr>
          <w:rFonts w:ascii="Arial" w:hAnsi="Arial" w:cs="Arial"/>
        </w:rPr>
        <w:t>W 2021r. pomocą zostało objętych</w:t>
      </w:r>
      <w:r>
        <w:rPr>
          <w:rFonts w:ascii="Arial" w:hAnsi="Arial" w:cs="Arial"/>
        </w:rPr>
        <w:t xml:space="preserve"> </w:t>
      </w:r>
      <w:r w:rsidRPr="00DB0F7D">
        <w:rPr>
          <w:rFonts w:ascii="Arial" w:hAnsi="Arial" w:cs="Arial"/>
        </w:rPr>
        <w:t>103 osoby</w:t>
      </w:r>
      <w:r>
        <w:rPr>
          <w:rFonts w:ascii="Arial" w:hAnsi="Arial" w:cs="Arial"/>
        </w:rPr>
        <w:t xml:space="preserve"> </w:t>
      </w:r>
      <w:r w:rsidRPr="00DB0F7D">
        <w:rPr>
          <w:rFonts w:ascii="Arial" w:hAnsi="Arial" w:cs="Arial"/>
        </w:rPr>
        <w:t>dodatkowo</w:t>
      </w:r>
      <w:r w:rsidR="00FA6F92">
        <w:rPr>
          <w:rFonts w:ascii="Arial" w:hAnsi="Arial" w:cs="Arial"/>
        </w:rPr>
        <w:t xml:space="preserve"> przeprowadzono rozmowy z</w:t>
      </w:r>
      <w:r w:rsidRPr="00DB0F7D">
        <w:rPr>
          <w:rFonts w:ascii="Arial" w:hAnsi="Arial" w:cs="Arial"/>
        </w:rPr>
        <w:t xml:space="preserve"> ok. 460 os</w:t>
      </w:r>
      <w:r w:rsidR="00FA6F92">
        <w:rPr>
          <w:rFonts w:ascii="Arial" w:hAnsi="Arial" w:cs="Arial"/>
        </w:rPr>
        <w:t>obami</w:t>
      </w:r>
      <w:r w:rsidRPr="00DB0F7D">
        <w:rPr>
          <w:rFonts w:ascii="Arial" w:hAnsi="Arial" w:cs="Arial"/>
        </w:rPr>
        <w:t xml:space="preserve"> spotkany</w:t>
      </w:r>
      <w:r w:rsidR="00FA6F92">
        <w:rPr>
          <w:rFonts w:ascii="Arial" w:hAnsi="Arial" w:cs="Arial"/>
        </w:rPr>
        <w:t>mi pod</w:t>
      </w:r>
      <w:r w:rsidRPr="00DB0F7D">
        <w:rPr>
          <w:rFonts w:ascii="Arial" w:hAnsi="Arial" w:cs="Arial"/>
        </w:rPr>
        <w:t>czas patroli</w:t>
      </w:r>
      <w:r w:rsidR="00FA6F92">
        <w:rPr>
          <w:rFonts w:ascii="Arial" w:hAnsi="Arial" w:cs="Arial"/>
        </w:rPr>
        <w:t xml:space="preserve">. Od stycznia do lutego i od listopada do grudnia w Sopocie </w:t>
      </w:r>
      <w:r w:rsidRPr="00DB0F7D">
        <w:rPr>
          <w:rFonts w:ascii="Arial" w:hAnsi="Arial" w:cs="Arial"/>
        </w:rPr>
        <w:t>funkcjonował Zimowy Punkt Interwencyjny</w:t>
      </w:r>
      <w:r w:rsidR="00FA6F92">
        <w:rPr>
          <w:rFonts w:ascii="Arial" w:hAnsi="Arial" w:cs="Arial"/>
        </w:rPr>
        <w:t xml:space="preserve"> (ogrzewalnia)</w:t>
      </w:r>
      <w:r w:rsidRPr="00DB0F7D">
        <w:rPr>
          <w:rFonts w:ascii="Arial" w:hAnsi="Arial" w:cs="Arial"/>
        </w:rPr>
        <w:t xml:space="preserve"> działający</w:t>
      </w:r>
      <w:r w:rsidR="00FA6F92">
        <w:rPr>
          <w:rFonts w:ascii="Arial" w:hAnsi="Arial" w:cs="Arial"/>
        </w:rPr>
        <w:t xml:space="preserve"> </w:t>
      </w:r>
      <w:r w:rsidRPr="00DB0F7D">
        <w:rPr>
          <w:rFonts w:ascii="Arial" w:hAnsi="Arial" w:cs="Arial"/>
        </w:rPr>
        <w:t xml:space="preserve">w przypadku, gdy temperatura powietrza spada poniżej -5 </w:t>
      </w:r>
      <w:r w:rsidR="00FA6F92">
        <w:rPr>
          <w:rFonts w:ascii="Arial" w:hAnsi="Arial" w:cs="Arial"/>
          <w:vertAlign w:val="superscript"/>
        </w:rPr>
        <w:t xml:space="preserve">o </w:t>
      </w:r>
      <w:r w:rsidRPr="00FA6F92">
        <w:rPr>
          <w:rFonts w:ascii="Arial" w:hAnsi="Arial" w:cs="Arial"/>
        </w:rPr>
        <w:t>C</w:t>
      </w:r>
      <w:r w:rsidR="00FA6F92">
        <w:rPr>
          <w:rFonts w:ascii="Arial" w:hAnsi="Arial" w:cs="Arial"/>
        </w:rPr>
        <w:t xml:space="preserve">, </w:t>
      </w:r>
      <w:r w:rsidRPr="00FA6F92">
        <w:rPr>
          <w:rFonts w:ascii="Arial" w:hAnsi="Arial" w:cs="Arial"/>
        </w:rPr>
        <w:t>z</w:t>
      </w:r>
      <w:r w:rsidRPr="00DB0F7D">
        <w:rPr>
          <w:rFonts w:ascii="Arial" w:hAnsi="Arial" w:cs="Arial"/>
        </w:rPr>
        <w:t xml:space="preserve"> którego skorzystało 318 osób.</w:t>
      </w:r>
    </w:p>
    <w:p w14:paraId="2FA754B0" w14:textId="77777777" w:rsidR="00F06BE0" w:rsidRPr="00A22330" w:rsidRDefault="00F06BE0" w:rsidP="00F06BE0">
      <w:pPr>
        <w:autoSpaceDE w:val="0"/>
        <w:autoSpaceDN w:val="0"/>
        <w:adjustRightInd w:val="0"/>
        <w:spacing w:line="276" w:lineRule="auto"/>
        <w:ind w:firstLine="180"/>
        <w:jc w:val="both"/>
        <w:rPr>
          <w:rFonts w:ascii="Arial" w:hAnsi="Arial" w:cs="Arial"/>
          <w:b/>
          <w:bCs/>
        </w:rPr>
      </w:pPr>
    </w:p>
    <w:p w14:paraId="4168ACB1" w14:textId="77777777" w:rsidR="00F06BE0" w:rsidRPr="0096219E" w:rsidRDefault="00F06BE0" w:rsidP="00F06BE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A22330">
        <w:rPr>
          <w:rFonts w:ascii="Arial" w:hAnsi="Arial" w:cs="Arial"/>
          <w:b/>
          <w:bCs/>
        </w:rPr>
        <w:t>Działania Wydziału Bezpieczeństwa i Zarządzania Kryzysowego</w:t>
      </w:r>
      <w:r>
        <w:rPr>
          <w:rFonts w:ascii="Arial" w:hAnsi="Arial" w:cs="Arial"/>
          <w:b/>
          <w:bCs/>
        </w:rPr>
        <w:t>:</w:t>
      </w:r>
      <w:r w:rsidRPr="00A22330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w </w:t>
      </w:r>
      <w:r w:rsidRPr="0096219E">
        <w:rPr>
          <w:rFonts w:ascii="Arial" w:hAnsi="Arial" w:cs="Arial"/>
        </w:rPr>
        <w:t>202</w:t>
      </w:r>
      <w:r>
        <w:rPr>
          <w:rFonts w:ascii="Arial" w:hAnsi="Arial" w:cs="Arial"/>
        </w:rPr>
        <w:t>1 roku</w:t>
      </w:r>
      <w:r w:rsidRPr="0096219E">
        <w:rPr>
          <w:rFonts w:ascii="Arial" w:hAnsi="Arial" w:cs="Arial"/>
        </w:rPr>
        <w:t xml:space="preserve"> skierowane były na </w:t>
      </w:r>
      <w:r>
        <w:rPr>
          <w:rFonts w:ascii="Arial" w:hAnsi="Arial" w:cs="Arial"/>
        </w:rPr>
        <w:t xml:space="preserve">ograniczenie rozprzestrzeniania się choroby Covid-19 poprzez koordynację akcji szczepień oraz </w:t>
      </w:r>
      <w:r w:rsidRPr="0096219E">
        <w:rPr>
          <w:rFonts w:ascii="Arial" w:hAnsi="Arial" w:cs="Arial"/>
        </w:rPr>
        <w:t>zapewnieni</w:t>
      </w:r>
      <w:r>
        <w:rPr>
          <w:rFonts w:ascii="Arial" w:hAnsi="Arial" w:cs="Arial"/>
        </w:rPr>
        <w:t>e</w:t>
      </w:r>
      <w:r w:rsidRPr="0096219E">
        <w:rPr>
          <w:rFonts w:ascii="Arial" w:hAnsi="Arial" w:cs="Arial"/>
        </w:rPr>
        <w:t xml:space="preserve"> środków ochrony osobistej (maseczek płynów dezynfekujących, rękawiczek) i urządzeń dla jednostek miejskich i służb </w:t>
      </w:r>
      <w:r>
        <w:rPr>
          <w:rFonts w:ascii="Arial" w:hAnsi="Arial" w:cs="Arial"/>
        </w:rPr>
        <w:br/>
      </w:r>
      <w:r w:rsidRPr="0096219E">
        <w:rPr>
          <w:rFonts w:ascii="Arial" w:hAnsi="Arial" w:cs="Arial"/>
        </w:rPr>
        <w:t>i instytucji realizujących walkę z COVID-19.</w:t>
      </w:r>
    </w:p>
    <w:p w14:paraId="67B5EA73" w14:textId="77777777" w:rsidR="00F06BE0" w:rsidRDefault="00F06BE0" w:rsidP="00F06BE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Wspólnie z Wydziałem Zdrowia Urzędu Miasta Sopotu koordynowano utworzenie masowego punktu szczepień w Hali „Ergo-Arena” oraz utworzenie i funkcjonowanie mobilnego kontenerowego punktu szczepień przy kościele Św. Jerzego. Zorganizowano również dwie wizyty „</w:t>
      </w:r>
      <w:proofErr w:type="spellStart"/>
      <w:r>
        <w:rPr>
          <w:rFonts w:ascii="Arial" w:hAnsi="Arial" w:cs="Arial"/>
        </w:rPr>
        <w:t>szczepibusa</w:t>
      </w:r>
      <w:proofErr w:type="spellEnd"/>
      <w:r>
        <w:rPr>
          <w:rFonts w:ascii="Arial" w:hAnsi="Arial" w:cs="Arial"/>
        </w:rPr>
        <w:t xml:space="preserve">” m.in. w Operze Leśnej w Sopocie podczas wrześniowego koncertu dla mieszkańców Sopotu. </w:t>
      </w:r>
    </w:p>
    <w:p w14:paraId="48F02A0C" w14:textId="77777777" w:rsidR="00F06BE0" w:rsidRDefault="00F06BE0" w:rsidP="00F06BE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Wydział Bezpieczeństwa i Zarzadzania Kryzysowego prowadził również dystrybucję</w:t>
      </w:r>
      <w:r w:rsidRPr="0096219E">
        <w:rPr>
          <w:rFonts w:ascii="Arial" w:hAnsi="Arial" w:cs="Arial"/>
        </w:rPr>
        <w:t xml:space="preserve"> środków ochrony </w:t>
      </w:r>
      <w:r>
        <w:rPr>
          <w:rFonts w:ascii="Arial" w:hAnsi="Arial" w:cs="Arial"/>
        </w:rPr>
        <w:t xml:space="preserve">osobistej </w:t>
      </w:r>
      <w:r w:rsidRPr="0096219E">
        <w:rPr>
          <w:rFonts w:ascii="Arial" w:hAnsi="Arial" w:cs="Arial"/>
        </w:rPr>
        <w:t>do walki z koronawirusem</w:t>
      </w:r>
      <w:r>
        <w:rPr>
          <w:rFonts w:ascii="Arial" w:hAnsi="Arial" w:cs="Arial"/>
        </w:rPr>
        <w:t>.</w:t>
      </w:r>
    </w:p>
    <w:p w14:paraId="4089FA42" w14:textId="77777777" w:rsidR="00F06BE0" w:rsidRDefault="00F06BE0" w:rsidP="00F06BE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marcu 2021 r miasto Sopot  otrzymało 132 tys. maseczek z Pomorskiego Urzędu Wojewódzkiego z przeznaczeniem dla wszystkich mieszkańców Sopotu. Dystrybucję prowadzono w budynku Urzędu Miasta, dystrybuowano poprzez spółdzielnie mieszkaniowe, parafie, organizacje pomocy społecznej (MOPS, Caritas), szkoły, przedszkola i przychodnie lekarskie. Przekazano maseczki również dla służb mundurowych na potrzeby własne i do rozdawania mieszkańcom. </w:t>
      </w:r>
    </w:p>
    <w:p w14:paraId="08527F09" w14:textId="77777777" w:rsidR="00F06BE0" w:rsidRDefault="00F06BE0" w:rsidP="00F06BE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kwietniu z PUW w Gdańsku miasto Sopot otrzymało </w:t>
      </w:r>
      <w:r w:rsidRPr="00FB6D2E">
        <w:rPr>
          <w:rFonts w:ascii="Arial" w:hAnsi="Arial" w:cs="Arial"/>
        </w:rPr>
        <w:t>540</w:t>
      </w:r>
      <w:r>
        <w:rPr>
          <w:rFonts w:ascii="Arial" w:hAnsi="Arial" w:cs="Arial"/>
        </w:rPr>
        <w:t xml:space="preserve"> litrów płynów odkażających na potrzeby jednostek podległych.</w:t>
      </w:r>
    </w:p>
    <w:p w14:paraId="5FE03391" w14:textId="77777777" w:rsidR="00F06BE0" w:rsidRDefault="00F06BE0" w:rsidP="00F06BE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czerwcu prowadzono dystrybucje środków ochronnych z puli Ministra Zdrowia (gogli, płynów, maseczek i rękawiczek z przeznaczeniem dla zakładów Podstawowej Opieki Zdrowotnej).</w:t>
      </w:r>
    </w:p>
    <w:p w14:paraId="37271D77" w14:textId="77777777" w:rsidR="00F06BE0" w:rsidRPr="0096219E" w:rsidRDefault="00F06BE0" w:rsidP="00F06BE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96219E">
        <w:rPr>
          <w:rFonts w:ascii="Arial" w:hAnsi="Arial" w:cs="Arial"/>
        </w:rPr>
        <w:t>odjęto decyzję o uruchomieniu Rezerwy Celowej z budżetu miasta Sopotu na cele zarządzania kryzysowego tj</w:t>
      </w:r>
      <w:r>
        <w:rPr>
          <w:rFonts w:ascii="Arial" w:hAnsi="Arial" w:cs="Arial"/>
        </w:rPr>
        <w:t>.</w:t>
      </w:r>
      <w:r w:rsidRPr="0096219E">
        <w:rPr>
          <w:rFonts w:ascii="Arial" w:hAnsi="Arial" w:cs="Arial"/>
        </w:rPr>
        <w:t xml:space="preserve"> walkę z COVID-19.</w:t>
      </w:r>
    </w:p>
    <w:p w14:paraId="72A22542" w14:textId="77777777" w:rsidR="00F06BE0" w:rsidRDefault="00F06BE0" w:rsidP="00F06BE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96219E">
        <w:rPr>
          <w:rFonts w:ascii="Arial" w:hAnsi="Arial" w:cs="Arial"/>
        </w:rPr>
        <w:t>Ze środków rezerwy celowej dokonano zakupów środków</w:t>
      </w:r>
      <w:r>
        <w:rPr>
          <w:rFonts w:ascii="Arial" w:hAnsi="Arial" w:cs="Arial"/>
        </w:rPr>
        <w:t xml:space="preserve"> do walki </w:t>
      </w:r>
      <w:r w:rsidRPr="0096219E">
        <w:rPr>
          <w:rFonts w:ascii="Arial" w:hAnsi="Arial" w:cs="Arial"/>
        </w:rPr>
        <w:t>z COVID-19</w:t>
      </w:r>
      <w:r>
        <w:rPr>
          <w:rFonts w:ascii="Arial" w:hAnsi="Arial" w:cs="Arial"/>
        </w:rPr>
        <w:t xml:space="preserve">. Ponadto z rezerwy finansowano usługi, takie jak: dowóz osób niepełnosprawnych oraz </w:t>
      </w:r>
      <w:r>
        <w:rPr>
          <w:rFonts w:ascii="Arial" w:hAnsi="Arial" w:cs="Arial"/>
        </w:rPr>
        <w:lastRenderedPageBreak/>
        <w:t>starszych do punktów szczepień, wykonywanie testów covidowych dla pracowników urzędu oraz jednostek podległych, przygotowanie punktu szczepień w Ergo Arenie</w:t>
      </w:r>
      <w:r>
        <w:rPr>
          <w:rFonts w:ascii="Arial" w:hAnsi="Arial" w:cs="Arial"/>
        </w:rPr>
        <w:br/>
        <w:t>i mobilnego punktu kontenerowego.</w:t>
      </w:r>
    </w:p>
    <w:p w14:paraId="517C5CAC" w14:textId="77777777" w:rsidR="00F06BE0" w:rsidRDefault="00F06BE0" w:rsidP="00F06BE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96219E">
        <w:rPr>
          <w:rFonts w:ascii="Arial" w:hAnsi="Arial" w:cs="Arial"/>
        </w:rPr>
        <w:t xml:space="preserve">d </w:t>
      </w:r>
      <w:r>
        <w:rPr>
          <w:rFonts w:ascii="Arial" w:hAnsi="Arial" w:cs="Arial"/>
        </w:rPr>
        <w:t xml:space="preserve">stycznia </w:t>
      </w:r>
      <w:r w:rsidRPr="0096219E">
        <w:rPr>
          <w:rFonts w:ascii="Arial" w:hAnsi="Arial" w:cs="Arial"/>
        </w:rPr>
        <w:t>do grudnia 202</w:t>
      </w:r>
      <w:r>
        <w:rPr>
          <w:rFonts w:ascii="Arial" w:hAnsi="Arial" w:cs="Arial"/>
        </w:rPr>
        <w:t xml:space="preserve">1 </w:t>
      </w:r>
      <w:r w:rsidRPr="0096219E">
        <w:rPr>
          <w:rFonts w:ascii="Arial" w:hAnsi="Arial" w:cs="Arial"/>
        </w:rPr>
        <w:t>r</w:t>
      </w:r>
      <w:r>
        <w:rPr>
          <w:rFonts w:ascii="Arial" w:hAnsi="Arial" w:cs="Arial"/>
        </w:rPr>
        <w:t>.</w:t>
      </w:r>
      <w:r w:rsidRPr="0096219E">
        <w:rPr>
          <w:rFonts w:ascii="Arial" w:hAnsi="Arial" w:cs="Arial"/>
        </w:rPr>
        <w:t xml:space="preserve"> Wydział Bezpieczeństwa i Zarządzania Kryzysowego w Sopocie </w:t>
      </w:r>
      <w:r>
        <w:rPr>
          <w:rFonts w:ascii="Arial" w:hAnsi="Arial" w:cs="Arial"/>
        </w:rPr>
        <w:t xml:space="preserve">wydatkował na zakup sprzętu, środków ochronnych i usług związanych </w:t>
      </w:r>
      <w:r>
        <w:rPr>
          <w:rFonts w:ascii="Arial" w:hAnsi="Arial" w:cs="Arial"/>
        </w:rPr>
        <w:br/>
        <w:t>z ograniczeniem choroby COVID-19 łącznie</w:t>
      </w:r>
      <w:r w:rsidRPr="0096219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74 782,99</w:t>
      </w:r>
      <w:r w:rsidRPr="0096219E">
        <w:rPr>
          <w:rFonts w:ascii="Arial" w:hAnsi="Arial" w:cs="Arial"/>
        </w:rPr>
        <w:t xml:space="preserve"> zł</w:t>
      </w:r>
      <w:r>
        <w:rPr>
          <w:rFonts w:ascii="Arial" w:hAnsi="Arial" w:cs="Arial"/>
        </w:rPr>
        <w:t>.</w:t>
      </w:r>
    </w:p>
    <w:p w14:paraId="2AFC0A87" w14:textId="77777777" w:rsidR="00F06BE0" w:rsidRDefault="00F06BE0" w:rsidP="00F06BE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222CA0EE" w14:textId="77777777" w:rsidR="00F06BE0" w:rsidRPr="00462C87" w:rsidRDefault="00F06BE0" w:rsidP="00F06BE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</w:rPr>
      </w:pPr>
      <w:r w:rsidRPr="00462C87">
        <w:rPr>
          <w:rFonts w:ascii="Arial" w:hAnsi="Arial" w:cs="Arial"/>
          <w:b/>
          <w:bCs/>
        </w:rPr>
        <w:t>Komisja Bezpieczeństwa i Porządku Publicznego</w:t>
      </w:r>
      <w:r>
        <w:rPr>
          <w:rFonts w:ascii="Arial" w:hAnsi="Arial" w:cs="Arial"/>
          <w:b/>
          <w:bCs/>
        </w:rPr>
        <w:t>.</w:t>
      </w:r>
    </w:p>
    <w:p w14:paraId="252693AB" w14:textId="77777777" w:rsidR="00F06BE0" w:rsidRPr="0096219E" w:rsidRDefault="00F06BE0" w:rsidP="00F06BE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96219E">
        <w:rPr>
          <w:rFonts w:ascii="Arial" w:hAnsi="Arial" w:cs="Arial"/>
        </w:rPr>
        <w:t>W 202</w:t>
      </w:r>
      <w:r>
        <w:rPr>
          <w:rFonts w:ascii="Arial" w:hAnsi="Arial" w:cs="Arial"/>
        </w:rPr>
        <w:t>1</w:t>
      </w:r>
      <w:r w:rsidRPr="0096219E">
        <w:rPr>
          <w:rFonts w:ascii="Arial" w:hAnsi="Arial" w:cs="Arial"/>
        </w:rPr>
        <w:t xml:space="preserve"> roku Komisja Bezpieczeństwa w pełnym składzie obradowała </w:t>
      </w:r>
      <w:r>
        <w:rPr>
          <w:rFonts w:ascii="Arial" w:hAnsi="Arial" w:cs="Arial"/>
        </w:rPr>
        <w:t>jeden</w:t>
      </w:r>
      <w:r w:rsidRPr="0096219E">
        <w:rPr>
          <w:rFonts w:ascii="Arial" w:hAnsi="Arial" w:cs="Arial"/>
        </w:rPr>
        <w:t xml:space="preserve"> raz</w:t>
      </w:r>
      <w:r>
        <w:rPr>
          <w:rFonts w:ascii="Arial" w:hAnsi="Arial" w:cs="Arial"/>
        </w:rPr>
        <w:t xml:space="preserve"> w dniu 4</w:t>
      </w:r>
      <w:r w:rsidRPr="00650E9D">
        <w:rPr>
          <w:rFonts w:ascii="Arial" w:hAnsi="Arial" w:cs="Arial"/>
        </w:rPr>
        <w:t xml:space="preserve"> lutego 202</w:t>
      </w:r>
      <w:r>
        <w:rPr>
          <w:rFonts w:ascii="Arial" w:hAnsi="Arial" w:cs="Arial"/>
        </w:rPr>
        <w:t>1</w:t>
      </w:r>
      <w:r w:rsidRPr="00650E9D">
        <w:rPr>
          <w:rFonts w:ascii="Arial" w:hAnsi="Arial" w:cs="Arial"/>
        </w:rPr>
        <w:t>r.</w:t>
      </w:r>
      <w:r w:rsidRPr="0096219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 formie zdalnej. </w:t>
      </w:r>
      <w:r w:rsidRPr="0096219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Ponadto komisja roboczo spotykała się w sprawie </w:t>
      </w:r>
      <w:r w:rsidRPr="009F2CA6">
        <w:rPr>
          <w:rFonts w:ascii="Arial" w:hAnsi="Arial" w:cs="Arial"/>
        </w:rPr>
        <w:t>opracowani</w:t>
      </w:r>
      <w:r>
        <w:rPr>
          <w:rFonts w:ascii="Arial" w:hAnsi="Arial" w:cs="Arial"/>
        </w:rPr>
        <w:t>a</w:t>
      </w:r>
      <w:r w:rsidRPr="009F2CA6">
        <w:rPr>
          <w:rFonts w:ascii="Arial" w:hAnsi="Arial" w:cs="Arial"/>
        </w:rPr>
        <w:t xml:space="preserve"> Programu Zapobiegania Przestępczości oraz Ochrony Bezpieczeństwa Obywateli i Porządku Publicznego dla Miasta Sopotu na </w:t>
      </w:r>
      <w:r>
        <w:rPr>
          <w:rFonts w:ascii="Arial" w:hAnsi="Arial" w:cs="Arial"/>
        </w:rPr>
        <w:t>l</w:t>
      </w:r>
      <w:r w:rsidRPr="009F2CA6">
        <w:rPr>
          <w:rFonts w:ascii="Arial" w:hAnsi="Arial" w:cs="Arial"/>
        </w:rPr>
        <w:t>ata 2021-2023.</w:t>
      </w:r>
      <w:r w:rsidRPr="0096219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 dniu </w:t>
      </w:r>
      <w:r>
        <w:rPr>
          <w:rFonts w:ascii="Arial" w:hAnsi="Arial" w:cs="Arial"/>
        </w:rPr>
        <w:br/>
      </w:r>
      <w:r w:rsidRPr="0096219E">
        <w:rPr>
          <w:rFonts w:ascii="Arial" w:hAnsi="Arial" w:cs="Arial"/>
        </w:rPr>
        <w:t>1</w:t>
      </w:r>
      <w:r>
        <w:rPr>
          <w:rFonts w:ascii="Arial" w:hAnsi="Arial" w:cs="Arial"/>
        </w:rPr>
        <w:t>6</w:t>
      </w:r>
      <w:r w:rsidRPr="0096219E">
        <w:rPr>
          <w:rFonts w:ascii="Arial" w:hAnsi="Arial" w:cs="Arial"/>
        </w:rPr>
        <w:t xml:space="preserve"> czerwca 202</w:t>
      </w:r>
      <w:r>
        <w:rPr>
          <w:rFonts w:ascii="Arial" w:hAnsi="Arial" w:cs="Arial"/>
        </w:rPr>
        <w:t>1</w:t>
      </w:r>
      <w:r w:rsidRPr="0096219E">
        <w:rPr>
          <w:rFonts w:ascii="Arial" w:hAnsi="Arial" w:cs="Arial"/>
        </w:rPr>
        <w:t xml:space="preserve">r. </w:t>
      </w:r>
      <w:r>
        <w:rPr>
          <w:rFonts w:ascii="Arial" w:hAnsi="Arial" w:cs="Arial"/>
        </w:rPr>
        <w:t>odbyło się posiedzenie Zespołu Zarzadzania Kryzysowego, którego tematem było</w:t>
      </w:r>
      <w:r w:rsidRPr="0096219E">
        <w:rPr>
          <w:rFonts w:ascii="Arial" w:hAnsi="Arial" w:cs="Arial"/>
        </w:rPr>
        <w:t xml:space="preserve"> przygotowani</w:t>
      </w:r>
      <w:r>
        <w:rPr>
          <w:rFonts w:ascii="Arial" w:hAnsi="Arial" w:cs="Arial"/>
        </w:rPr>
        <w:t>e</w:t>
      </w:r>
      <w:r w:rsidRPr="0096219E">
        <w:rPr>
          <w:rFonts w:ascii="Arial" w:hAnsi="Arial" w:cs="Arial"/>
        </w:rPr>
        <w:t xml:space="preserve"> służb do sezonu letniego z uwzględnieniem stanu epidemii. Komisja spotykała się również parokrotnie </w:t>
      </w:r>
      <w:r>
        <w:rPr>
          <w:rFonts w:ascii="Arial" w:hAnsi="Arial" w:cs="Arial"/>
        </w:rPr>
        <w:t xml:space="preserve">w niepełnym składzie </w:t>
      </w:r>
      <w:r w:rsidRPr="0096219E">
        <w:rPr>
          <w:rFonts w:ascii="Arial" w:hAnsi="Arial" w:cs="Arial"/>
        </w:rPr>
        <w:t>w ramach Komisji Bezpieczeństwa i Dialogu z Mieszkańcami podczas spotkań omawiano sprawy z zakresu bezpieczeństwa publicznego.</w:t>
      </w:r>
    </w:p>
    <w:p w14:paraId="53FBCC5B" w14:textId="77777777" w:rsidR="00F06BE0" w:rsidRDefault="00F06BE0" w:rsidP="00F06BE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96219E">
        <w:rPr>
          <w:rFonts w:ascii="Arial" w:hAnsi="Arial" w:cs="Arial"/>
        </w:rPr>
        <w:t xml:space="preserve">W okresie od </w:t>
      </w:r>
      <w:r>
        <w:rPr>
          <w:rFonts w:ascii="Arial" w:hAnsi="Arial" w:cs="Arial"/>
        </w:rPr>
        <w:t>stycznia</w:t>
      </w:r>
      <w:r w:rsidRPr="0096219E">
        <w:rPr>
          <w:rFonts w:ascii="Arial" w:hAnsi="Arial" w:cs="Arial"/>
        </w:rPr>
        <w:t xml:space="preserve"> do grudnia 202</w:t>
      </w:r>
      <w:r>
        <w:rPr>
          <w:rFonts w:ascii="Arial" w:hAnsi="Arial" w:cs="Arial"/>
        </w:rPr>
        <w:t>1</w:t>
      </w:r>
      <w:r w:rsidRPr="0096219E">
        <w:rPr>
          <w:rFonts w:ascii="Arial" w:hAnsi="Arial" w:cs="Arial"/>
        </w:rPr>
        <w:t xml:space="preserve">r. w Urzędzie Miasta Sopotu odbywały się posiedzenia Sztabu Kryzysowego działającego jako zespół zarządzania kryzysowego w ograniczonym składzie. W posiedzeniach sztabu uczestniczyli również członkowie Komisji Bezpieczeństwa i Porządku. </w:t>
      </w:r>
      <w:r>
        <w:rPr>
          <w:rFonts w:ascii="Arial" w:hAnsi="Arial" w:cs="Arial"/>
        </w:rPr>
        <w:t xml:space="preserve">Do maja spotkania odbywały się trzy razy </w:t>
      </w:r>
      <w:r>
        <w:rPr>
          <w:rFonts w:ascii="Arial" w:hAnsi="Arial" w:cs="Arial"/>
        </w:rPr>
        <w:br/>
        <w:t xml:space="preserve">w tygodniu natomiast od połowy maja średnio dwa razy w tygodniu. Łącznie w całym roku odbyło się 118 posiedzeń sztabu kryzysowego w formule zdalnej </w:t>
      </w:r>
      <w:r>
        <w:rPr>
          <w:rFonts w:ascii="Arial" w:hAnsi="Arial" w:cs="Arial"/>
        </w:rPr>
        <w:br/>
        <w:t>z wykorzystaniem programów do wideokonferencji.</w:t>
      </w:r>
    </w:p>
    <w:p w14:paraId="7DDB929A" w14:textId="77777777" w:rsidR="00F06BE0" w:rsidRDefault="00F06BE0" w:rsidP="00F06BE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96219E">
        <w:rPr>
          <w:rFonts w:ascii="Arial" w:hAnsi="Arial" w:cs="Arial"/>
        </w:rPr>
        <w:t xml:space="preserve">Podczas </w:t>
      </w:r>
      <w:r>
        <w:rPr>
          <w:rFonts w:ascii="Arial" w:hAnsi="Arial" w:cs="Arial"/>
        </w:rPr>
        <w:t xml:space="preserve">posiedzeń </w:t>
      </w:r>
      <w:r w:rsidRPr="0096219E">
        <w:rPr>
          <w:rFonts w:ascii="Arial" w:hAnsi="Arial" w:cs="Arial"/>
        </w:rPr>
        <w:t>sztabów</w:t>
      </w:r>
      <w:r>
        <w:rPr>
          <w:rFonts w:ascii="Arial" w:hAnsi="Arial" w:cs="Arial"/>
        </w:rPr>
        <w:t xml:space="preserve"> kryzysowych</w:t>
      </w:r>
      <w:r w:rsidRPr="0096219E">
        <w:rPr>
          <w:rFonts w:ascii="Arial" w:hAnsi="Arial" w:cs="Arial"/>
        </w:rPr>
        <w:t xml:space="preserve"> analizowano aktualny stan rozwoju epidemii w Sopocie, podejmowano decyzje w zakresie dostosowania funkcjonowania urzędu oraz miejskich jednostek podległych </w:t>
      </w:r>
      <w:r>
        <w:rPr>
          <w:rFonts w:ascii="Arial" w:hAnsi="Arial" w:cs="Arial"/>
        </w:rPr>
        <w:t xml:space="preserve">w zakresie </w:t>
      </w:r>
      <w:r w:rsidRPr="0096219E">
        <w:rPr>
          <w:rFonts w:ascii="Arial" w:hAnsi="Arial" w:cs="Arial"/>
        </w:rPr>
        <w:t>ograniczeń zawartych w pojawiających się ustawach i rozporządzeniach. Koordynowano działania służb miejskich.</w:t>
      </w:r>
    </w:p>
    <w:p w14:paraId="6B940C16" w14:textId="77777777" w:rsidR="00F06BE0" w:rsidRDefault="00F06BE0" w:rsidP="00F06BE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</w:rPr>
      </w:pPr>
    </w:p>
    <w:p w14:paraId="29A0A8CC" w14:textId="77777777" w:rsidR="00F06BE0" w:rsidRPr="00B3238A" w:rsidRDefault="00F06BE0" w:rsidP="00F06BE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</w:rPr>
      </w:pPr>
      <w:r w:rsidRPr="00B3238A">
        <w:rPr>
          <w:rFonts w:ascii="Arial" w:hAnsi="Arial" w:cs="Arial"/>
          <w:b/>
          <w:bCs/>
        </w:rPr>
        <w:t>Działania Biura Promocji i Komunikacji Społecznej.</w:t>
      </w:r>
    </w:p>
    <w:p w14:paraId="137856E1" w14:textId="77777777" w:rsidR="00F06BE0" w:rsidRPr="00F36348" w:rsidRDefault="00F06BE0" w:rsidP="00F06BE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Działania Biura Promocji i Komunikacji Społecznej polegały na i</w:t>
      </w:r>
      <w:r w:rsidRPr="00F36348">
        <w:rPr>
          <w:rFonts w:ascii="Arial" w:hAnsi="Arial" w:cs="Arial"/>
        </w:rPr>
        <w:t>nform</w:t>
      </w:r>
      <w:r>
        <w:rPr>
          <w:rFonts w:ascii="Arial" w:hAnsi="Arial" w:cs="Arial"/>
        </w:rPr>
        <w:t>owaniu</w:t>
      </w:r>
      <w:r w:rsidRPr="00F363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F36348">
        <w:rPr>
          <w:rFonts w:ascii="Arial" w:hAnsi="Arial" w:cs="Arial"/>
        </w:rPr>
        <w:t>o wszystkich decyzjach, ustalenia</w:t>
      </w:r>
      <w:r>
        <w:rPr>
          <w:rFonts w:ascii="Arial" w:hAnsi="Arial" w:cs="Arial"/>
        </w:rPr>
        <w:t>ch</w:t>
      </w:r>
      <w:r w:rsidRPr="00F36348">
        <w:rPr>
          <w:rFonts w:ascii="Arial" w:hAnsi="Arial" w:cs="Arial"/>
        </w:rPr>
        <w:t xml:space="preserve"> sztabu, prom</w:t>
      </w:r>
      <w:r>
        <w:rPr>
          <w:rFonts w:ascii="Arial" w:hAnsi="Arial" w:cs="Arial"/>
        </w:rPr>
        <w:t>owaniu</w:t>
      </w:r>
      <w:r w:rsidRPr="00F36348">
        <w:rPr>
          <w:rFonts w:ascii="Arial" w:hAnsi="Arial" w:cs="Arial"/>
        </w:rPr>
        <w:t xml:space="preserve"> możliwoś</w:t>
      </w:r>
      <w:r>
        <w:rPr>
          <w:rFonts w:ascii="Arial" w:hAnsi="Arial" w:cs="Arial"/>
        </w:rPr>
        <w:t>ci</w:t>
      </w:r>
      <w:r w:rsidRPr="00F36348">
        <w:rPr>
          <w:rFonts w:ascii="Arial" w:hAnsi="Arial" w:cs="Arial"/>
        </w:rPr>
        <w:t xml:space="preserve"> szczepień przeciw COVID-19. </w:t>
      </w:r>
      <w:r>
        <w:rPr>
          <w:rFonts w:ascii="Arial" w:hAnsi="Arial" w:cs="Arial"/>
        </w:rPr>
        <w:t>Nieustannie</w:t>
      </w:r>
      <w:r w:rsidRPr="00F36348">
        <w:rPr>
          <w:rFonts w:ascii="Arial" w:hAnsi="Arial" w:cs="Arial"/>
        </w:rPr>
        <w:t xml:space="preserve"> prowadz</w:t>
      </w:r>
      <w:r>
        <w:rPr>
          <w:rFonts w:ascii="Arial" w:hAnsi="Arial" w:cs="Arial"/>
        </w:rPr>
        <w:t>ono</w:t>
      </w:r>
      <w:r w:rsidRPr="00F36348">
        <w:rPr>
          <w:rFonts w:ascii="Arial" w:hAnsi="Arial" w:cs="Arial"/>
        </w:rPr>
        <w:t xml:space="preserve"> stałe działania komunikacyjne. </w:t>
      </w:r>
      <w:r>
        <w:rPr>
          <w:rFonts w:ascii="Arial" w:hAnsi="Arial" w:cs="Arial"/>
        </w:rPr>
        <w:t xml:space="preserve">Realizowane zadania miały na celu dotarcie do Sopocian, </w:t>
      </w:r>
      <w:r w:rsidRPr="00F36348">
        <w:rPr>
          <w:rFonts w:ascii="Arial" w:hAnsi="Arial" w:cs="Arial"/>
        </w:rPr>
        <w:t xml:space="preserve">zwłaszcza </w:t>
      </w:r>
      <w:r>
        <w:rPr>
          <w:rFonts w:ascii="Arial" w:hAnsi="Arial" w:cs="Arial"/>
        </w:rPr>
        <w:t xml:space="preserve">do </w:t>
      </w:r>
      <w:r w:rsidRPr="00F36348">
        <w:rPr>
          <w:rFonts w:ascii="Arial" w:hAnsi="Arial" w:cs="Arial"/>
        </w:rPr>
        <w:t>senior</w:t>
      </w:r>
      <w:r>
        <w:rPr>
          <w:rFonts w:ascii="Arial" w:hAnsi="Arial" w:cs="Arial"/>
        </w:rPr>
        <w:t>ów</w:t>
      </w:r>
      <w:r w:rsidRPr="00F363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F36348">
        <w:rPr>
          <w:rFonts w:ascii="Arial" w:hAnsi="Arial" w:cs="Arial"/>
        </w:rPr>
        <w:t xml:space="preserve">i </w:t>
      </w:r>
      <w:r>
        <w:rPr>
          <w:rFonts w:ascii="Arial" w:hAnsi="Arial" w:cs="Arial"/>
        </w:rPr>
        <w:t xml:space="preserve">osób </w:t>
      </w:r>
      <w:r w:rsidRPr="00F36348">
        <w:rPr>
          <w:rFonts w:ascii="Arial" w:hAnsi="Arial" w:cs="Arial"/>
        </w:rPr>
        <w:t>potrzebują</w:t>
      </w:r>
      <w:r>
        <w:rPr>
          <w:rFonts w:ascii="Arial" w:hAnsi="Arial" w:cs="Arial"/>
        </w:rPr>
        <w:t>cych</w:t>
      </w:r>
      <w:r w:rsidRPr="00F36348">
        <w:rPr>
          <w:rFonts w:ascii="Arial" w:hAnsi="Arial" w:cs="Arial"/>
        </w:rPr>
        <w:t xml:space="preserve"> szczególnego wsparcia. Na stronie miasta www.sopot.pl publik</w:t>
      </w:r>
      <w:r>
        <w:rPr>
          <w:rFonts w:ascii="Arial" w:hAnsi="Arial" w:cs="Arial"/>
        </w:rPr>
        <w:t>owano</w:t>
      </w:r>
      <w:r w:rsidRPr="00F36348">
        <w:rPr>
          <w:rFonts w:ascii="Arial" w:hAnsi="Arial" w:cs="Arial"/>
        </w:rPr>
        <w:t xml:space="preserve"> wszystkie aktualne informacje. Wyda</w:t>
      </w:r>
      <w:r>
        <w:rPr>
          <w:rFonts w:ascii="Arial" w:hAnsi="Arial" w:cs="Arial"/>
        </w:rPr>
        <w:t>wano</w:t>
      </w:r>
      <w:r w:rsidRPr="00F36348">
        <w:rPr>
          <w:rFonts w:ascii="Arial" w:hAnsi="Arial" w:cs="Arial"/>
        </w:rPr>
        <w:t xml:space="preserve"> i dystrybu</w:t>
      </w:r>
      <w:r>
        <w:rPr>
          <w:rFonts w:ascii="Arial" w:hAnsi="Arial" w:cs="Arial"/>
        </w:rPr>
        <w:t>owano</w:t>
      </w:r>
      <w:r w:rsidRPr="00F36348">
        <w:rPr>
          <w:rFonts w:ascii="Arial" w:hAnsi="Arial" w:cs="Arial"/>
        </w:rPr>
        <w:t xml:space="preserve"> regularnie bezpłatny informator miejski „Przepis na Sopot”. W każdym numerze </w:t>
      </w:r>
      <w:r>
        <w:rPr>
          <w:rFonts w:ascii="Arial" w:hAnsi="Arial" w:cs="Arial"/>
        </w:rPr>
        <w:t>znajdowały się</w:t>
      </w:r>
      <w:r w:rsidRPr="00F36348">
        <w:rPr>
          <w:rFonts w:ascii="Arial" w:hAnsi="Arial" w:cs="Arial"/>
        </w:rPr>
        <w:t xml:space="preserve"> najświeższe informacje o szczepieniach w Sopocie. Raz w tygodniu (w czwartek </w:t>
      </w:r>
      <w:r>
        <w:rPr>
          <w:rFonts w:ascii="Arial" w:hAnsi="Arial" w:cs="Arial"/>
        </w:rPr>
        <w:br/>
      </w:r>
      <w:r w:rsidRPr="00F36348">
        <w:rPr>
          <w:rFonts w:ascii="Arial" w:hAnsi="Arial" w:cs="Arial"/>
        </w:rPr>
        <w:t>o godz.15.00) na miejskich profilach społecznościowych inform</w:t>
      </w:r>
      <w:r>
        <w:rPr>
          <w:rFonts w:ascii="Arial" w:hAnsi="Arial" w:cs="Arial"/>
        </w:rPr>
        <w:t>owano</w:t>
      </w:r>
      <w:r w:rsidRPr="00F36348">
        <w:rPr>
          <w:rFonts w:ascii="Arial" w:hAnsi="Arial" w:cs="Arial"/>
        </w:rPr>
        <w:t xml:space="preserve"> o sytuacji </w:t>
      </w:r>
      <w:r>
        <w:rPr>
          <w:rFonts w:ascii="Arial" w:hAnsi="Arial" w:cs="Arial"/>
        </w:rPr>
        <w:br/>
      </w:r>
      <w:r w:rsidRPr="00F36348">
        <w:rPr>
          <w:rFonts w:ascii="Arial" w:hAnsi="Arial" w:cs="Arial"/>
        </w:rPr>
        <w:t>w mieście. Pani Magdalena Czarzyńska-Jachim, wiceprezydentka Sopotu przedstawia</w:t>
      </w:r>
      <w:r>
        <w:rPr>
          <w:rFonts w:ascii="Arial" w:hAnsi="Arial" w:cs="Arial"/>
        </w:rPr>
        <w:t>ła</w:t>
      </w:r>
      <w:r w:rsidRPr="00F36348">
        <w:rPr>
          <w:rFonts w:ascii="Arial" w:hAnsi="Arial" w:cs="Arial"/>
        </w:rPr>
        <w:t xml:space="preserve"> najważniejsze zagadnienia z życia miasta. Wykorzyst</w:t>
      </w:r>
      <w:r>
        <w:rPr>
          <w:rFonts w:ascii="Arial" w:hAnsi="Arial" w:cs="Arial"/>
        </w:rPr>
        <w:t>ywano</w:t>
      </w:r>
      <w:r w:rsidRPr="00F36348">
        <w:rPr>
          <w:rFonts w:ascii="Arial" w:hAnsi="Arial" w:cs="Arial"/>
        </w:rPr>
        <w:t xml:space="preserve"> także specjalny system powiadamiania </w:t>
      </w:r>
      <w:proofErr w:type="spellStart"/>
      <w:r w:rsidRPr="00F36348">
        <w:rPr>
          <w:rFonts w:ascii="Arial" w:hAnsi="Arial" w:cs="Arial"/>
        </w:rPr>
        <w:t>BlueAlert</w:t>
      </w:r>
      <w:proofErr w:type="spellEnd"/>
      <w:r w:rsidRPr="00F36348">
        <w:rPr>
          <w:rFonts w:ascii="Arial" w:hAnsi="Arial" w:cs="Arial"/>
        </w:rPr>
        <w:t>, za pomocą którego wysył</w:t>
      </w:r>
      <w:r>
        <w:rPr>
          <w:rFonts w:ascii="Arial" w:hAnsi="Arial" w:cs="Arial"/>
        </w:rPr>
        <w:t>ano</w:t>
      </w:r>
      <w:r w:rsidRPr="00F36348">
        <w:rPr>
          <w:rFonts w:ascii="Arial" w:hAnsi="Arial" w:cs="Arial"/>
        </w:rPr>
        <w:t xml:space="preserve"> smsy </w:t>
      </w:r>
      <w:r>
        <w:rPr>
          <w:rFonts w:ascii="Arial" w:hAnsi="Arial" w:cs="Arial"/>
        </w:rPr>
        <w:br/>
      </w:r>
      <w:r w:rsidRPr="00F36348">
        <w:rPr>
          <w:rFonts w:ascii="Arial" w:hAnsi="Arial" w:cs="Arial"/>
        </w:rPr>
        <w:t xml:space="preserve">z najważniejszymi informacjami bezpośrednio na telefony zrejestrowanych sopocian. </w:t>
      </w:r>
    </w:p>
    <w:p w14:paraId="0AA9B522" w14:textId="77777777" w:rsidR="00F06BE0" w:rsidRPr="00F36348" w:rsidRDefault="00F06BE0" w:rsidP="00F06BE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Ponadto realizowano działania polegające</w:t>
      </w:r>
      <w:r w:rsidRPr="00F36348">
        <w:rPr>
          <w:rFonts w:ascii="Arial" w:hAnsi="Arial" w:cs="Arial"/>
        </w:rPr>
        <w:t xml:space="preserve"> przede wszystkich na przekazywaniu informacji dotyczących szczepień</w:t>
      </w:r>
      <w:r>
        <w:rPr>
          <w:rFonts w:ascii="Arial" w:hAnsi="Arial" w:cs="Arial"/>
        </w:rPr>
        <w:t xml:space="preserve">, tj. </w:t>
      </w:r>
      <w:r w:rsidRPr="00F36348">
        <w:rPr>
          <w:rFonts w:ascii="Arial" w:hAnsi="Arial" w:cs="Arial"/>
        </w:rPr>
        <w:t>gdzie i kto może się zaszczepić</w:t>
      </w:r>
      <w:r>
        <w:rPr>
          <w:rFonts w:ascii="Arial" w:hAnsi="Arial" w:cs="Arial"/>
        </w:rPr>
        <w:t xml:space="preserve">. </w:t>
      </w:r>
      <w:r w:rsidRPr="00F363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lastRenderedPageBreak/>
        <w:t>P</w:t>
      </w:r>
      <w:r w:rsidRPr="00F36348">
        <w:rPr>
          <w:rFonts w:ascii="Arial" w:hAnsi="Arial" w:cs="Arial"/>
        </w:rPr>
        <w:t>rzygotow</w:t>
      </w:r>
      <w:r>
        <w:rPr>
          <w:rFonts w:ascii="Arial" w:hAnsi="Arial" w:cs="Arial"/>
        </w:rPr>
        <w:t>ywano</w:t>
      </w:r>
      <w:r w:rsidRPr="00F36348">
        <w:rPr>
          <w:rFonts w:ascii="Arial" w:hAnsi="Arial" w:cs="Arial"/>
        </w:rPr>
        <w:t xml:space="preserve"> wypowiedzi lekarzy i pielęgniarek na temat szczepionek,</w:t>
      </w:r>
      <w:r>
        <w:rPr>
          <w:rFonts w:ascii="Arial" w:hAnsi="Arial" w:cs="Arial"/>
        </w:rPr>
        <w:t xml:space="preserve"> a także odpowiadano</w:t>
      </w:r>
      <w:r w:rsidRPr="00F36348">
        <w:rPr>
          <w:rFonts w:ascii="Arial" w:hAnsi="Arial" w:cs="Arial"/>
        </w:rPr>
        <w:t xml:space="preserve"> na pytania mieszkańców</w:t>
      </w:r>
      <w:r>
        <w:rPr>
          <w:rFonts w:ascii="Arial" w:hAnsi="Arial" w:cs="Arial"/>
        </w:rPr>
        <w:t xml:space="preserve"> z wykorzystaniem „</w:t>
      </w:r>
      <w:proofErr w:type="spellStart"/>
      <w:r w:rsidRPr="00F36348">
        <w:rPr>
          <w:rFonts w:ascii="Arial" w:hAnsi="Arial" w:cs="Arial"/>
        </w:rPr>
        <w:t>social</w:t>
      </w:r>
      <w:proofErr w:type="spellEnd"/>
      <w:r w:rsidRPr="00F36348">
        <w:rPr>
          <w:rFonts w:ascii="Arial" w:hAnsi="Arial" w:cs="Arial"/>
        </w:rPr>
        <w:t xml:space="preserve"> media</w:t>
      </w:r>
      <w:r>
        <w:rPr>
          <w:rFonts w:ascii="Arial" w:hAnsi="Arial" w:cs="Arial"/>
        </w:rPr>
        <w:t xml:space="preserve">”. </w:t>
      </w:r>
      <w:r>
        <w:rPr>
          <w:rFonts w:ascii="Arial" w:hAnsi="Arial" w:cs="Arial"/>
        </w:rPr>
        <w:br/>
      </w:r>
      <w:r w:rsidRPr="00F36348">
        <w:rPr>
          <w:rFonts w:ascii="Arial" w:hAnsi="Arial" w:cs="Arial"/>
        </w:rPr>
        <w:t>Do wszystkich sopocian wysł</w:t>
      </w:r>
      <w:r>
        <w:rPr>
          <w:rFonts w:ascii="Arial" w:hAnsi="Arial" w:cs="Arial"/>
        </w:rPr>
        <w:t xml:space="preserve">ano </w:t>
      </w:r>
      <w:r w:rsidRPr="00F36348">
        <w:rPr>
          <w:rFonts w:ascii="Arial" w:hAnsi="Arial" w:cs="Arial"/>
        </w:rPr>
        <w:t xml:space="preserve">ulotkę zachęcającą do szczepień przeciw COVID-19. Znalazły się w niej informacje dotyczące możliwości szczepień w Sopocie oraz wypowiedzi lekarzy </w:t>
      </w:r>
      <w:r>
        <w:rPr>
          <w:rFonts w:ascii="Arial" w:hAnsi="Arial" w:cs="Arial"/>
        </w:rPr>
        <w:t>a także</w:t>
      </w:r>
      <w:r w:rsidRPr="00F36348">
        <w:rPr>
          <w:rFonts w:ascii="Arial" w:hAnsi="Arial" w:cs="Arial"/>
        </w:rPr>
        <w:t xml:space="preserve"> duchownych, którzy tłumac</w:t>
      </w:r>
      <w:r>
        <w:rPr>
          <w:rFonts w:ascii="Arial" w:hAnsi="Arial" w:cs="Arial"/>
        </w:rPr>
        <w:t>zyli</w:t>
      </w:r>
      <w:r w:rsidRPr="00F36348">
        <w:rPr>
          <w:rFonts w:ascii="Arial" w:hAnsi="Arial" w:cs="Arial"/>
        </w:rPr>
        <w:t xml:space="preserve"> dlaczego ochrona przed koronawirusem jest taka ważna dla naszego wspólnego dobra. </w:t>
      </w:r>
    </w:p>
    <w:p w14:paraId="2B968017" w14:textId="77777777" w:rsidR="00F06BE0" w:rsidRPr="00854101" w:rsidRDefault="00F06BE0" w:rsidP="00F06BE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</w:rPr>
      </w:pPr>
      <w:r w:rsidRPr="00F36348">
        <w:rPr>
          <w:rFonts w:ascii="Arial" w:hAnsi="Arial" w:cs="Arial"/>
        </w:rPr>
        <w:t xml:space="preserve">Szczepienia były promowane na kubikach miejskich, </w:t>
      </w:r>
      <w:proofErr w:type="spellStart"/>
      <w:r w:rsidRPr="00F36348">
        <w:rPr>
          <w:rFonts w:ascii="Arial" w:hAnsi="Arial" w:cs="Arial"/>
        </w:rPr>
        <w:t>infomatach</w:t>
      </w:r>
      <w:proofErr w:type="spellEnd"/>
      <w:r w:rsidRPr="00F36348">
        <w:rPr>
          <w:rFonts w:ascii="Arial" w:hAnsi="Arial" w:cs="Arial"/>
        </w:rPr>
        <w:t>, plakatach, wydrukach wielkoformatowych</w:t>
      </w:r>
      <w:r>
        <w:rPr>
          <w:rFonts w:ascii="Arial" w:hAnsi="Arial" w:cs="Arial"/>
        </w:rPr>
        <w:t>,</w:t>
      </w:r>
      <w:r w:rsidRPr="00F36348">
        <w:rPr>
          <w:rFonts w:ascii="Arial" w:hAnsi="Arial" w:cs="Arial"/>
        </w:rPr>
        <w:t xml:space="preserve"> przebieralniach na plaży, banerach, witaczach, telebimach podczas koncertów innych wydarzeń kulturalnych i sportowych</w:t>
      </w:r>
      <w:r>
        <w:rPr>
          <w:rFonts w:ascii="Arial" w:hAnsi="Arial" w:cs="Arial"/>
        </w:rPr>
        <w:t xml:space="preserve">, a także </w:t>
      </w:r>
      <w:r>
        <w:rPr>
          <w:rFonts w:ascii="Arial" w:hAnsi="Arial" w:cs="Arial"/>
        </w:rPr>
        <w:br/>
        <w:t xml:space="preserve">w </w:t>
      </w:r>
      <w:r w:rsidRPr="00F36348">
        <w:rPr>
          <w:rFonts w:ascii="Arial" w:hAnsi="Arial" w:cs="Arial"/>
        </w:rPr>
        <w:t xml:space="preserve"> prasie codziennej. Na </w:t>
      </w:r>
      <w:r>
        <w:rPr>
          <w:rFonts w:ascii="Arial" w:hAnsi="Arial" w:cs="Arial"/>
        </w:rPr>
        <w:t xml:space="preserve">kanałach </w:t>
      </w:r>
      <w:r w:rsidRPr="00F36348">
        <w:rPr>
          <w:rFonts w:ascii="Arial" w:hAnsi="Arial" w:cs="Arial"/>
        </w:rPr>
        <w:t>F</w:t>
      </w:r>
      <w:r>
        <w:rPr>
          <w:rFonts w:ascii="Arial" w:hAnsi="Arial" w:cs="Arial"/>
        </w:rPr>
        <w:t>acebook</w:t>
      </w:r>
      <w:r w:rsidRPr="00F36348">
        <w:rPr>
          <w:rFonts w:ascii="Arial" w:hAnsi="Arial" w:cs="Arial"/>
        </w:rPr>
        <w:t xml:space="preserve"> i Y</w:t>
      </w:r>
      <w:r>
        <w:rPr>
          <w:rFonts w:ascii="Arial" w:hAnsi="Arial" w:cs="Arial"/>
        </w:rPr>
        <w:t>ou</w:t>
      </w:r>
      <w:r w:rsidRPr="00F36348">
        <w:rPr>
          <w:rFonts w:ascii="Arial" w:hAnsi="Arial" w:cs="Arial"/>
        </w:rPr>
        <w:t>T</w:t>
      </w:r>
      <w:r>
        <w:rPr>
          <w:rFonts w:ascii="Arial" w:hAnsi="Arial" w:cs="Arial"/>
        </w:rPr>
        <w:t>ube</w:t>
      </w:r>
      <w:r w:rsidRPr="00F36348">
        <w:rPr>
          <w:rFonts w:ascii="Arial" w:hAnsi="Arial" w:cs="Arial"/>
        </w:rPr>
        <w:t xml:space="preserve"> miasta pojawiły się filmy </w:t>
      </w:r>
      <w:r>
        <w:rPr>
          <w:rFonts w:ascii="Arial" w:hAnsi="Arial" w:cs="Arial"/>
        </w:rPr>
        <w:br/>
      </w:r>
      <w:r w:rsidRPr="00F36348">
        <w:rPr>
          <w:rFonts w:ascii="Arial" w:hAnsi="Arial" w:cs="Arial"/>
        </w:rPr>
        <w:t xml:space="preserve">z sopockimi autorytetami medycznymi – prof. Michałem Woźniakiem, z pielęgniarką Ewą Borowską czy lekarzem prof. </w:t>
      </w:r>
      <w:proofErr w:type="spellStart"/>
      <w:r w:rsidRPr="00F36348">
        <w:rPr>
          <w:rFonts w:ascii="Arial" w:hAnsi="Arial" w:cs="Arial"/>
        </w:rPr>
        <w:t>Smiataczem</w:t>
      </w:r>
      <w:proofErr w:type="spellEnd"/>
      <w:r w:rsidRPr="00F36348">
        <w:rPr>
          <w:rFonts w:ascii="Arial" w:hAnsi="Arial" w:cs="Arial"/>
        </w:rPr>
        <w:t>, którzy wyjaśniali zagadnienia dotyczące szczepień</w:t>
      </w:r>
      <w:r>
        <w:rPr>
          <w:rFonts w:ascii="Arial" w:hAnsi="Arial" w:cs="Arial"/>
        </w:rPr>
        <w:t>.</w:t>
      </w:r>
      <w:r w:rsidRPr="00F36348">
        <w:rPr>
          <w:rFonts w:ascii="Arial" w:hAnsi="Arial" w:cs="Arial"/>
        </w:rPr>
        <w:t xml:space="preserve"> Na FB miasta regularnie pojawiały się posty zachęcające </w:t>
      </w:r>
      <w:r>
        <w:rPr>
          <w:rFonts w:ascii="Arial" w:hAnsi="Arial" w:cs="Arial"/>
        </w:rPr>
        <w:br/>
      </w:r>
      <w:r w:rsidRPr="00F36348">
        <w:rPr>
          <w:rFonts w:ascii="Arial" w:hAnsi="Arial" w:cs="Arial"/>
        </w:rPr>
        <w:t>do szczepień oraz informujące</w:t>
      </w:r>
      <w:r>
        <w:rPr>
          <w:rFonts w:ascii="Arial" w:hAnsi="Arial" w:cs="Arial"/>
        </w:rPr>
        <w:t xml:space="preserve"> o </w:t>
      </w:r>
      <w:r w:rsidRPr="00F36348">
        <w:rPr>
          <w:rFonts w:ascii="Arial" w:hAnsi="Arial" w:cs="Arial"/>
        </w:rPr>
        <w:t>moż</w:t>
      </w:r>
      <w:r>
        <w:rPr>
          <w:rFonts w:ascii="Arial" w:hAnsi="Arial" w:cs="Arial"/>
        </w:rPr>
        <w:t xml:space="preserve">liwości i warunkach </w:t>
      </w:r>
      <w:r w:rsidRPr="00F36348">
        <w:rPr>
          <w:rFonts w:ascii="Arial" w:hAnsi="Arial" w:cs="Arial"/>
        </w:rPr>
        <w:t xml:space="preserve"> zgł</w:t>
      </w:r>
      <w:r>
        <w:rPr>
          <w:rFonts w:ascii="Arial" w:hAnsi="Arial" w:cs="Arial"/>
        </w:rPr>
        <w:t xml:space="preserve">aszania się </w:t>
      </w:r>
      <w:r w:rsidRPr="00F36348">
        <w:rPr>
          <w:rFonts w:ascii="Arial" w:hAnsi="Arial" w:cs="Arial"/>
        </w:rPr>
        <w:t xml:space="preserve">na szczepienie. Informacje o szczepieniach były </w:t>
      </w:r>
      <w:r>
        <w:rPr>
          <w:rFonts w:ascii="Arial" w:hAnsi="Arial" w:cs="Arial"/>
        </w:rPr>
        <w:t xml:space="preserve">również </w:t>
      </w:r>
      <w:r w:rsidRPr="00F36348">
        <w:rPr>
          <w:rFonts w:ascii="Arial" w:hAnsi="Arial" w:cs="Arial"/>
        </w:rPr>
        <w:t xml:space="preserve">kilkakrotnie rozpowszechniane za pomocą dziennika elektronicznego </w:t>
      </w:r>
      <w:proofErr w:type="spellStart"/>
      <w:r w:rsidRPr="00F36348">
        <w:rPr>
          <w:rFonts w:ascii="Arial" w:hAnsi="Arial" w:cs="Arial"/>
        </w:rPr>
        <w:t>Librusa</w:t>
      </w:r>
      <w:proofErr w:type="spellEnd"/>
      <w:r w:rsidRPr="00F36348">
        <w:rPr>
          <w:rFonts w:ascii="Arial" w:hAnsi="Arial" w:cs="Arial"/>
        </w:rPr>
        <w:t xml:space="preserve"> wśród uczniów i ich rodziców. Wolontariusze rozdawali ulotki zachęcające do szczepień na </w:t>
      </w:r>
      <w:r>
        <w:rPr>
          <w:rFonts w:ascii="Arial" w:hAnsi="Arial" w:cs="Arial"/>
        </w:rPr>
        <w:t xml:space="preserve">sopockim </w:t>
      </w:r>
      <w:r w:rsidRPr="00F36348">
        <w:rPr>
          <w:rFonts w:ascii="Arial" w:hAnsi="Arial" w:cs="Arial"/>
        </w:rPr>
        <w:t>rynku w czasie dni targowych oraz przed koncertami</w:t>
      </w:r>
      <w:r>
        <w:rPr>
          <w:rFonts w:ascii="Arial" w:hAnsi="Arial" w:cs="Arial"/>
        </w:rPr>
        <w:t>.</w:t>
      </w:r>
      <w:r w:rsidRPr="00F363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Ulotki dodawano również</w:t>
      </w:r>
      <w:r w:rsidRPr="00F36348">
        <w:rPr>
          <w:rFonts w:ascii="Arial" w:hAnsi="Arial" w:cs="Arial"/>
        </w:rPr>
        <w:t xml:space="preserve"> do zakupionych biletów na molo. Zrealizow</w:t>
      </w:r>
      <w:r>
        <w:rPr>
          <w:rFonts w:ascii="Arial" w:hAnsi="Arial" w:cs="Arial"/>
        </w:rPr>
        <w:t>ano także</w:t>
      </w:r>
      <w:r w:rsidRPr="00F36348">
        <w:rPr>
          <w:rFonts w:ascii="Arial" w:hAnsi="Arial" w:cs="Arial"/>
        </w:rPr>
        <w:t xml:space="preserve"> kampanię zachęcającą do szczepień w radiach: Złote Przeboje, Eska i RM MAXX</w:t>
      </w:r>
      <w:r w:rsidRPr="00854101">
        <w:rPr>
          <w:rFonts w:ascii="Arial" w:hAnsi="Arial" w:cs="Arial"/>
          <w:b/>
          <w:bCs/>
        </w:rPr>
        <w:t>.</w:t>
      </w:r>
    </w:p>
    <w:p w14:paraId="47BCC8AC" w14:textId="77777777" w:rsidR="00F06BE0" w:rsidRDefault="00F06BE0" w:rsidP="00F06BE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</w:rPr>
      </w:pPr>
    </w:p>
    <w:p w14:paraId="306B51EA" w14:textId="77777777" w:rsidR="00F06BE0" w:rsidRPr="00854101" w:rsidRDefault="00F06BE0" w:rsidP="00F06BE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</w:rPr>
      </w:pPr>
      <w:r w:rsidRPr="00854101">
        <w:rPr>
          <w:rFonts w:ascii="Arial" w:hAnsi="Arial" w:cs="Arial"/>
          <w:b/>
          <w:bCs/>
        </w:rPr>
        <w:t xml:space="preserve">Działania w zakresie bezpieczeństwa realizowane w 2021r. </w:t>
      </w:r>
    </w:p>
    <w:p w14:paraId="20325946" w14:textId="77777777" w:rsidR="00F06BE0" w:rsidRPr="0096219E" w:rsidRDefault="00F06BE0" w:rsidP="00F06BE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96219E">
        <w:rPr>
          <w:rFonts w:ascii="Arial" w:hAnsi="Arial" w:cs="Arial"/>
        </w:rPr>
        <w:t>W roku 202</w:t>
      </w:r>
      <w:r>
        <w:rPr>
          <w:rFonts w:ascii="Arial" w:hAnsi="Arial" w:cs="Arial"/>
        </w:rPr>
        <w:t>1</w:t>
      </w:r>
      <w:r w:rsidRPr="0096219E">
        <w:rPr>
          <w:rFonts w:ascii="Arial" w:hAnsi="Arial" w:cs="Arial"/>
        </w:rPr>
        <w:t xml:space="preserve"> działania związane </w:t>
      </w:r>
      <w:r>
        <w:rPr>
          <w:rFonts w:ascii="Arial" w:hAnsi="Arial" w:cs="Arial"/>
        </w:rPr>
        <w:t xml:space="preserve">z </w:t>
      </w:r>
      <w:r w:rsidRPr="0096219E">
        <w:rPr>
          <w:rFonts w:ascii="Arial" w:hAnsi="Arial" w:cs="Arial"/>
        </w:rPr>
        <w:t xml:space="preserve">ograniczeniem rozprzestrzeniania się </w:t>
      </w:r>
      <w:proofErr w:type="spellStart"/>
      <w:r w:rsidRPr="0096219E">
        <w:rPr>
          <w:rFonts w:ascii="Arial" w:hAnsi="Arial" w:cs="Arial"/>
        </w:rPr>
        <w:t>koronowirusa</w:t>
      </w:r>
      <w:proofErr w:type="spellEnd"/>
      <w:r w:rsidRPr="0096219E">
        <w:rPr>
          <w:rFonts w:ascii="Arial" w:hAnsi="Arial" w:cs="Arial"/>
        </w:rPr>
        <w:t xml:space="preserve"> COVID-19 były </w:t>
      </w:r>
      <w:r>
        <w:rPr>
          <w:rFonts w:ascii="Arial" w:hAnsi="Arial" w:cs="Arial"/>
        </w:rPr>
        <w:t>priorytetowym</w:t>
      </w:r>
      <w:r w:rsidRPr="0096219E">
        <w:rPr>
          <w:rFonts w:ascii="Arial" w:hAnsi="Arial" w:cs="Arial"/>
        </w:rPr>
        <w:t xml:space="preserve"> zadaniem dla wszystkich służb i instytucji</w:t>
      </w:r>
      <w:r>
        <w:rPr>
          <w:rFonts w:ascii="Arial" w:hAnsi="Arial" w:cs="Arial"/>
        </w:rPr>
        <w:t xml:space="preserve"> na terenie miasta Sopotu</w:t>
      </w:r>
      <w:r w:rsidRPr="0096219E">
        <w:rPr>
          <w:rFonts w:ascii="Arial" w:hAnsi="Arial" w:cs="Arial"/>
        </w:rPr>
        <w:t>.</w:t>
      </w:r>
    </w:p>
    <w:p w14:paraId="46978F0C" w14:textId="77777777" w:rsidR="00F06BE0" w:rsidRPr="0096219E" w:rsidRDefault="00F06BE0" w:rsidP="00F06BE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96219E">
        <w:rPr>
          <w:rFonts w:ascii="Arial" w:hAnsi="Arial" w:cs="Arial"/>
        </w:rPr>
        <w:t>W celu utrzymania wysokiego poziomu bezpieczeństwa i dalszym jego zwiększeniu realizowano miedzy innymi następujące przedsięwzięcia</w:t>
      </w:r>
      <w:r>
        <w:rPr>
          <w:rFonts w:ascii="Arial" w:hAnsi="Arial" w:cs="Arial"/>
        </w:rPr>
        <w:t>:</w:t>
      </w:r>
    </w:p>
    <w:p w14:paraId="3F57972D" w14:textId="77777777" w:rsidR="00F06BE0" w:rsidRPr="00854101" w:rsidRDefault="00F06BE0" w:rsidP="00F06BE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854101">
        <w:rPr>
          <w:rFonts w:ascii="Arial" w:hAnsi="Arial" w:cs="Arial"/>
        </w:rPr>
        <w:t xml:space="preserve">Z uwagi na stan epidemii oraz ograniczenia zawarte w przepisach imprezy masowe z udziałem publiczności nie odbywały się do końca maja. Od czerwca rozpoczęto organizację imprez kulturalnych i sportowych w tym masowych z ograniczoną </w:t>
      </w:r>
      <w:r>
        <w:rPr>
          <w:rFonts w:ascii="Arial" w:hAnsi="Arial" w:cs="Arial"/>
        </w:rPr>
        <w:t>liczbą</w:t>
      </w:r>
      <w:r w:rsidRPr="00854101">
        <w:rPr>
          <w:rFonts w:ascii="Arial" w:hAnsi="Arial" w:cs="Arial"/>
        </w:rPr>
        <w:t xml:space="preserve"> osób do 50 % widowni.</w:t>
      </w:r>
      <w:r>
        <w:rPr>
          <w:rFonts w:ascii="Arial" w:hAnsi="Arial" w:cs="Arial"/>
        </w:rPr>
        <w:t xml:space="preserve"> </w:t>
      </w:r>
      <w:r w:rsidRPr="00854101">
        <w:rPr>
          <w:rFonts w:ascii="Arial" w:hAnsi="Arial" w:cs="Arial"/>
        </w:rPr>
        <w:t xml:space="preserve">W 2021 roku Prezydent Miasta Sopotu wydał </w:t>
      </w:r>
      <w:r>
        <w:rPr>
          <w:rFonts w:ascii="Arial" w:hAnsi="Arial" w:cs="Arial"/>
        </w:rPr>
        <w:br/>
      </w:r>
      <w:r w:rsidRPr="00854101">
        <w:rPr>
          <w:rFonts w:ascii="Arial" w:hAnsi="Arial" w:cs="Arial"/>
        </w:rPr>
        <w:t xml:space="preserve">35 decyzji zezwalających na przeprowadzenie imprez masowych. Część z tych imprez zakwalifikowano, jako imprezy masowe organizowane cykliczne były </w:t>
      </w:r>
      <w:r>
        <w:rPr>
          <w:rFonts w:ascii="Arial" w:hAnsi="Arial" w:cs="Arial"/>
        </w:rPr>
        <w:br/>
      </w:r>
      <w:r w:rsidRPr="00854101">
        <w:rPr>
          <w:rFonts w:ascii="Arial" w:hAnsi="Arial" w:cs="Arial"/>
        </w:rPr>
        <w:t>to mecze koszykówki i siatkówki organizowane w Ergo Arenie i Hali 100-lecia Sopotu.</w:t>
      </w:r>
    </w:p>
    <w:p w14:paraId="1E4F6EB2" w14:textId="77777777" w:rsidR="00F06BE0" w:rsidRPr="00854101" w:rsidRDefault="00F06BE0" w:rsidP="00F06BE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854101">
        <w:rPr>
          <w:rFonts w:ascii="Arial" w:hAnsi="Arial" w:cs="Arial"/>
        </w:rPr>
        <w:t xml:space="preserve">Mając na uwadze bezpieczeństwo podczas imprez masowych oraz innych wydarzeń gromadzących znaczne ilości ludzi, służby kontrolowały ich przebieg pod względem przestrzegania zaleceń zawartych w wydanych w tym celu opiniach </w:t>
      </w:r>
      <w:r>
        <w:rPr>
          <w:rFonts w:ascii="Arial" w:hAnsi="Arial" w:cs="Arial"/>
        </w:rPr>
        <w:br/>
      </w:r>
      <w:r w:rsidRPr="00854101">
        <w:rPr>
          <w:rFonts w:ascii="Arial" w:hAnsi="Arial" w:cs="Arial"/>
        </w:rPr>
        <w:t xml:space="preserve">w szczególności w zakresie </w:t>
      </w:r>
      <w:r>
        <w:rPr>
          <w:rFonts w:ascii="Arial" w:hAnsi="Arial" w:cs="Arial"/>
        </w:rPr>
        <w:t>liczby</w:t>
      </w:r>
      <w:r w:rsidRPr="00854101">
        <w:rPr>
          <w:rFonts w:ascii="Arial" w:hAnsi="Arial" w:cs="Arial"/>
        </w:rPr>
        <w:t xml:space="preserve"> uczestników i przestrzegania reżimu sanitarnego wynikającego z obowiązujących przepisów. Wydział Bezpieczeństwa i Zarzadzania Kryzysowego przeprowadził dwie kontrole imprez masowych przy współudziale Policji, Państwowej Straży Pożarnej, Państwowej Inspekcji Sanitarnej i Pogotowia Ratunkowego.</w:t>
      </w:r>
    </w:p>
    <w:p w14:paraId="685651DE" w14:textId="77777777" w:rsidR="00F06BE0" w:rsidRPr="0096219E" w:rsidRDefault="00F06BE0" w:rsidP="00F06BE0">
      <w:pPr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96219E">
        <w:rPr>
          <w:rFonts w:ascii="Arial" w:hAnsi="Arial" w:cs="Arial"/>
        </w:rPr>
        <w:t xml:space="preserve">W ramach przygotowania do sezonu letniego zorganizowano spotkanie, w którym udział wzięli przedstawicieli administracji zespolonej jak i niezespolonej oraz służby </w:t>
      </w:r>
      <w:r w:rsidRPr="0096219E">
        <w:rPr>
          <w:rFonts w:ascii="Arial" w:hAnsi="Arial" w:cs="Arial"/>
        </w:rPr>
        <w:lastRenderedPageBreak/>
        <w:t>miejskie. W trakcie spotkań omawiano zagrożenia mogące zaistnieć w trakcie sezonu</w:t>
      </w:r>
      <w:r>
        <w:rPr>
          <w:rFonts w:ascii="Arial" w:hAnsi="Arial" w:cs="Arial"/>
        </w:rPr>
        <w:t xml:space="preserve"> </w:t>
      </w:r>
      <w:r w:rsidRPr="0096219E">
        <w:rPr>
          <w:rFonts w:ascii="Arial" w:hAnsi="Arial" w:cs="Arial"/>
        </w:rPr>
        <w:t>oraz</w:t>
      </w:r>
      <w:r w:rsidRPr="0096219E">
        <w:rPr>
          <w:rFonts w:ascii="Arial" w:hAnsi="Arial" w:cs="Arial"/>
          <w:color w:val="FF0000"/>
        </w:rPr>
        <w:t xml:space="preserve"> </w:t>
      </w:r>
      <w:r w:rsidRPr="0096219E">
        <w:rPr>
          <w:rFonts w:ascii="Arial" w:hAnsi="Arial" w:cs="Arial"/>
        </w:rPr>
        <w:t>w jaki sposób można im przeciwdziałać. Omówiono zakres kompetencji poszczególnych służb oraz sposób współpracy, a przede wszystkim kanały wzajemnej wymiany informacji</w:t>
      </w:r>
    </w:p>
    <w:p w14:paraId="528F9C1F" w14:textId="77777777" w:rsidR="00F06BE0" w:rsidRPr="0096219E" w:rsidRDefault="00F06BE0" w:rsidP="00F06BE0">
      <w:pPr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96219E">
        <w:rPr>
          <w:rFonts w:ascii="Arial" w:hAnsi="Arial" w:cs="Arial"/>
        </w:rPr>
        <w:t>W celu zwiększenia liczby funkcjonariuszy Policji na ulicach miasta w okresie letnim miasto Sopot pokryło koszty: wyżywienia i zakwaterowania 1</w:t>
      </w:r>
      <w:r>
        <w:rPr>
          <w:rFonts w:ascii="Arial" w:hAnsi="Arial" w:cs="Arial"/>
        </w:rPr>
        <w:t>5</w:t>
      </w:r>
      <w:r w:rsidRPr="0096219E">
        <w:rPr>
          <w:rFonts w:ascii="Arial" w:hAnsi="Arial" w:cs="Arial"/>
        </w:rPr>
        <w:t xml:space="preserve"> Policjantów </w:t>
      </w:r>
      <w:r>
        <w:rPr>
          <w:rFonts w:ascii="Arial" w:hAnsi="Arial" w:cs="Arial"/>
        </w:rPr>
        <w:br/>
      </w:r>
      <w:r w:rsidRPr="0096219E">
        <w:rPr>
          <w:rFonts w:ascii="Arial" w:hAnsi="Arial" w:cs="Arial"/>
        </w:rPr>
        <w:t>w miesiącach lipiec i sierpień, których skierowano do pełnienia służby na terenie miasta Sopotu. Ponadto miasto Sopot w roku 202</w:t>
      </w:r>
      <w:r>
        <w:rPr>
          <w:rFonts w:ascii="Arial" w:hAnsi="Arial" w:cs="Arial"/>
        </w:rPr>
        <w:t>1</w:t>
      </w:r>
      <w:r w:rsidRPr="0096219E">
        <w:rPr>
          <w:rFonts w:ascii="Arial" w:hAnsi="Arial" w:cs="Arial"/>
        </w:rPr>
        <w:t xml:space="preserve"> finansowało dodatkowe płatne służby Policjantów, czego efektem było </w:t>
      </w:r>
      <w:r>
        <w:rPr>
          <w:rFonts w:ascii="Arial" w:hAnsi="Arial" w:cs="Arial"/>
        </w:rPr>
        <w:t>73</w:t>
      </w:r>
      <w:r w:rsidRPr="0096219E">
        <w:rPr>
          <w:rFonts w:ascii="Arial" w:hAnsi="Arial" w:cs="Arial"/>
        </w:rPr>
        <w:t xml:space="preserve"> dodatkowych służb ośmiogodzinnych pełnionych na ulicach przez sopockich policjantów.</w:t>
      </w:r>
    </w:p>
    <w:p w14:paraId="6A652F5F" w14:textId="77777777" w:rsidR="00F06BE0" w:rsidRPr="0096219E" w:rsidRDefault="00F06BE0" w:rsidP="00F06BE0">
      <w:pPr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96219E">
        <w:rPr>
          <w:rFonts w:ascii="Arial" w:hAnsi="Arial" w:cs="Arial"/>
        </w:rPr>
        <w:t xml:space="preserve">Realizowano </w:t>
      </w:r>
      <w:r>
        <w:rPr>
          <w:rFonts w:ascii="Arial" w:hAnsi="Arial" w:cs="Arial"/>
        </w:rPr>
        <w:t>w ograniczonym zakresie zadania wynikające z</w:t>
      </w:r>
      <w:r w:rsidRPr="0096219E">
        <w:rPr>
          <w:rFonts w:ascii="Arial" w:hAnsi="Arial" w:cs="Arial"/>
        </w:rPr>
        <w:t xml:space="preserve"> programu Zapobiegani</w:t>
      </w:r>
      <w:r>
        <w:rPr>
          <w:rFonts w:ascii="Arial" w:hAnsi="Arial" w:cs="Arial"/>
        </w:rPr>
        <w:t>a</w:t>
      </w:r>
      <w:r w:rsidRPr="0096219E">
        <w:rPr>
          <w:rFonts w:ascii="Arial" w:hAnsi="Arial" w:cs="Arial"/>
        </w:rPr>
        <w:t xml:space="preserve"> Przestępczości oraz Ochron</w:t>
      </w:r>
      <w:r>
        <w:rPr>
          <w:rFonts w:ascii="Arial" w:hAnsi="Arial" w:cs="Arial"/>
        </w:rPr>
        <w:t>y Bezpieczeństwa</w:t>
      </w:r>
      <w:r w:rsidRPr="0096219E">
        <w:rPr>
          <w:rFonts w:ascii="Arial" w:hAnsi="Arial" w:cs="Arial"/>
        </w:rPr>
        <w:t xml:space="preserve"> Obywateli i Porządku Publicznego</w:t>
      </w:r>
      <w:r>
        <w:rPr>
          <w:rFonts w:ascii="Arial" w:hAnsi="Arial" w:cs="Arial"/>
        </w:rPr>
        <w:t xml:space="preserve"> dla Miasta Sopotu na lata 2021-2023.</w:t>
      </w:r>
      <w:r w:rsidRPr="0096219E">
        <w:rPr>
          <w:rFonts w:ascii="Arial" w:hAnsi="Arial" w:cs="Arial"/>
        </w:rPr>
        <w:t xml:space="preserve"> Celem programu </w:t>
      </w:r>
      <w:r>
        <w:rPr>
          <w:rFonts w:ascii="Arial" w:hAnsi="Arial" w:cs="Arial"/>
        </w:rPr>
        <w:t xml:space="preserve">było </w:t>
      </w:r>
      <w:r w:rsidRPr="0096219E">
        <w:rPr>
          <w:rFonts w:ascii="Arial" w:hAnsi="Arial" w:cs="Arial"/>
        </w:rPr>
        <w:t xml:space="preserve">stworzenie przestrzeni miejskiej najbardziej przyjaznej i gwarantującej szeroko pojęte bezpieczeństwo wszystkim mieszkańcom miasta oraz przybywającym </w:t>
      </w:r>
      <w:r>
        <w:rPr>
          <w:rFonts w:ascii="Arial" w:hAnsi="Arial" w:cs="Arial"/>
        </w:rPr>
        <w:br/>
      </w:r>
      <w:r w:rsidRPr="0096219E">
        <w:rPr>
          <w:rFonts w:ascii="Arial" w:hAnsi="Arial" w:cs="Arial"/>
        </w:rPr>
        <w:t>do Sopotu gościom</w:t>
      </w:r>
      <w:r>
        <w:rPr>
          <w:rFonts w:ascii="Arial" w:hAnsi="Arial" w:cs="Arial"/>
        </w:rPr>
        <w:t>.</w:t>
      </w:r>
    </w:p>
    <w:p w14:paraId="46D72EBF" w14:textId="77777777" w:rsidR="00F06BE0" w:rsidRPr="0096219E" w:rsidRDefault="00F06BE0" w:rsidP="00F06BE0">
      <w:pPr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Kontynuowano program</w:t>
      </w:r>
      <w:r w:rsidRPr="0096219E">
        <w:rPr>
          <w:rFonts w:ascii="Arial" w:hAnsi="Arial" w:cs="Arial"/>
        </w:rPr>
        <w:t xml:space="preserve"> Komendy Miejskiej Policji</w:t>
      </w:r>
      <w:r>
        <w:rPr>
          <w:rFonts w:ascii="Arial" w:hAnsi="Arial" w:cs="Arial"/>
        </w:rPr>
        <w:t xml:space="preserve"> z wykorzystaniem</w:t>
      </w:r>
      <w:r w:rsidRPr="0096219E">
        <w:rPr>
          <w:rFonts w:ascii="Arial" w:hAnsi="Arial" w:cs="Arial"/>
        </w:rPr>
        <w:t xml:space="preserve"> aplikacji internetowej „Policyjna krajowa Mapa Zagrożeń Bezpieczeństwa”, na której mieszkańcy mogą umieszczać zagrożenia w swoim najbliższym otoczeniu.</w:t>
      </w:r>
      <w:r>
        <w:rPr>
          <w:rFonts w:ascii="Arial" w:hAnsi="Arial" w:cs="Arial"/>
        </w:rPr>
        <w:t xml:space="preserve"> W roku 2021 odnotowano 390 zgłoszeń.</w:t>
      </w:r>
    </w:p>
    <w:p w14:paraId="48292A0E" w14:textId="77777777" w:rsidR="00F06BE0" w:rsidRPr="0096219E" w:rsidRDefault="00F06BE0" w:rsidP="00F06BE0">
      <w:pPr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96219E">
        <w:rPr>
          <w:rFonts w:ascii="Arial" w:hAnsi="Arial" w:cs="Arial"/>
        </w:rPr>
        <w:t>Pomimo stanu epidemii służby i inspekcje (Policja, PSP, Straż Miejska i Sanepid) brały czynny udział w realizacji zadań profilaktycznych „Bezpieczne Wakacje”, które miały na celu zapewnienie bezpiecznego wypoczynku dla dzieci i młodzieży</w:t>
      </w:r>
      <w:r>
        <w:rPr>
          <w:rFonts w:ascii="Arial" w:hAnsi="Arial" w:cs="Arial"/>
        </w:rPr>
        <w:t>.</w:t>
      </w:r>
    </w:p>
    <w:p w14:paraId="6E3F3EAA" w14:textId="77777777" w:rsidR="00F06BE0" w:rsidRPr="0096219E" w:rsidRDefault="00F06BE0" w:rsidP="00F06BE0">
      <w:pPr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96219E">
        <w:rPr>
          <w:rFonts w:ascii="Arial" w:hAnsi="Arial" w:cs="Arial"/>
        </w:rPr>
        <w:t xml:space="preserve">Na terenie miasta funkcjonuje system </w:t>
      </w:r>
      <w:r>
        <w:rPr>
          <w:rFonts w:ascii="Arial" w:hAnsi="Arial" w:cs="Arial"/>
        </w:rPr>
        <w:t>monitorujący</w:t>
      </w:r>
      <w:r w:rsidRPr="0096219E">
        <w:rPr>
          <w:rFonts w:ascii="Arial" w:hAnsi="Arial" w:cs="Arial"/>
        </w:rPr>
        <w:t xml:space="preserve"> poziom wody w trzech głównych zbiornikach retencyjnych i cztery stacje pogodowe, mierzące aktualne warunki meteorologiczne. Zarówno wskazania poziomu wody w zbiornikach </w:t>
      </w:r>
      <w:r>
        <w:rPr>
          <w:rFonts w:ascii="Arial" w:hAnsi="Arial" w:cs="Arial"/>
        </w:rPr>
        <w:br/>
      </w:r>
      <w:r w:rsidRPr="0096219E">
        <w:rPr>
          <w:rFonts w:ascii="Arial" w:hAnsi="Arial" w:cs="Arial"/>
        </w:rPr>
        <w:t>jak i stacj</w:t>
      </w:r>
      <w:r>
        <w:rPr>
          <w:rFonts w:ascii="Arial" w:hAnsi="Arial" w:cs="Arial"/>
        </w:rPr>
        <w:t>ach</w:t>
      </w:r>
      <w:r w:rsidRPr="0096219E">
        <w:rPr>
          <w:rFonts w:ascii="Arial" w:hAnsi="Arial" w:cs="Arial"/>
        </w:rPr>
        <w:t xml:space="preserve"> meteorologiczn</w:t>
      </w:r>
      <w:r>
        <w:rPr>
          <w:rFonts w:ascii="Arial" w:hAnsi="Arial" w:cs="Arial"/>
        </w:rPr>
        <w:t>ych</w:t>
      </w:r>
      <w:r w:rsidRPr="0096219E">
        <w:rPr>
          <w:rFonts w:ascii="Arial" w:hAnsi="Arial" w:cs="Arial"/>
        </w:rPr>
        <w:t xml:space="preserve"> w czasie rzeczywistym dostępne są na stronach internetowych.  </w:t>
      </w:r>
    </w:p>
    <w:p w14:paraId="0B53E8F6" w14:textId="77777777" w:rsidR="00F06BE0" w:rsidRPr="0096219E" w:rsidRDefault="00F06BE0" w:rsidP="00F06BE0">
      <w:pPr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96219E">
        <w:rPr>
          <w:rFonts w:ascii="Arial" w:hAnsi="Arial" w:cs="Arial"/>
        </w:rPr>
        <w:t xml:space="preserve">Doskonalono procedury mające na celu usprawnienie funkcjonowania Centrum Zarządzania Kryzysowego Miasta Sopotu.  </w:t>
      </w:r>
    </w:p>
    <w:p w14:paraId="2D1CD9BE" w14:textId="77777777" w:rsidR="00F06BE0" w:rsidRPr="0096219E" w:rsidRDefault="00F06BE0" w:rsidP="00F06BE0">
      <w:pPr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96219E">
        <w:rPr>
          <w:rFonts w:ascii="Arial" w:hAnsi="Arial" w:cs="Arial"/>
        </w:rPr>
        <w:t xml:space="preserve">Kontynuowano prace mające na celu wdrożenie i przestrzeganie zapisów ustawy o bezpieczeństwie osób przebywających na obszarach wodnych. </w:t>
      </w:r>
    </w:p>
    <w:p w14:paraId="46DA2697" w14:textId="77777777" w:rsidR="00F06BE0" w:rsidRPr="000B04C5" w:rsidRDefault="00F06BE0" w:rsidP="00F06BE0">
      <w:pPr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96219E">
        <w:rPr>
          <w:rFonts w:ascii="Arial" w:hAnsi="Arial" w:cs="Arial"/>
        </w:rPr>
        <w:t>W sezonie letnim</w:t>
      </w:r>
      <w:r>
        <w:rPr>
          <w:rFonts w:ascii="Arial" w:hAnsi="Arial" w:cs="Arial"/>
        </w:rPr>
        <w:t xml:space="preserve"> w roku 2021 w Marinie Sopot nie funkcjonowała karetka wodna. </w:t>
      </w:r>
      <w:r w:rsidRPr="0096219E">
        <w:rPr>
          <w:rFonts w:ascii="Arial" w:hAnsi="Arial" w:cs="Arial"/>
        </w:rPr>
        <w:t xml:space="preserve"> Miejskiej Stacji Pogotowia Ratunkowego w Sopocie</w:t>
      </w:r>
      <w:r>
        <w:rPr>
          <w:rFonts w:ascii="Arial" w:hAnsi="Arial" w:cs="Arial"/>
        </w:rPr>
        <w:t xml:space="preserve"> w zamian miała zakontraktowany zespół ratownictwa medycznego (ambulans) pełniący dyżury </w:t>
      </w:r>
      <w:r>
        <w:rPr>
          <w:rFonts w:ascii="Arial" w:hAnsi="Arial" w:cs="Arial"/>
        </w:rPr>
        <w:br/>
        <w:t>12 godzin na dobę.</w:t>
      </w:r>
    </w:p>
    <w:p w14:paraId="3A073D28" w14:textId="77777777" w:rsidR="00F06BE0" w:rsidRPr="0096219E" w:rsidRDefault="00F06BE0" w:rsidP="00F06BE0">
      <w:pPr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96219E">
        <w:rPr>
          <w:rFonts w:ascii="Arial" w:hAnsi="Arial" w:cs="Arial"/>
        </w:rPr>
        <w:t>Bazując na doświadczeniach lat ubiegłych Sopockie WOPR w ramach zapewnienia bezpieczeństwa nad wodą przez cały rok pełni, całodobowy dyżur w Centrum Koordynacji Ratownictwa Wodnego pod alarmowym numerem telefonu 601 100 100.</w:t>
      </w:r>
      <w:r>
        <w:rPr>
          <w:rFonts w:ascii="Arial" w:hAnsi="Arial" w:cs="Arial"/>
        </w:rPr>
        <w:t xml:space="preserve"> </w:t>
      </w:r>
    </w:p>
    <w:p w14:paraId="42C1FA41" w14:textId="77777777" w:rsidR="00F06BE0" w:rsidRPr="0096219E" w:rsidRDefault="00F06BE0" w:rsidP="00F06BE0">
      <w:pPr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96219E">
        <w:rPr>
          <w:rFonts w:ascii="Arial" w:hAnsi="Arial" w:cs="Arial"/>
        </w:rPr>
        <w:t xml:space="preserve">Kontynuowano obejmowanie pomocą społeczną i dozorem ludzi bezdomnych </w:t>
      </w:r>
      <w:r>
        <w:rPr>
          <w:rFonts w:ascii="Arial" w:hAnsi="Arial" w:cs="Arial"/>
        </w:rPr>
        <w:br/>
      </w:r>
      <w:r w:rsidRPr="0096219E">
        <w:rPr>
          <w:rFonts w:ascii="Arial" w:hAnsi="Arial" w:cs="Arial"/>
        </w:rPr>
        <w:t xml:space="preserve">z terenu Sopotu oraz podejmowano próby udzielenia pomocy ludziom żebrzącym na ulicach miasta </w:t>
      </w:r>
      <w:r>
        <w:rPr>
          <w:rFonts w:ascii="Arial" w:hAnsi="Arial" w:cs="Arial"/>
        </w:rPr>
        <w:t>(</w:t>
      </w:r>
      <w:r w:rsidRPr="0096219E">
        <w:rPr>
          <w:rFonts w:ascii="Arial" w:hAnsi="Arial" w:cs="Arial"/>
        </w:rPr>
        <w:t>organizowano wspólne patrole pracowników MOPS, Straży Miejskiej i Policji</w:t>
      </w:r>
      <w:r>
        <w:rPr>
          <w:rFonts w:ascii="Arial" w:hAnsi="Arial" w:cs="Arial"/>
        </w:rPr>
        <w:t>)</w:t>
      </w:r>
      <w:r w:rsidRPr="0096219E">
        <w:rPr>
          <w:rFonts w:ascii="Arial" w:hAnsi="Arial" w:cs="Arial"/>
        </w:rPr>
        <w:t xml:space="preserve">. Realizowano pomoc psychologiczną dla rodzin, które ucierpiały z powodu losowych np.: objęto pomocą osoby, które straciły swoje mienie podczas </w:t>
      </w:r>
      <w:r w:rsidRPr="0096219E">
        <w:rPr>
          <w:rFonts w:ascii="Arial" w:hAnsi="Arial" w:cs="Arial"/>
        </w:rPr>
        <w:lastRenderedPageBreak/>
        <w:t xml:space="preserve">pożaru w budynku przy </w:t>
      </w:r>
      <w:r>
        <w:rPr>
          <w:rFonts w:ascii="Arial" w:hAnsi="Arial" w:cs="Arial"/>
        </w:rPr>
        <w:t>u</w:t>
      </w:r>
      <w:r w:rsidRPr="0096219E">
        <w:rPr>
          <w:rFonts w:ascii="Arial" w:hAnsi="Arial" w:cs="Arial"/>
        </w:rPr>
        <w:t xml:space="preserve">l. </w:t>
      </w:r>
      <w:r>
        <w:rPr>
          <w:rFonts w:ascii="Arial" w:hAnsi="Arial" w:cs="Arial"/>
        </w:rPr>
        <w:t>Bitwy pod Płowcami 9A</w:t>
      </w:r>
      <w:r w:rsidRPr="0096219E">
        <w:rPr>
          <w:rFonts w:ascii="Arial" w:hAnsi="Arial" w:cs="Arial"/>
        </w:rPr>
        <w:t>.</w:t>
      </w:r>
      <w:r w:rsidRPr="0096219E">
        <w:rPr>
          <w:rFonts w:ascii="Arial" w:hAnsi="Arial" w:cs="Arial"/>
          <w:color w:val="222222"/>
          <w:shd w:val="clear" w:color="auto" w:fill="FFFFFF"/>
        </w:rPr>
        <w:t xml:space="preserve"> Urząd Miasta zapewnił </w:t>
      </w:r>
      <w:r>
        <w:rPr>
          <w:rFonts w:ascii="Arial" w:hAnsi="Arial" w:cs="Arial"/>
          <w:color w:val="222222"/>
          <w:shd w:val="clear" w:color="auto" w:fill="FFFFFF"/>
        </w:rPr>
        <w:br/>
      </w:r>
      <w:r w:rsidRPr="0096219E">
        <w:rPr>
          <w:rFonts w:ascii="Arial" w:hAnsi="Arial" w:cs="Arial"/>
          <w:color w:val="222222"/>
          <w:shd w:val="clear" w:color="auto" w:fill="FFFFFF"/>
        </w:rPr>
        <w:t xml:space="preserve">dla </w:t>
      </w:r>
      <w:r>
        <w:rPr>
          <w:rFonts w:ascii="Arial" w:hAnsi="Arial" w:cs="Arial"/>
          <w:color w:val="222222"/>
          <w:shd w:val="clear" w:color="auto" w:fill="FFFFFF"/>
        </w:rPr>
        <w:t>pogorzelców</w:t>
      </w:r>
      <w:r w:rsidRPr="0096219E">
        <w:rPr>
          <w:rFonts w:ascii="Arial" w:hAnsi="Arial" w:cs="Arial"/>
          <w:color w:val="222222"/>
          <w:shd w:val="clear" w:color="auto" w:fill="FFFFFF"/>
        </w:rPr>
        <w:t xml:space="preserve"> noclegi w Pensjonacie Irena oraz lokale zastępcze w innych budynkach.</w:t>
      </w:r>
    </w:p>
    <w:p w14:paraId="26AA5779" w14:textId="77777777" w:rsidR="00F06BE0" w:rsidRDefault="00F06BE0" w:rsidP="00F06BE0">
      <w:pPr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AA2BE7">
        <w:rPr>
          <w:rFonts w:ascii="Arial" w:hAnsi="Arial" w:cs="Arial"/>
        </w:rPr>
        <w:t xml:space="preserve"> Na terenie miasta Sopotu okresowo występuje problem dzików, które przemieszczają się po ulicach, trawnikach w obrębie osiedli mieszkaniowych. </w:t>
      </w:r>
      <w:r>
        <w:rPr>
          <w:rFonts w:ascii="Arial" w:hAnsi="Arial" w:cs="Arial"/>
        </w:rPr>
        <w:br/>
      </w:r>
      <w:r w:rsidRPr="00AA2BE7">
        <w:rPr>
          <w:rFonts w:ascii="Arial" w:hAnsi="Arial" w:cs="Arial"/>
        </w:rPr>
        <w:t>W roku 2021r.</w:t>
      </w:r>
      <w:r>
        <w:rPr>
          <w:rFonts w:ascii="Arial" w:hAnsi="Arial" w:cs="Arial"/>
        </w:rPr>
        <w:t xml:space="preserve"> </w:t>
      </w:r>
      <w:r w:rsidRPr="00AA2BE7">
        <w:rPr>
          <w:rFonts w:ascii="Arial" w:hAnsi="Arial" w:cs="Arial"/>
        </w:rPr>
        <w:t xml:space="preserve">Wydział Bezpieczeństwa i Zarządzania Kryzysowego UM Sopot </w:t>
      </w:r>
      <w:r>
        <w:rPr>
          <w:rFonts w:ascii="Arial" w:hAnsi="Arial" w:cs="Arial"/>
        </w:rPr>
        <w:t>zlecił</w:t>
      </w:r>
      <w:r w:rsidRPr="00AA2BE7">
        <w:rPr>
          <w:rFonts w:ascii="Arial" w:hAnsi="Arial" w:cs="Arial"/>
        </w:rPr>
        <w:t xml:space="preserve"> odłów i uśmiercenie </w:t>
      </w:r>
      <w:r>
        <w:rPr>
          <w:rFonts w:ascii="Arial" w:hAnsi="Arial" w:cs="Arial"/>
        </w:rPr>
        <w:t>8</w:t>
      </w:r>
      <w:r w:rsidRPr="00AA2BE7">
        <w:rPr>
          <w:rFonts w:ascii="Arial" w:hAnsi="Arial" w:cs="Arial"/>
        </w:rPr>
        <w:t xml:space="preserve"> sztuk dzików z terenu miasta Sopotu</w:t>
      </w:r>
      <w:r>
        <w:rPr>
          <w:rFonts w:ascii="Arial" w:hAnsi="Arial" w:cs="Arial"/>
        </w:rPr>
        <w:t>. Ponadto Nadleśnictwo Gdańsk od września do grudnia przeprowadzało sanitarny odstrzał dzików na terenie Leśnictwa Sopot, co w odczuwalny dla mieszkańców sposób zmniejszyło ich populację w rejonie miasta.</w:t>
      </w:r>
    </w:p>
    <w:p w14:paraId="6FEA77D9" w14:textId="77777777" w:rsidR="00F06BE0" w:rsidRPr="0096219E" w:rsidRDefault="00F06BE0" w:rsidP="00F06BE0">
      <w:pPr>
        <w:numPr>
          <w:ilvl w:val="0"/>
          <w:numId w:val="19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96219E">
        <w:rPr>
          <w:rFonts w:ascii="Arial" w:hAnsi="Arial" w:cs="Arial"/>
        </w:rPr>
        <w:t>W 202</w:t>
      </w:r>
      <w:r>
        <w:rPr>
          <w:rFonts w:ascii="Arial" w:hAnsi="Arial" w:cs="Arial"/>
        </w:rPr>
        <w:t>1</w:t>
      </w:r>
      <w:r w:rsidRPr="0096219E">
        <w:rPr>
          <w:rFonts w:ascii="Arial" w:hAnsi="Arial" w:cs="Arial"/>
        </w:rPr>
        <w:t xml:space="preserve"> roku w celu </w:t>
      </w:r>
      <w:r>
        <w:rPr>
          <w:rFonts w:ascii="Arial" w:hAnsi="Arial" w:cs="Arial"/>
        </w:rPr>
        <w:t xml:space="preserve">zapewnienia </w:t>
      </w:r>
      <w:r w:rsidRPr="0096219E">
        <w:rPr>
          <w:rFonts w:ascii="Arial" w:hAnsi="Arial" w:cs="Arial"/>
        </w:rPr>
        <w:t xml:space="preserve">bezpieczeństwa w Sopocie realizowano następujące przedsięwzięcia, na które </w:t>
      </w:r>
      <w:r>
        <w:rPr>
          <w:rFonts w:ascii="Arial" w:hAnsi="Arial" w:cs="Arial"/>
        </w:rPr>
        <w:t>w</w:t>
      </w:r>
      <w:r w:rsidRPr="0096219E">
        <w:rPr>
          <w:rFonts w:ascii="Arial" w:hAnsi="Arial" w:cs="Arial"/>
        </w:rPr>
        <w:t xml:space="preserve"> budżecie</w:t>
      </w:r>
      <w:r>
        <w:rPr>
          <w:rFonts w:ascii="Arial" w:hAnsi="Arial" w:cs="Arial"/>
        </w:rPr>
        <w:t xml:space="preserve"> Wydziału WBiZK</w:t>
      </w:r>
      <w:r w:rsidRPr="0096219E">
        <w:rPr>
          <w:rFonts w:ascii="Arial" w:hAnsi="Arial" w:cs="Arial"/>
        </w:rPr>
        <w:t xml:space="preserve"> przeznaczono łącznie kwotę</w:t>
      </w:r>
      <w:r>
        <w:rPr>
          <w:rFonts w:ascii="Arial" w:hAnsi="Arial" w:cs="Arial"/>
        </w:rPr>
        <w:t xml:space="preserve"> </w:t>
      </w:r>
      <w:r w:rsidRPr="0096219E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 359 662</w:t>
      </w:r>
      <w:r w:rsidRPr="0096219E">
        <w:rPr>
          <w:rFonts w:ascii="Arial" w:hAnsi="Arial" w:cs="Arial"/>
          <w:b/>
        </w:rPr>
        <w:t>,00 zł</w:t>
      </w:r>
      <w:r>
        <w:rPr>
          <w:rFonts w:ascii="Arial" w:hAnsi="Arial" w:cs="Arial"/>
          <w:b/>
        </w:rPr>
        <w:t>.</w:t>
      </w:r>
    </w:p>
    <w:p w14:paraId="1104B732" w14:textId="77777777" w:rsidR="00F06BE0" w:rsidRPr="0096219E" w:rsidRDefault="00F06BE0" w:rsidP="00F06BE0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96219E">
        <w:rPr>
          <w:rFonts w:ascii="Arial" w:hAnsi="Arial" w:cs="Arial"/>
        </w:rPr>
        <w:t xml:space="preserve">a wsparcie Policji wydatkowano łącznie kwotę </w:t>
      </w:r>
      <w:r>
        <w:rPr>
          <w:rFonts w:ascii="Arial" w:hAnsi="Arial" w:cs="Arial"/>
        </w:rPr>
        <w:t>160 080</w:t>
      </w:r>
      <w:r w:rsidRPr="0096219E">
        <w:rPr>
          <w:rFonts w:ascii="Arial" w:hAnsi="Arial" w:cs="Arial"/>
        </w:rPr>
        <w:t xml:space="preserve"> zł z tego: na opłatę dodatkowych służb patrolowych Policji wydano 5</w:t>
      </w:r>
      <w:r>
        <w:rPr>
          <w:rFonts w:ascii="Arial" w:hAnsi="Arial" w:cs="Arial"/>
        </w:rPr>
        <w:t>4 080</w:t>
      </w:r>
      <w:r w:rsidRPr="0096219E">
        <w:rPr>
          <w:rFonts w:ascii="Arial" w:hAnsi="Arial" w:cs="Arial"/>
        </w:rPr>
        <w:t xml:space="preserve"> zł. Wspólnie z Komendą Wojewódzka Policji w systemie 50/50 za kwotę </w:t>
      </w:r>
      <w:r>
        <w:rPr>
          <w:rFonts w:ascii="Arial" w:hAnsi="Arial" w:cs="Arial"/>
        </w:rPr>
        <w:t>47</w:t>
      </w:r>
      <w:r w:rsidRPr="0096219E">
        <w:rPr>
          <w:rFonts w:ascii="Arial" w:hAnsi="Arial" w:cs="Arial"/>
        </w:rPr>
        <w:t xml:space="preserve"> 500 zakupiono </w:t>
      </w:r>
      <w:r>
        <w:rPr>
          <w:rFonts w:ascii="Arial" w:hAnsi="Arial" w:cs="Arial"/>
        </w:rPr>
        <w:t>samochód służbowy nieoznakowany</w:t>
      </w:r>
      <w:r w:rsidRPr="0096219E">
        <w:rPr>
          <w:rFonts w:ascii="Arial" w:hAnsi="Arial" w:cs="Arial"/>
        </w:rPr>
        <w:t xml:space="preserve"> dla KM policji w Sopocie. Środki finansowe </w:t>
      </w:r>
      <w:r>
        <w:rPr>
          <w:rFonts w:ascii="Arial" w:hAnsi="Arial" w:cs="Arial"/>
        </w:rPr>
        <w:br/>
      </w:r>
      <w:r w:rsidRPr="0096219E">
        <w:rPr>
          <w:rFonts w:ascii="Arial" w:hAnsi="Arial" w:cs="Arial"/>
        </w:rPr>
        <w:t xml:space="preserve">w wysokości </w:t>
      </w:r>
      <w:r>
        <w:rPr>
          <w:rFonts w:ascii="Arial" w:hAnsi="Arial" w:cs="Arial"/>
        </w:rPr>
        <w:t>23 950</w:t>
      </w:r>
      <w:r w:rsidRPr="0096219E">
        <w:rPr>
          <w:rFonts w:ascii="Arial" w:hAnsi="Arial" w:cs="Arial"/>
        </w:rPr>
        <w:t xml:space="preserve">,00 zł przekazano na Fundusz Wsparcia Policji na pokrycie kosztów związanych z zakupem sprzętu gospodarczego, kwaterunkowego, </w:t>
      </w:r>
      <w:r>
        <w:rPr>
          <w:rFonts w:ascii="Arial" w:hAnsi="Arial" w:cs="Arial"/>
        </w:rPr>
        <w:br/>
      </w:r>
      <w:r w:rsidRPr="0096219E">
        <w:rPr>
          <w:rFonts w:ascii="Arial" w:hAnsi="Arial" w:cs="Arial"/>
        </w:rPr>
        <w:t>a także innych dóbr i usług związanych z utrzymaniem oraz prawidłowym funkcjonowaniem Komendy Miejskiej Policji w Sopocie</w:t>
      </w:r>
      <w:r>
        <w:rPr>
          <w:rFonts w:ascii="Arial" w:hAnsi="Arial" w:cs="Arial"/>
        </w:rPr>
        <w:t>.</w:t>
      </w:r>
      <w:r w:rsidRPr="0096219E">
        <w:rPr>
          <w:rFonts w:ascii="Arial" w:hAnsi="Arial" w:cs="Arial"/>
        </w:rPr>
        <w:t xml:space="preserve"> Kwotę </w:t>
      </w:r>
      <w:r>
        <w:rPr>
          <w:rFonts w:ascii="Arial" w:hAnsi="Arial" w:cs="Arial"/>
        </w:rPr>
        <w:t>34</w:t>
      </w:r>
      <w:r w:rsidRPr="0096219E">
        <w:rPr>
          <w:rFonts w:ascii="Arial" w:hAnsi="Arial" w:cs="Arial"/>
        </w:rPr>
        <w:t> </w:t>
      </w:r>
      <w:r>
        <w:rPr>
          <w:rFonts w:ascii="Arial" w:hAnsi="Arial" w:cs="Arial"/>
        </w:rPr>
        <w:t>550</w:t>
      </w:r>
      <w:r w:rsidRPr="0096219E">
        <w:rPr>
          <w:rFonts w:ascii="Arial" w:hAnsi="Arial" w:cs="Arial"/>
        </w:rPr>
        <w:t xml:space="preserve"> zł przeznaczono na opłatę za wyżywienia i zakwaterowanie 1</w:t>
      </w:r>
      <w:r>
        <w:rPr>
          <w:rFonts w:ascii="Arial" w:hAnsi="Arial" w:cs="Arial"/>
        </w:rPr>
        <w:t>5</w:t>
      </w:r>
      <w:r w:rsidRPr="0096219E">
        <w:rPr>
          <w:rFonts w:ascii="Arial" w:hAnsi="Arial" w:cs="Arial"/>
        </w:rPr>
        <w:t xml:space="preserve"> funkcjonariuszy skierowanych w sezonie letnim (lipiec-sierpień) do pełnienia służby na terenie miasta Sopotu.</w:t>
      </w:r>
    </w:p>
    <w:p w14:paraId="7CF4BA46" w14:textId="77777777" w:rsidR="00F06BE0" w:rsidRPr="00BE183A" w:rsidRDefault="00F06BE0" w:rsidP="00F06BE0">
      <w:pPr>
        <w:numPr>
          <w:ilvl w:val="0"/>
          <w:numId w:val="21"/>
        </w:numPr>
        <w:suppressAutoHyphens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</w:rPr>
      </w:pPr>
      <w:r w:rsidRPr="00BE183A">
        <w:rPr>
          <w:rFonts w:ascii="Arial" w:hAnsi="Arial" w:cs="Arial"/>
        </w:rPr>
        <w:t xml:space="preserve">W 2021 roku na potrzeby Komendy Miejskiej Państwowej Straży Pożarnej </w:t>
      </w:r>
      <w:r>
        <w:rPr>
          <w:rFonts w:ascii="Arial" w:hAnsi="Arial" w:cs="Arial"/>
        </w:rPr>
        <w:br/>
      </w:r>
      <w:r w:rsidRPr="00BE183A">
        <w:rPr>
          <w:rFonts w:ascii="Arial" w:hAnsi="Arial" w:cs="Arial"/>
        </w:rPr>
        <w:t>w Sopocie miasto przeznaczyło kwotę 670 000 zł z tego kwotę 650 000 zł przeznaczono na dofinasowanie zakupu dwóch samochodów ratowniczo</w:t>
      </w:r>
      <w:r>
        <w:rPr>
          <w:rFonts w:ascii="Arial" w:hAnsi="Arial" w:cs="Arial"/>
        </w:rPr>
        <w:br/>
      </w:r>
      <w:r w:rsidRPr="00BE183A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BE183A">
        <w:rPr>
          <w:rFonts w:ascii="Arial" w:hAnsi="Arial" w:cs="Arial"/>
        </w:rPr>
        <w:t xml:space="preserve">gaśniczych. Łączna wartość dwóch samochodów gaśniczych to 1 977 717 zł. </w:t>
      </w:r>
      <w:r>
        <w:rPr>
          <w:rFonts w:ascii="Arial" w:hAnsi="Arial" w:cs="Arial"/>
        </w:rPr>
        <w:t>N</w:t>
      </w:r>
      <w:r w:rsidRPr="00BE183A">
        <w:rPr>
          <w:rFonts w:ascii="Arial" w:hAnsi="Arial" w:cs="Arial"/>
        </w:rPr>
        <w:t xml:space="preserve">atomiast kwotę </w:t>
      </w:r>
      <w:r>
        <w:rPr>
          <w:rFonts w:ascii="Arial" w:hAnsi="Arial" w:cs="Arial"/>
        </w:rPr>
        <w:t>2</w:t>
      </w:r>
      <w:r w:rsidRPr="00BE183A">
        <w:rPr>
          <w:rFonts w:ascii="Arial" w:hAnsi="Arial" w:cs="Arial"/>
        </w:rPr>
        <w:t>0 000 zł przekazano na wydatki bieżące KM PSP - zakup materiałów i wyposażenia potrzebnego do prowadzenia działań ratowniczo gaśniczych oraz usług przeglądu i napraw budynku</w:t>
      </w:r>
      <w:r>
        <w:rPr>
          <w:rFonts w:ascii="Arial" w:hAnsi="Arial" w:cs="Arial"/>
        </w:rPr>
        <w:t xml:space="preserve"> i</w:t>
      </w:r>
      <w:r w:rsidRPr="00BE183A">
        <w:rPr>
          <w:rFonts w:ascii="Arial" w:hAnsi="Arial" w:cs="Arial"/>
        </w:rPr>
        <w:t xml:space="preserve"> sprzętu</w:t>
      </w:r>
      <w:r>
        <w:rPr>
          <w:rFonts w:ascii="Arial" w:hAnsi="Arial" w:cs="Arial"/>
        </w:rPr>
        <w:t>.</w:t>
      </w:r>
    </w:p>
    <w:p w14:paraId="539B09B6" w14:textId="77777777" w:rsidR="00F06BE0" w:rsidRPr="0096219E" w:rsidRDefault="00F06BE0" w:rsidP="00F06BE0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Arial" w:eastAsia="TT5F9o00" w:hAnsi="Arial" w:cs="Arial"/>
        </w:rPr>
      </w:pPr>
      <w:r w:rsidRPr="0096219E">
        <w:rPr>
          <w:rFonts w:ascii="Arial" w:hAnsi="Arial" w:cs="Arial"/>
        </w:rPr>
        <w:t xml:space="preserve">Na funkcjonowanie Ochotniczej Straży Pożarnej w Sopocie Miasto przewidziało w swoim budżecie łączną sumę </w:t>
      </w:r>
      <w:r>
        <w:rPr>
          <w:rFonts w:ascii="Arial" w:hAnsi="Arial" w:cs="Arial"/>
        </w:rPr>
        <w:t>30 160</w:t>
      </w:r>
      <w:r w:rsidRPr="0096219E">
        <w:rPr>
          <w:rFonts w:ascii="Arial" w:hAnsi="Arial" w:cs="Arial"/>
        </w:rPr>
        <w:t xml:space="preserve"> zł., z tego OSP zrealizowało wydatki </w:t>
      </w:r>
      <w:r>
        <w:rPr>
          <w:rFonts w:ascii="Arial" w:hAnsi="Arial" w:cs="Arial"/>
        </w:rPr>
        <w:br/>
      </w:r>
      <w:r w:rsidRPr="0096219E">
        <w:rPr>
          <w:rFonts w:ascii="Arial" w:hAnsi="Arial" w:cs="Arial"/>
        </w:rPr>
        <w:t>na kwotę 2</w:t>
      </w:r>
      <w:r>
        <w:rPr>
          <w:rFonts w:ascii="Arial" w:hAnsi="Arial" w:cs="Arial"/>
        </w:rPr>
        <w:t>9 297,76</w:t>
      </w:r>
      <w:r w:rsidRPr="0096219E">
        <w:rPr>
          <w:rFonts w:ascii="Arial" w:hAnsi="Arial" w:cs="Arial"/>
        </w:rPr>
        <w:t xml:space="preserve"> zł. Z tej kwoty za </w:t>
      </w:r>
      <w:r>
        <w:rPr>
          <w:rFonts w:ascii="Arial" w:hAnsi="Arial" w:cs="Arial"/>
        </w:rPr>
        <w:t>11 686,46</w:t>
      </w:r>
      <w:r w:rsidRPr="0096219E">
        <w:rPr>
          <w:rFonts w:ascii="Arial" w:hAnsi="Arial" w:cs="Arial"/>
        </w:rPr>
        <w:t xml:space="preserve"> zł dokonano zakupu </w:t>
      </w:r>
      <w:r>
        <w:rPr>
          <w:rFonts w:ascii="Arial" w:hAnsi="Arial" w:cs="Arial"/>
        </w:rPr>
        <w:t>sprzętu do działań ratowniczo gaśniczych.</w:t>
      </w:r>
      <w:r w:rsidRPr="0096219E">
        <w:rPr>
          <w:rFonts w:ascii="Arial" w:hAnsi="Arial" w:cs="Arial"/>
        </w:rPr>
        <w:t xml:space="preserve"> Kwotę </w:t>
      </w:r>
      <w:r>
        <w:rPr>
          <w:rFonts w:ascii="Arial" w:hAnsi="Arial" w:cs="Arial"/>
        </w:rPr>
        <w:t>5 600</w:t>
      </w:r>
      <w:r w:rsidRPr="0096219E">
        <w:rPr>
          <w:rFonts w:ascii="Arial" w:hAnsi="Arial" w:cs="Arial"/>
        </w:rPr>
        <w:t xml:space="preserve"> zł wypłacono jako ekwiwalent pieniężny, dla druhów OSP, którzy uczestniczyli w działaniu ratowniczym lub szkoleniu pożarniczym. Wysokość ekwiwalentu była zgodna z XXXI/433/2013 Uchwały Rady Miasta Sopotu z dnia 06.09.2013 r. Kolejne wydatki stanowiły opłaty za okresowe badania lekarskie druhów, naprawę i legalizację sprzętu pożarniczego, ubezpieczenia pojazdów i druhów  oraz inne niezbędne opłaty.</w:t>
      </w:r>
    </w:p>
    <w:p w14:paraId="7DD075BD" w14:textId="7C4DB78B" w:rsidR="00F06BE0" w:rsidRDefault="00F06BE0" w:rsidP="00F06BE0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Arial" w:eastAsia="TT5F9o00" w:hAnsi="Arial" w:cs="Arial"/>
        </w:rPr>
      </w:pPr>
      <w:r w:rsidRPr="0096219E">
        <w:rPr>
          <w:rFonts w:ascii="Arial" w:eastAsia="TT5F9o00" w:hAnsi="Arial" w:cs="Arial"/>
        </w:rPr>
        <w:t>W roku 202</w:t>
      </w:r>
      <w:r>
        <w:rPr>
          <w:rFonts w:ascii="Arial" w:eastAsia="TT5F9o00" w:hAnsi="Arial" w:cs="Arial"/>
        </w:rPr>
        <w:t>1</w:t>
      </w:r>
      <w:r w:rsidRPr="0096219E">
        <w:rPr>
          <w:rFonts w:ascii="Arial" w:eastAsia="TT5F9o00" w:hAnsi="Arial" w:cs="Arial"/>
        </w:rPr>
        <w:t xml:space="preserve"> Sopocki WOPR przeprowadził </w:t>
      </w:r>
      <w:r w:rsidR="0026308A">
        <w:rPr>
          <w:rFonts w:ascii="Arial" w:eastAsia="TT5F9o00" w:hAnsi="Arial" w:cs="Arial"/>
        </w:rPr>
        <w:t>102</w:t>
      </w:r>
      <w:r w:rsidRPr="0096219E">
        <w:rPr>
          <w:rFonts w:ascii="Arial" w:eastAsia="TT5F9o00" w:hAnsi="Arial" w:cs="Arial"/>
        </w:rPr>
        <w:t xml:space="preserve"> akcji ratowniczych, w tym </w:t>
      </w:r>
      <w:r>
        <w:rPr>
          <w:rFonts w:ascii="Arial" w:eastAsia="TT5F9o00" w:hAnsi="Arial" w:cs="Arial"/>
        </w:rPr>
        <w:t xml:space="preserve">nie </w:t>
      </w:r>
      <w:r w:rsidRPr="0096219E">
        <w:rPr>
          <w:rFonts w:ascii="Arial" w:eastAsia="TT5F9o00" w:hAnsi="Arial" w:cs="Arial"/>
        </w:rPr>
        <w:t xml:space="preserve">odnotowano </w:t>
      </w:r>
      <w:r>
        <w:rPr>
          <w:rFonts w:ascii="Arial" w:eastAsia="TT5F9o00" w:hAnsi="Arial" w:cs="Arial"/>
        </w:rPr>
        <w:t>utonięć na sopockich kąpieliskach morskich</w:t>
      </w:r>
      <w:r w:rsidRPr="0096219E">
        <w:rPr>
          <w:rFonts w:ascii="Arial" w:eastAsia="TT5F9o00" w:hAnsi="Arial" w:cs="Arial"/>
        </w:rPr>
        <w:t>. Mając na uwadze profesjonal</w:t>
      </w:r>
      <w:r>
        <w:rPr>
          <w:rFonts w:ascii="Arial" w:eastAsia="TT5F9o00" w:hAnsi="Arial" w:cs="Arial"/>
        </w:rPr>
        <w:t>ne</w:t>
      </w:r>
      <w:r w:rsidRPr="0096219E">
        <w:rPr>
          <w:rFonts w:ascii="Arial" w:eastAsia="TT5F9o00" w:hAnsi="Arial" w:cs="Arial"/>
        </w:rPr>
        <w:t xml:space="preserve"> działania, posiadane zaplecze</w:t>
      </w:r>
      <w:r>
        <w:rPr>
          <w:rFonts w:ascii="Arial" w:eastAsia="TT5F9o00" w:hAnsi="Arial" w:cs="Arial"/>
        </w:rPr>
        <w:t xml:space="preserve"> sprzętowe</w:t>
      </w:r>
      <w:r w:rsidRPr="0096219E">
        <w:rPr>
          <w:rFonts w:ascii="Arial" w:eastAsia="TT5F9o00" w:hAnsi="Arial" w:cs="Arial"/>
        </w:rPr>
        <w:t xml:space="preserve">, w celu realizacji ustawy z dnia 18 sierpnia 2011 r. o bezpieczeństwie osób przebywających </w:t>
      </w:r>
      <w:r>
        <w:rPr>
          <w:rFonts w:ascii="Arial" w:eastAsia="TT5F9o00" w:hAnsi="Arial" w:cs="Arial"/>
        </w:rPr>
        <w:br/>
      </w:r>
      <w:r w:rsidRPr="0096219E">
        <w:rPr>
          <w:rFonts w:ascii="Arial" w:eastAsia="TT5F9o00" w:hAnsi="Arial" w:cs="Arial"/>
        </w:rPr>
        <w:t xml:space="preserve">na obszarach wodnych miasto w </w:t>
      </w:r>
      <w:r>
        <w:rPr>
          <w:rFonts w:ascii="Arial" w:eastAsia="TT5F9o00" w:hAnsi="Arial" w:cs="Arial"/>
        </w:rPr>
        <w:t xml:space="preserve">formie dotacji przekazało środki finansowe </w:t>
      </w:r>
      <w:r>
        <w:rPr>
          <w:rFonts w:ascii="Arial" w:eastAsia="TT5F9o00" w:hAnsi="Arial" w:cs="Arial"/>
        </w:rPr>
        <w:br/>
      </w:r>
      <w:r>
        <w:rPr>
          <w:rFonts w:ascii="Arial" w:eastAsia="TT5F9o00" w:hAnsi="Arial" w:cs="Arial"/>
        </w:rPr>
        <w:lastRenderedPageBreak/>
        <w:t xml:space="preserve">w wysokości 120 tys. zł na realizowanie zadań z zakresu ratownictwa wodnego. </w:t>
      </w:r>
      <w:r w:rsidRPr="00FD5A8D">
        <w:rPr>
          <w:rFonts w:ascii="Arial" w:eastAsia="TT5F9o00" w:hAnsi="Arial" w:cs="Arial"/>
        </w:rPr>
        <w:t xml:space="preserve">Obecnie w Sopockim Centrum Koordynacji Ratownictwa Wodnego pod numerem alarmowym 601 100 100 pełniony jest dyżur całodobowy. </w:t>
      </w:r>
    </w:p>
    <w:p w14:paraId="4C8739F8" w14:textId="0AAE749A" w:rsidR="0026308A" w:rsidRPr="00FD5A8D" w:rsidRDefault="003772BD" w:rsidP="00F06BE0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Arial" w:eastAsia="TT5F9o00" w:hAnsi="Arial" w:cs="Arial"/>
        </w:rPr>
      </w:pPr>
      <w:r>
        <w:rPr>
          <w:rFonts w:ascii="Arial" w:eastAsia="TT5F9o00" w:hAnsi="Arial" w:cs="Arial"/>
        </w:rPr>
        <w:t>Środki finansowe w wysokości</w:t>
      </w:r>
      <w:r w:rsidR="0026308A">
        <w:rPr>
          <w:rFonts w:ascii="Arial" w:eastAsia="TT5F9o00" w:hAnsi="Arial" w:cs="Arial"/>
        </w:rPr>
        <w:t xml:space="preserve"> 14 000 zł przekazano Morskiemu Oddziałowi Straży Granicznej na zakup paliwa w związku z realizacją patroli na terenie miasta Sopotu.</w:t>
      </w:r>
    </w:p>
    <w:p w14:paraId="4141BFB5" w14:textId="77777777" w:rsidR="00F06BE0" w:rsidRPr="0096219E" w:rsidRDefault="00F06BE0" w:rsidP="00F06BE0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Arial" w:eastAsia="TT5F9o00" w:hAnsi="Arial" w:cs="Arial"/>
        </w:rPr>
      </w:pPr>
      <w:r w:rsidRPr="0096219E">
        <w:rPr>
          <w:rFonts w:ascii="Arial" w:hAnsi="Arial" w:cs="Arial"/>
        </w:rPr>
        <w:t xml:space="preserve">Za kwotę 82 840 zł </w:t>
      </w:r>
      <w:r w:rsidRPr="0096219E">
        <w:rPr>
          <w:rFonts w:ascii="Arial" w:eastAsia="TT5F9o00" w:hAnsi="Arial" w:cs="Arial"/>
        </w:rPr>
        <w:t xml:space="preserve">wykupiono usługę wsparcia serwisowego oraz usługę rozszerzonej gwarancji producenta  AVAYA – zarzadzanie systemem łączności służb ratowniczych. </w:t>
      </w:r>
    </w:p>
    <w:p w14:paraId="126459E6" w14:textId="77777777" w:rsidR="00F06BE0" w:rsidRPr="0096219E" w:rsidRDefault="00F06BE0" w:rsidP="00F06BE0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96219E">
        <w:rPr>
          <w:rFonts w:ascii="Arial" w:hAnsi="Arial" w:cs="Arial"/>
        </w:rPr>
        <w:t>Prezydent Miasta łączną kwotą 2</w:t>
      </w:r>
      <w:r>
        <w:rPr>
          <w:rFonts w:ascii="Arial" w:hAnsi="Arial" w:cs="Arial"/>
        </w:rPr>
        <w:t>9 6</w:t>
      </w:r>
      <w:r w:rsidRPr="0096219E">
        <w:rPr>
          <w:rFonts w:ascii="Arial" w:hAnsi="Arial" w:cs="Arial"/>
        </w:rPr>
        <w:t xml:space="preserve">00 zł nagrodził wyróżniających się w służbie  </w:t>
      </w:r>
      <w:r>
        <w:rPr>
          <w:rFonts w:ascii="Arial" w:hAnsi="Arial" w:cs="Arial"/>
        </w:rPr>
        <w:t>p</w:t>
      </w:r>
      <w:r w:rsidRPr="0096219E">
        <w:rPr>
          <w:rFonts w:ascii="Arial" w:hAnsi="Arial" w:cs="Arial"/>
        </w:rPr>
        <w:t>olicjantów</w:t>
      </w:r>
      <w:r>
        <w:rPr>
          <w:rFonts w:ascii="Arial" w:hAnsi="Arial" w:cs="Arial"/>
        </w:rPr>
        <w:t>,</w:t>
      </w:r>
      <w:r w:rsidRPr="0096219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</w:t>
      </w:r>
      <w:r w:rsidRPr="0096219E">
        <w:rPr>
          <w:rFonts w:ascii="Arial" w:hAnsi="Arial" w:cs="Arial"/>
        </w:rPr>
        <w:t>trażaków PSP i OSP</w:t>
      </w:r>
      <w:r>
        <w:rPr>
          <w:rFonts w:ascii="Arial" w:hAnsi="Arial" w:cs="Arial"/>
        </w:rPr>
        <w:t xml:space="preserve"> oraz ratowników wodnych SWOPR.</w:t>
      </w:r>
    </w:p>
    <w:p w14:paraId="2ED9898C" w14:textId="77777777" w:rsidR="00F06BE0" w:rsidRDefault="00F06BE0" w:rsidP="00F06BE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6A7E9427" w14:textId="77777777" w:rsidR="00F06BE0" w:rsidRDefault="00F06BE0" w:rsidP="00F06BE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15068346" w14:textId="77777777" w:rsidR="00F06BE0" w:rsidRDefault="00F06BE0" w:rsidP="00F06BE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35E6C582" w14:textId="77777777" w:rsidR="00F06BE0" w:rsidRDefault="00F06BE0" w:rsidP="00F06BE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6EE88D87" w14:textId="77777777" w:rsidR="00F06BE0" w:rsidRDefault="00F06BE0" w:rsidP="00F06BE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6A8A5CB7" w14:textId="77777777" w:rsidR="00F06BE0" w:rsidRPr="0096219E" w:rsidRDefault="00F06BE0" w:rsidP="00F06BE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5913CF3E" w14:textId="77777777" w:rsidR="00F06BE0" w:rsidRPr="0096219E" w:rsidRDefault="00F06BE0" w:rsidP="00F06BE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</w:rPr>
      </w:pPr>
      <w:r w:rsidRPr="0096219E">
        <w:rPr>
          <w:rFonts w:ascii="Arial" w:hAnsi="Arial" w:cs="Arial"/>
          <w:b/>
          <w:bCs/>
        </w:rPr>
        <w:t>W celu poprawy bezpiecze</w:t>
      </w:r>
      <w:r w:rsidRPr="0096219E">
        <w:rPr>
          <w:rFonts w:ascii="Arial" w:hAnsi="Arial" w:cs="Arial"/>
          <w:b/>
        </w:rPr>
        <w:t>ń</w:t>
      </w:r>
      <w:r w:rsidRPr="0096219E">
        <w:rPr>
          <w:rFonts w:ascii="Arial" w:hAnsi="Arial" w:cs="Arial"/>
          <w:b/>
          <w:bCs/>
        </w:rPr>
        <w:t>stwa w 202</w:t>
      </w:r>
      <w:r>
        <w:rPr>
          <w:rFonts w:ascii="Arial" w:hAnsi="Arial" w:cs="Arial"/>
          <w:b/>
          <w:bCs/>
        </w:rPr>
        <w:t>2</w:t>
      </w:r>
      <w:r w:rsidRPr="0096219E">
        <w:rPr>
          <w:rFonts w:ascii="Arial" w:hAnsi="Arial" w:cs="Arial"/>
          <w:b/>
          <w:bCs/>
        </w:rPr>
        <w:t xml:space="preserve"> roku miasto zamierza realizowa</w:t>
      </w:r>
      <w:r w:rsidRPr="0096219E">
        <w:rPr>
          <w:rFonts w:ascii="Arial" w:hAnsi="Arial" w:cs="Arial"/>
          <w:b/>
        </w:rPr>
        <w:t>ć poniżej przedstawione przedsięwzięcia:</w:t>
      </w:r>
    </w:p>
    <w:p w14:paraId="6802538A" w14:textId="77777777" w:rsidR="00F06BE0" w:rsidRPr="0096219E" w:rsidRDefault="00F06BE0" w:rsidP="00F06BE0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357" w:hanging="357"/>
        <w:jc w:val="both"/>
        <w:rPr>
          <w:rFonts w:ascii="Arial" w:hAnsi="Arial" w:cs="Arial"/>
          <w:bCs/>
        </w:rPr>
      </w:pPr>
      <w:r w:rsidRPr="0096219E">
        <w:rPr>
          <w:rFonts w:ascii="Arial" w:hAnsi="Arial" w:cs="Arial"/>
        </w:rPr>
        <w:t xml:space="preserve">Zasadnicze działania wszystkich służb i instytucji będą skierowane na walkę </w:t>
      </w:r>
      <w:r>
        <w:rPr>
          <w:rFonts w:ascii="Arial" w:hAnsi="Arial" w:cs="Arial"/>
        </w:rPr>
        <w:br/>
      </w:r>
      <w:r w:rsidRPr="0096219E">
        <w:rPr>
          <w:rFonts w:ascii="Arial" w:hAnsi="Arial" w:cs="Arial"/>
        </w:rPr>
        <w:t xml:space="preserve">z epidemią </w:t>
      </w:r>
      <w:proofErr w:type="spellStart"/>
      <w:r w:rsidRPr="0096219E">
        <w:rPr>
          <w:rFonts w:ascii="Arial" w:hAnsi="Arial" w:cs="Arial"/>
        </w:rPr>
        <w:t>koronowirusa</w:t>
      </w:r>
      <w:proofErr w:type="spellEnd"/>
      <w:r w:rsidRPr="0096219E">
        <w:rPr>
          <w:rFonts w:ascii="Arial" w:hAnsi="Arial" w:cs="Arial"/>
        </w:rPr>
        <w:t xml:space="preserve"> COVID-19. W styczniu rozpoczął się Narodowy Program Szczepień. Szczepienia przeciw COVID-19 otrzymały następujące grupy: personel medyczny i seniorzy powyżej 80 roku. Pensjonariusze Sopockiego Domu Pomocy Społecznej zostali zaszczepieni. Przewiduje się iż szczepienia całej populacji Polaków potrwają co najmniej do końca roku 2021. Trwające obostrzenia </w:t>
      </w:r>
      <w:r>
        <w:rPr>
          <w:rFonts w:ascii="Arial" w:hAnsi="Arial" w:cs="Arial"/>
        </w:rPr>
        <w:br/>
      </w:r>
      <w:r w:rsidRPr="0096219E">
        <w:rPr>
          <w:rFonts w:ascii="Arial" w:hAnsi="Arial" w:cs="Arial"/>
        </w:rPr>
        <w:t>i ograniczenia znacząco wpłyną na funkcjonowanie Sopocian, jak również przedsiębiorców prowadzących swoją działalność na terenie Sopotu.</w:t>
      </w:r>
    </w:p>
    <w:p w14:paraId="3C4BC30E" w14:textId="77777777" w:rsidR="00F06BE0" w:rsidRPr="0096219E" w:rsidRDefault="00F06BE0" w:rsidP="00F06BE0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Kontynuacja prac w ramach </w:t>
      </w:r>
      <w:r w:rsidRPr="0096219E">
        <w:rPr>
          <w:rFonts w:ascii="Arial" w:hAnsi="Arial" w:cs="Arial"/>
        </w:rPr>
        <w:t xml:space="preserve"> programu Zapobiegani</w:t>
      </w:r>
      <w:r>
        <w:rPr>
          <w:rFonts w:ascii="Arial" w:hAnsi="Arial" w:cs="Arial"/>
        </w:rPr>
        <w:t>a</w:t>
      </w:r>
      <w:r w:rsidRPr="0096219E">
        <w:rPr>
          <w:rFonts w:ascii="Arial" w:hAnsi="Arial" w:cs="Arial"/>
        </w:rPr>
        <w:t xml:space="preserve"> Przestępczości oraz Ochron</w:t>
      </w:r>
      <w:r>
        <w:rPr>
          <w:rFonts w:ascii="Arial" w:hAnsi="Arial" w:cs="Arial"/>
        </w:rPr>
        <w:t>y Bezpieczeństwa</w:t>
      </w:r>
      <w:r w:rsidRPr="0096219E">
        <w:rPr>
          <w:rFonts w:ascii="Arial" w:hAnsi="Arial" w:cs="Arial"/>
        </w:rPr>
        <w:t xml:space="preserve"> Obywateli i Porządku Publicznego</w:t>
      </w:r>
      <w:r>
        <w:rPr>
          <w:rFonts w:ascii="Arial" w:hAnsi="Arial" w:cs="Arial"/>
        </w:rPr>
        <w:t xml:space="preserve"> dla Miasta Sopotu na lata 2021-2023.</w:t>
      </w:r>
    </w:p>
    <w:p w14:paraId="4186B578" w14:textId="77777777" w:rsidR="00F06BE0" w:rsidRPr="0096219E" w:rsidRDefault="00F06BE0" w:rsidP="00F06BE0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357" w:hanging="357"/>
        <w:jc w:val="both"/>
        <w:rPr>
          <w:rFonts w:ascii="Arial" w:hAnsi="Arial" w:cs="Arial"/>
          <w:bCs/>
        </w:rPr>
      </w:pPr>
      <w:r w:rsidRPr="0096219E">
        <w:rPr>
          <w:rFonts w:ascii="Arial" w:hAnsi="Arial" w:cs="Arial"/>
        </w:rPr>
        <w:t>Zacieśniać współpracę ze wszystkimi podmiotami odpowiedzialnymi za bezpieczeństwo na terenie Sopotu.</w:t>
      </w:r>
    </w:p>
    <w:p w14:paraId="67EC9E13" w14:textId="77777777" w:rsidR="00F06BE0" w:rsidRPr="00967BBA" w:rsidRDefault="00F06BE0" w:rsidP="00F06BE0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357" w:hanging="357"/>
        <w:jc w:val="both"/>
        <w:rPr>
          <w:rFonts w:ascii="Arial" w:hAnsi="Arial" w:cs="Arial"/>
          <w:bCs/>
        </w:rPr>
      </w:pPr>
      <w:r w:rsidRPr="00967BBA">
        <w:rPr>
          <w:rFonts w:ascii="Arial" w:hAnsi="Arial" w:cs="Arial"/>
          <w:bCs/>
        </w:rPr>
        <w:t xml:space="preserve">Dążyć do utrzymania sprawności systemu syren alarmowych funkcjonujących </w:t>
      </w:r>
      <w:r>
        <w:rPr>
          <w:rFonts w:ascii="Arial" w:hAnsi="Arial" w:cs="Arial"/>
          <w:bCs/>
        </w:rPr>
        <w:br/>
      </w:r>
      <w:r w:rsidRPr="00967BBA">
        <w:rPr>
          <w:rFonts w:ascii="Arial" w:hAnsi="Arial" w:cs="Arial"/>
          <w:bCs/>
        </w:rPr>
        <w:t xml:space="preserve">w Sopocie, poprzez ich okresowe sprawdzanie, konserwowanie, które skutkować będzie lepszą ich słyszalnością w całym mieście. W roku 2022 przewidziano </w:t>
      </w:r>
      <w:r>
        <w:rPr>
          <w:rFonts w:ascii="Arial" w:hAnsi="Arial" w:cs="Arial"/>
          <w:bCs/>
        </w:rPr>
        <w:br/>
      </w:r>
      <w:r w:rsidRPr="00967BBA">
        <w:rPr>
          <w:rFonts w:ascii="Arial" w:hAnsi="Arial" w:cs="Arial"/>
          <w:bCs/>
        </w:rPr>
        <w:t xml:space="preserve">w ramach projektu Wojewody Pomorskiego zainstalowanie dodatkowej syreny </w:t>
      </w:r>
      <w:r>
        <w:rPr>
          <w:rFonts w:ascii="Arial" w:hAnsi="Arial" w:cs="Arial"/>
          <w:bCs/>
        </w:rPr>
        <w:br/>
      </w:r>
      <w:r w:rsidRPr="00967BBA">
        <w:rPr>
          <w:rFonts w:ascii="Arial" w:hAnsi="Arial" w:cs="Arial"/>
          <w:bCs/>
        </w:rPr>
        <w:t xml:space="preserve">w mieście Sopot w miejscu wskazanym przy ul. Polnej. Syreny </w:t>
      </w:r>
      <w:r>
        <w:rPr>
          <w:rFonts w:ascii="Arial" w:hAnsi="Arial" w:cs="Arial"/>
          <w:bCs/>
        </w:rPr>
        <w:t xml:space="preserve">mogą być również </w:t>
      </w:r>
      <w:r w:rsidRPr="00967BBA">
        <w:rPr>
          <w:rFonts w:ascii="Arial" w:hAnsi="Arial" w:cs="Arial"/>
          <w:bCs/>
        </w:rPr>
        <w:t xml:space="preserve">okresowo wykorzystywane do nadawania komunikatów ostrzegawczych </w:t>
      </w:r>
      <w:r>
        <w:rPr>
          <w:rFonts w:ascii="Arial" w:hAnsi="Arial" w:cs="Arial"/>
          <w:bCs/>
        </w:rPr>
        <w:br/>
      </w:r>
      <w:r w:rsidRPr="00967BBA">
        <w:rPr>
          <w:rFonts w:ascii="Arial" w:hAnsi="Arial" w:cs="Arial"/>
          <w:bCs/>
        </w:rPr>
        <w:t xml:space="preserve">i informacyjnych w związku z walką z </w:t>
      </w:r>
      <w:r w:rsidRPr="0096219E">
        <w:rPr>
          <w:rFonts w:ascii="Arial" w:hAnsi="Arial" w:cs="Arial"/>
        </w:rPr>
        <w:t>COVID-19</w:t>
      </w:r>
      <w:r>
        <w:rPr>
          <w:rFonts w:ascii="Arial" w:hAnsi="Arial" w:cs="Arial"/>
        </w:rPr>
        <w:t>.</w:t>
      </w:r>
    </w:p>
    <w:p w14:paraId="7B7924CD" w14:textId="77777777" w:rsidR="00F06BE0" w:rsidRPr="0096219E" w:rsidRDefault="00F06BE0" w:rsidP="00F06BE0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357" w:hanging="357"/>
        <w:jc w:val="both"/>
        <w:rPr>
          <w:rFonts w:ascii="Arial" w:hAnsi="Arial" w:cs="Arial"/>
          <w:bCs/>
        </w:rPr>
      </w:pPr>
      <w:r w:rsidRPr="0096219E">
        <w:rPr>
          <w:rFonts w:ascii="Arial" w:hAnsi="Arial" w:cs="Arial"/>
          <w:bCs/>
        </w:rPr>
        <w:t>Cz</w:t>
      </w:r>
      <w:r w:rsidRPr="0096219E">
        <w:rPr>
          <w:rFonts w:ascii="Arial" w:hAnsi="Arial" w:cs="Arial"/>
        </w:rPr>
        <w:t>uwa</w:t>
      </w:r>
      <w:r>
        <w:rPr>
          <w:rFonts w:ascii="Arial" w:hAnsi="Arial" w:cs="Arial"/>
        </w:rPr>
        <w:t xml:space="preserve">nie </w:t>
      </w:r>
      <w:r w:rsidRPr="0096219E">
        <w:rPr>
          <w:rFonts w:ascii="Arial" w:hAnsi="Arial" w:cs="Arial"/>
        </w:rPr>
        <w:t>nad właściwym zabezpieczeniem imprez masowych i gromadzących dużą liczbę osób, na terenie miasta Sopotu z zachowaniem reżimów sanitarnych.</w:t>
      </w:r>
    </w:p>
    <w:p w14:paraId="7185CDDF" w14:textId="77777777" w:rsidR="00F06BE0" w:rsidRPr="0096219E" w:rsidRDefault="00F06BE0" w:rsidP="00F06BE0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357" w:hanging="357"/>
        <w:jc w:val="both"/>
        <w:rPr>
          <w:rFonts w:ascii="Arial" w:hAnsi="Arial" w:cs="Arial"/>
        </w:rPr>
      </w:pPr>
      <w:r w:rsidRPr="0096219E">
        <w:rPr>
          <w:rFonts w:ascii="Arial" w:hAnsi="Arial" w:cs="Arial"/>
        </w:rPr>
        <w:t xml:space="preserve">Udzielenie wsparcia finansowego Komendzie Miejskiej Policji w Sopocie </w:t>
      </w:r>
      <w:r>
        <w:rPr>
          <w:rFonts w:ascii="Arial" w:hAnsi="Arial" w:cs="Arial"/>
        </w:rPr>
        <w:br/>
      </w:r>
      <w:r w:rsidRPr="0096219E">
        <w:rPr>
          <w:rFonts w:ascii="Arial" w:hAnsi="Arial" w:cs="Arial"/>
        </w:rPr>
        <w:t>w zakresie:</w:t>
      </w:r>
    </w:p>
    <w:p w14:paraId="3537D887" w14:textId="77777777" w:rsidR="00F06BE0" w:rsidRPr="0096219E" w:rsidRDefault="00F06BE0" w:rsidP="00F06BE0">
      <w:pPr>
        <w:numPr>
          <w:ilvl w:val="1"/>
          <w:numId w:val="5"/>
        </w:numPr>
        <w:tabs>
          <w:tab w:val="clear" w:pos="1440"/>
        </w:tabs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</w:rPr>
      </w:pPr>
      <w:r w:rsidRPr="0096219E">
        <w:rPr>
          <w:rFonts w:ascii="Arial" w:hAnsi="Arial" w:cs="Arial"/>
        </w:rPr>
        <w:t xml:space="preserve"> zwiększenia patroli Policji na terenie miasta, szczególnie w okresie weekendów, poprzez opłacanie dodatkowych służb</w:t>
      </w:r>
      <w:r>
        <w:rPr>
          <w:rFonts w:ascii="Arial" w:hAnsi="Arial" w:cs="Arial"/>
        </w:rPr>
        <w:t>.</w:t>
      </w:r>
    </w:p>
    <w:p w14:paraId="3A7A77E7" w14:textId="77777777" w:rsidR="00F06BE0" w:rsidRPr="0096219E" w:rsidRDefault="00F06BE0" w:rsidP="00F06BE0">
      <w:pPr>
        <w:numPr>
          <w:ilvl w:val="1"/>
          <w:numId w:val="5"/>
        </w:numPr>
        <w:tabs>
          <w:tab w:val="clear" w:pos="1440"/>
        </w:tabs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</w:rPr>
      </w:pPr>
      <w:r w:rsidRPr="0096219E">
        <w:rPr>
          <w:rFonts w:ascii="Arial" w:hAnsi="Arial" w:cs="Arial"/>
        </w:rPr>
        <w:lastRenderedPageBreak/>
        <w:t>zagwarantowania zakwaterowania i wyżywienia dodatkowych policjantów, którzy w okresie letnim, na terenie Sopotu będą pełnić służbę.</w:t>
      </w:r>
    </w:p>
    <w:p w14:paraId="0756AFFD" w14:textId="77777777" w:rsidR="00F06BE0" w:rsidRPr="0096219E" w:rsidRDefault="00F06BE0" w:rsidP="00F06BE0">
      <w:pPr>
        <w:numPr>
          <w:ilvl w:val="1"/>
          <w:numId w:val="5"/>
        </w:numPr>
        <w:tabs>
          <w:tab w:val="clear" w:pos="1440"/>
        </w:tabs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</w:rPr>
      </w:pPr>
      <w:r w:rsidRPr="0096219E">
        <w:rPr>
          <w:rFonts w:ascii="Arial" w:hAnsi="Arial" w:cs="Arial"/>
        </w:rPr>
        <w:t>partycypowania w kosztach zakupu pojazdów  na potrzeby Komendy Miejskiej Policji w Sopocie</w:t>
      </w:r>
    </w:p>
    <w:p w14:paraId="23AA32EF" w14:textId="77777777" w:rsidR="00F06BE0" w:rsidRPr="0096219E" w:rsidRDefault="00F06BE0" w:rsidP="00F06BE0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" w:eastAsia="TT5F9o00" w:hAnsi="Arial" w:cs="Arial"/>
        </w:rPr>
      </w:pPr>
      <w:r w:rsidRPr="0096219E">
        <w:rPr>
          <w:rFonts w:ascii="Arial" w:eastAsia="TT5F9o00" w:hAnsi="Arial" w:cs="Arial"/>
        </w:rPr>
        <w:t>Wspierać jednostki Morskiego Oddziału Straży Granicznej w Gdańsku, które realizują patrole na terenie miasta Sopotu, poprzez finansowanie zakupu paliwa wykorzystywanego do realizacji patroli.</w:t>
      </w:r>
    </w:p>
    <w:p w14:paraId="5370D33D" w14:textId="77777777" w:rsidR="00F06BE0" w:rsidRPr="0096219E" w:rsidRDefault="00F06BE0" w:rsidP="00F06BE0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96219E">
        <w:rPr>
          <w:rFonts w:ascii="Arial" w:hAnsi="Arial" w:cs="Arial"/>
        </w:rPr>
        <w:t xml:space="preserve">Doskonalić procedury w zakresie przeciwdziałania ekstremalnym warunkom hydrometeorologicznym, szczególnie przy ich wzajemnym nakładaniu się </w:t>
      </w:r>
      <w:r>
        <w:rPr>
          <w:rFonts w:ascii="Arial" w:hAnsi="Arial" w:cs="Arial"/>
        </w:rPr>
        <w:br/>
      </w:r>
      <w:r w:rsidRPr="0096219E">
        <w:rPr>
          <w:rFonts w:ascii="Arial" w:hAnsi="Arial" w:cs="Arial"/>
        </w:rPr>
        <w:t xml:space="preserve">(np. wysoki poziom napełnienia Bałtyku przy tym niesprzyjający wiatr i intensywne, powyżej normy opady deszczu). </w:t>
      </w:r>
    </w:p>
    <w:p w14:paraId="2A64B1E3" w14:textId="77777777" w:rsidR="00F06BE0" w:rsidRPr="0096219E" w:rsidRDefault="00F06BE0" w:rsidP="00F06BE0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357" w:hanging="357"/>
        <w:jc w:val="both"/>
        <w:rPr>
          <w:rFonts w:ascii="Arial" w:hAnsi="Arial" w:cs="Arial"/>
        </w:rPr>
      </w:pPr>
      <w:r w:rsidRPr="0096219E">
        <w:rPr>
          <w:rFonts w:ascii="Arial" w:hAnsi="Arial" w:cs="Arial"/>
        </w:rPr>
        <w:t>Wspierać Ochotniczą Straż Pożarną w zakresie prawidłowego jej funkcjonowania. W tym celu dokonać kolejnych zakupów wyposażania i specjalistycznego sprzętu na rzecz OSP. Pokrywać koszty wyszkolenia, bada</w:t>
      </w:r>
      <w:r>
        <w:rPr>
          <w:rFonts w:ascii="Arial" w:hAnsi="Arial" w:cs="Arial"/>
        </w:rPr>
        <w:t>ń</w:t>
      </w:r>
      <w:r w:rsidRPr="0096219E">
        <w:rPr>
          <w:rFonts w:ascii="Arial" w:hAnsi="Arial" w:cs="Arial"/>
        </w:rPr>
        <w:t xml:space="preserve"> lekarskich, ubezpieczenia </w:t>
      </w:r>
      <w:r>
        <w:rPr>
          <w:rFonts w:ascii="Arial" w:hAnsi="Arial" w:cs="Arial"/>
        </w:rPr>
        <w:t>d</w:t>
      </w:r>
      <w:r w:rsidRPr="0096219E">
        <w:rPr>
          <w:rFonts w:ascii="Arial" w:hAnsi="Arial" w:cs="Arial"/>
        </w:rPr>
        <w:t xml:space="preserve">ruhów i utrzymania sprzętu w gotowości do działania. </w:t>
      </w:r>
    </w:p>
    <w:p w14:paraId="74092C6D" w14:textId="77777777" w:rsidR="00F06BE0" w:rsidRPr="0096219E" w:rsidRDefault="00F06BE0" w:rsidP="00F06BE0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357" w:hanging="357"/>
        <w:jc w:val="both"/>
        <w:rPr>
          <w:rFonts w:ascii="Arial" w:hAnsi="Arial" w:cs="Arial"/>
        </w:rPr>
      </w:pPr>
      <w:r w:rsidRPr="0096219E">
        <w:rPr>
          <w:rFonts w:ascii="Arial" w:hAnsi="Arial" w:cs="Arial"/>
        </w:rPr>
        <w:t>Czuwać nad przestrzeganiem przepisów mających na celu zwiększenie bezpieczeństwa podczas wypoczynku na plażach Sopotu i akwenie morskim bezpośrednio do nich przyległym.</w:t>
      </w:r>
    </w:p>
    <w:p w14:paraId="1EFA3F12" w14:textId="77777777" w:rsidR="00F06BE0" w:rsidRPr="0096219E" w:rsidRDefault="00F06BE0" w:rsidP="00F06BE0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357" w:hanging="357"/>
        <w:jc w:val="both"/>
        <w:rPr>
          <w:rFonts w:ascii="Arial" w:hAnsi="Arial" w:cs="Arial"/>
        </w:rPr>
      </w:pPr>
      <w:r w:rsidRPr="0096219E">
        <w:rPr>
          <w:rFonts w:ascii="Arial" w:hAnsi="Arial" w:cs="Arial"/>
        </w:rPr>
        <w:t xml:space="preserve">Angażować Sopockie WOPR i podległe mu Centrum Koordynacji Ratownictwa WOPR, którego numer alarmowy 601 100 100 jest numerem rozpoznawalnym </w:t>
      </w:r>
      <w:r>
        <w:rPr>
          <w:rFonts w:ascii="Arial" w:hAnsi="Arial" w:cs="Arial"/>
        </w:rPr>
        <w:br/>
      </w:r>
      <w:r w:rsidRPr="0096219E">
        <w:rPr>
          <w:rFonts w:ascii="Arial" w:hAnsi="Arial" w:cs="Arial"/>
        </w:rPr>
        <w:t xml:space="preserve">w skali kraju do zapewnienia bezpieczeństwa nad wodą w rejonie Sopotu. </w:t>
      </w:r>
    </w:p>
    <w:p w14:paraId="0152578E" w14:textId="77777777" w:rsidR="00F06BE0" w:rsidRPr="0096219E" w:rsidRDefault="00F06BE0" w:rsidP="00F06BE0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Wspierać Miejską Stację Pogotowia Ratunkowego w Sopocie w zapewnieniu odpowiedniego poziomu sił i środków ratownictwa medycznego ze szczególnym uwzględnieniem zwiększenia potencjału ratowniczego w sezonie letnim.</w:t>
      </w:r>
    </w:p>
    <w:p w14:paraId="4EF59709" w14:textId="77777777" w:rsidR="00F06BE0" w:rsidRPr="0096219E" w:rsidRDefault="00F06BE0" w:rsidP="00F06BE0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357" w:hanging="357"/>
        <w:jc w:val="both"/>
        <w:rPr>
          <w:rFonts w:ascii="Arial" w:hAnsi="Arial" w:cs="Arial"/>
        </w:rPr>
      </w:pPr>
      <w:r w:rsidRPr="0096219E">
        <w:rPr>
          <w:rFonts w:ascii="Arial" w:hAnsi="Arial" w:cs="Arial"/>
        </w:rPr>
        <w:t xml:space="preserve">Brać udział w programach zwalczających patologie społeczne wśród dzieci </w:t>
      </w:r>
      <w:r>
        <w:rPr>
          <w:rFonts w:ascii="Arial" w:hAnsi="Arial" w:cs="Arial"/>
        </w:rPr>
        <w:br/>
      </w:r>
      <w:r w:rsidRPr="0096219E">
        <w:rPr>
          <w:rFonts w:ascii="Arial" w:hAnsi="Arial" w:cs="Arial"/>
        </w:rPr>
        <w:t xml:space="preserve">i młodzieży </w:t>
      </w:r>
    </w:p>
    <w:p w14:paraId="3EB013CE" w14:textId="77777777" w:rsidR="00F06BE0" w:rsidRPr="00BA7AB9" w:rsidRDefault="00F06BE0" w:rsidP="00F06BE0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357" w:hanging="357"/>
        <w:jc w:val="both"/>
        <w:rPr>
          <w:rFonts w:ascii="Arial" w:hAnsi="Arial" w:cs="Arial"/>
        </w:rPr>
      </w:pPr>
      <w:r w:rsidRPr="0096219E">
        <w:rPr>
          <w:rFonts w:ascii="Arial" w:hAnsi="Arial" w:cs="Arial"/>
        </w:rPr>
        <w:t xml:space="preserve">Współuczestniczyć w organizacji konkursów dla dzieci i młodzieży związanych </w:t>
      </w:r>
      <w:r>
        <w:rPr>
          <w:rFonts w:ascii="Arial" w:hAnsi="Arial" w:cs="Arial"/>
        </w:rPr>
        <w:br/>
      </w:r>
      <w:r w:rsidRPr="0096219E">
        <w:rPr>
          <w:rFonts w:ascii="Arial" w:hAnsi="Arial" w:cs="Arial"/>
        </w:rPr>
        <w:t>z szeroko pojętą edukacją na rzecz bezpieczeństwa.</w:t>
      </w:r>
    </w:p>
    <w:p w14:paraId="1A14E422" w14:textId="443FDCAC" w:rsidR="00927579" w:rsidRPr="00BA7AB9" w:rsidRDefault="00927579" w:rsidP="00E13B2B">
      <w:pPr>
        <w:autoSpaceDE w:val="0"/>
        <w:autoSpaceDN w:val="0"/>
        <w:adjustRightInd w:val="0"/>
        <w:spacing w:before="120" w:after="120" w:line="276" w:lineRule="auto"/>
        <w:ind w:left="357"/>
        <w:jc w:val="both"/>
        <w:rPr>
          <w:rFonts w:ascii="Arial" w:hAnsi="Arial" w:cs="Arial"/>
        </w:rPr>
      </w:pPr>
    </w:p>
    <w:sectPr w:rsidR="00927579" w:rsidRPr="00BA7AB9" w:rsidSect="001D7F84">
      <w:footerReference w:type="default" r:id="rId9"/>
      <w:pgSz w:w="11906" w:h="16838"/>
      <w:pgMar w:top="1248" w:right="1418" w:bottom="993" w:left="1418" w:header="709" w:footer="68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AA697" w14:textId="77777777" w:rsidR="00F27019" w:rsidRDefault="00F27019">
      <w:r>
        <w:separator/>
      </w:r>
    </w:p>
  </w:endnote>
  <w:endnote w:type="continuationSeparator" w:id="0">
    <w:p w14:paraId="644BA2A8" w14:textId="77777777" w:rsidR="00F27019" w:rsidRDefault="00F27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5F5o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5F9o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D02o00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29AAD" w14:textId="77777777" w:rsidR="009F7B17" w:rsidRDefault="009F7B17" w:rsidP="001D7F84">
    <w:pPr>
      <w:pStyle w:val="Stopka"/>
      <w:spacing w:before="120"/>
      <w:jc w:val="right"/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3519C9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49B7C" w14:textId="77777777" w:rsidR="009F7B17" w:rsidRDefault="009F7B17" w:rsidP="001D7F84">
    <w:pPr>
      <w:pStyle w:val="Stopka"/>
      <w:spacing w:before="120"/>
      <w:jc w:val="right"/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3519C9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0BE40" w14:textId="77777777" w:rsidR="00F27019" w:rsidRDefault="00F27019">
      <w:r>
        <w:separator/>
      </w:r>
    </w:p>
  </w:footnote>
  <w:footnote w:type="continuationSeparator" w:id="0">
    <w:p w14:paraId="15A97DF0" w14:textId="77777777" w:rsidR="00F27019" w:rsidRDefault="00F270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C3FFE"/>
    <w:multiLevelType w:val="hybridMultilevel"/>
    <w:tmpl w:val="6B88CA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966AE"/>
    <w:multiLevelType w:val="hybridMultilevel"/>
    <w:tmpl w:val="3D94BEF2"/>
    <w:lvl w:ilvl="0" w:tplc="CC0213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D2248EC"/>
    <w:multiLevelType w:val="hybridMultilevel"/>
    <w:tmpl w:val="0B004F44"/>
    <w:lvl w:ilvl="0" w:tplc="55784F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31700F76">
      <w:start w:val="1"/>
      <w:numFmt w:val="lowerLetter"/>
      <w:lvlText w:val="(%2)"/>
      <w:lvlJc w:val="left"/>
      <w:pPr>
        <w:tabs>
          <w:tab w:val="num" w:pos="1250"/>
        </w:tabs>
        <w:ind w:left="1250" w:hanging="1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C67D5C"/>
    <w:multiLevelType w:val="hybridMultilevel"/>
    <w:tmpl w:val="EA8C8660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25596FC3"/>
    <w:multiLevelType w:val="hybridMultilevel"/>
    <w:tmpl w:val="D6028F78"/>
    <w:lvl w:ilvl="0" w:tplc="9C5CDE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60E1E31"/>
    <w:multiLevelType w:val="hybridMultilevel"/>
    <w:tmpl w:val="67F0F3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A91ABA"/>
    <w:multiLevelType w:val="hybridMultilevel"/>
    <w:tmpl w:val="69F41E2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94D1E0C"/>
    <w:multiLevelType w:val="hybridMultilevel"/>
    <w:tmpl w:val="ECA064B6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95271E"/>
    <w:multiLevelType w:val="hybridMultilevel"/>
    <w:tmpl w:val="A5C87E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4434DF"/>
    <w:multiLevelType w:val="hybridMultilevel"/>
    <w:tmpl w:val="AE3000C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CF429F"/>
    <w:multiLevelType w:val="hybridMultilevel"/>
    <w:tmpl w:val="05AE5F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DF3687"/>
    <w:multiLevelType w:val="hybridMultilevel"/>
    <w:tmpl w:val="3EF6D152"/>
    <w:lvl w:ilvl="0" w:tplc="45E4BAB6">
      <w:start w:val="1"/>
      <w:numFmt w:val="bullet"/>
      <w:lvlText w:val="-"/>
      <w:lvlJc w:val="left"/>
      <w:pPr>
        <w:tabs>
          <w:tab w:val="num" w:pos="867"/>
        </w:tabs>
        <w:ind w:left="867" w:hanging="170"/>
      </w:pPr>
      <w:rPr>
        <w:rFonts w:ascii="Arial" w:hAnsi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37"/>
        </w:tabs>
        <w:ind w:left="21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57"/>
        </w:tabs>
        <w:ind w:left="28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77"/>
        </w:tabs>
        <w:ind w:left="35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97"/>
        </w:tabs>
        <w:ind w:left="42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17"/>
        </w:tabs>
        <w:ind w:left="50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37"/>
        </w:tabs>
        <w:ind w:left="57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57"/>
        </w:tabs>
        <w:ind w:left="64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77"/>
        </w:tabs>
        <w:ind w:left="7177" w:hanging="180"/>
      </w:pPr>
    </w:lvl>
  </w:abstractNum>
  <w:abstractNum w:abstractNumId="12" w15:restartNumberingAfterBreak="0">
    <w:nsid w:val="339525EB"/>
    <w:multiLevelType w:val="multilevel"/>
    <w:tmpl w:val="F6328A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364A78"/>
    <w:multiLevelType w:val="hybridMultilevel"/>
    <w:tmpl w:val="EEC48000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 w15:restartNumberingAfterBreak="0">
    <w:nsid w:val="3C596536"/>
    <w:multiLevelType w:val="hybridMultilevel"/>
    <w:tmpl w:val="29029B06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193E59"/>
    <w:multiLevelType w:val="hybridMultilevel"/>
    <w:tmpl w:val="A1DE71C8"/>
    <w:lvl w:ilvl="0" w:tplc="6DB6745A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  <w:b w:val="0"/>
        <w:color w:val="auto"/>
        <w:spacing w:val="2"/>
        <w:kern w:val="0"/>
        <w:position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75B7C8E"/>
    <w:multiLevelType w:val="hybridMultilevel"/>
    <w:tmpl w:val="6BB6B95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4474E3A"/>
    <w:multiLevelType w:val="hybridMultilevel"/>
    <w:tmpl w:val="3D94BEF2"/>
    <w:lvl w:ilvl="0" w:tplc="CC0213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7241E3E"/>
    <w:multiLevelType w:val="hybridMultilevel"/>
    <w:tmpl w:val="3D94BEF2"/>
    <w:lvl w:ilvl="0" w:tplc="CC0213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E427BE5"/>
    <w:multiLevelType w:val="hybridMultilevel"/>
    <w:tmpl w:val="C7EEA9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FA832F0"/>
    <w:multiLevelType w:val="hybridMultilevel"/>
    <w:tmpl w:val="998E5A6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10"/>
  </w:num>
  <w:num w:numId="4">
    <w:abstractNumId w:val="5"/>
  </w:num>
  <w:num w:numId="5">
    <w:abstractNumId w:val="9"/>
  </w:num>
  <w:num w:numId="6">
    <w:abstractNumId w:val="8"/>
  </w:num>
  <w:num w:numId="7">
    <w:abstractNumId w:val="19"/>
  </w:num>
  <w:num w:numId="8">
    <w:abstractNumId w:val="7"/>
  </w:num>
  <w:num w:numId="9">
    <w:abstractNumId w:val="14"/>
  </w:num>
  <w:num w:numId="10">
    <w:abstractNumId w:val="11"/>
  </w:num>
  <w:num w:numId="11">
    <w:abstractNumId w:val="16"/>
  </w:num>
  <w:num w:numId="12">
    <w:abstractNumId w:val="3"/>
  </w:num>
  <w:num w:numId="13">
    <w:abstractNumId w:val="12"/>
  </w:num>
  <w:num w:numId="14">
    <w:abstractNumId w:val="17"/>
  </w:num>
  <w:num w:numId="15">
    <w:abstractNumId w:val="15"/>
  </w:num>
  <w:num w:numId="16">
    <w:abstractNumId w:val="18"/>
  </w:num>
  <w:num w:numId="17">
    <w:abstractNumId w:val="13"/>
  </w:num>
  <w:num w:numId="18">
    <w:abstractNumId w:val="1"/>
  </w:num>
  <w:num w:numId="19">
    <w:abstractNumId w:val="4"/>
  </w:num>
  <w:num w:numId="20">
    <w:abstractNumId w:val="0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83D"/>
    <w:rsid w:val="00000F0A"/>
    <w:rsid w:val="000062BF"/>
    <w:rsid w:val="000117C4"/>
    <w:rsid w:val="000168D2"/>
    <w:rsid w:val="0001700F"/>
    <w:rsid w:val="00020575"/>
    <w:rsid w:val="000213C6"/>
    <w:rsid w:val="0003493E"/>
    <w:rsid w:val="000350F0"/>
    <w:rsid w:val="00035672"/>
    <w:rsid w:val="000425C4"/>
    <w:rsid w:val="000444CF"/>
    <w:rsid w:val="0004743C"/>
    <w:rsid w:val="000503EB"/>
    <w:rsid w:val="00056D6D"/>
    <w:rsid w:val="00062694"/>
    <w:rsid w:val="0006383D"/>
    <w:rsid w:val="00063A24"/>
    <w:rsid w:val="00063C01"/>
    <w:rsid w:val="000651F9"/>
    <w:rsid w:val="0006655E"/>
    <w:rsid w:val="00070503"/>
    <w:rsid w:val="00073FF6"/>
    <w:rsid w:val="00076BD5"/>
    <w:rsid w:val="00080F6A"/>
    <w:rsid w:val="00081730"/>
    <w:rsid w:val="00082085"/>
    <w:rsid w:val="0008779C"/>
    <w:rsid w:val="000A42F0"/>
    <w:rsid w:val="000A6542"/>
    <w:rsid w:val="000B0629"/>
    <w:rsid w:val="000C09D1"/>
    <w:rsid w:val="000C4AC3"/>
    <w:rsid w:val="000C5EC9"/>
    <w:rsid w:val="000D63C7"/>
    <w:rsid w:val="000E1F7A"/>
    <w:rsid w:val="000E35DA"/>
    <w:rsid w:val="000E41FE"/>
    <w:rsid w:val="000F1B7F"/>
    <w:rsid w:val="000F241B"/>
    <w:rsid w:val="001008F3"/>
    <w:rsid w:val="00100F95"/>
    <w:rsid w:val="0010339C"/>
    <w:rsid w:val="00103950"/>
    <w:rsid w:val="00121A62"/>
    <w:rsid w:val="0012383D"/>
    <w:rsid w:val="00125A78"/>
    <w:rsid w:val="00132442"/>
    <w:rsid w:val="001372B5"/>
    <w:rsid w:val="00137C25"/>
    <w:rsid w:val="00140433"/>
    <w:rsid w:val="001445CD"/>
    <w:rsid w:val="0014475F"/>
    <w:rsid w:val="00151F5D"/>
    <w:rsid w:val="0015567B"/>
    <w:rsid w:val="00156FD9"/>
    <w:rsid w:val="001575B7"/>
    <w:rsid w:val="0016087A"/>
    <w:rsid w:val="00167B73"/>
    <w:rsid w:val="00170AB5"/>
    <w:rsid w:val="0017483A"/>
    <w:rsid w:val="00176B5F"/>
    <w:rsid w:val="00177FE1"/>
    <w:rsid w:val="001830B2"/>
    <w:rsid w:val="001905D5"/>
    <w:rsid w:val="001914D5"/>
    <w:rsid w:val="0019310E"/>
    <w:rsid w:val="00194E25"/>
    <w:rsid w:val="00195576"/>
    <w:rsid w:val="00197B74"/>
    <w:rsid w:val="001A3969"/>
    <w:rsid w:val="001A3FBE"/>
    <w:rsid w:val="001A5D40"/>
    <w:rsid w:val="001B2CC1"/>
    <w:rsid w:val="001B3C17"/>
    <w:rsid w:val="001C38B5"/>
    <w:rsid w:val="001D133B"/>
    <w:rsid w:val="001D2D4D"/>
    <w:rsid w:val="001D45D7"/>
    <w:rsid w:val="001D4DA2"/>
    <w:rsid w:val="001D742C"/>
    <w:rsid w:val="001D7F84"/>
    <w:rsid w:val="001E4E3B"/>
    <w:rsid w:val="001E5D2A"/>
    <w:rsid w:val="001E684A"/>
    <w:rsid w:val="001F10BD"/>
    <w:rsid w:val="001F15D3"/>
    <w:rsid w:val="00200B5A"/>
    <w:rsid w:val="00202ABF"/>
    <w:rsid w:val="002054C6"/>
    <w:rsid w:val="0020778B"/>
    <w:rsid w:val="002121CB"/>
    <w:rsid w:val="00224ECB"/>
    <w:rsid w:val="00224F64"/>
    <w:rsid w:val="0022502F"/>
    <w:rsid w:val="00225203"/>
    <w:rsid w:val="002274DC"/>
    <w:rsid w:val="002323EB"/>
    <w:rsid w:val="0023744C"/>
    <w:rsid w:val="00237633"/>
    <w:rsid w:val="0024473B"/>
    <w:rsid w:val="002464EE"/>
    <w:rsid w:val="0025429E"/>
    <w:rsid w:val="00254C51"/>
    <w:rsid w:val="0025508D"/>
    <w:rsid w:val="0026295F"/>
    <w:rsid w:val="0026308A"/>
    <w:rsid w:val="002654BF"/>
    <w:rsid w:val="002762D0"/>
    <w:rsid w:val="002819A4"/>
    <w:rsid w:val="002976A1"/>
    <w:rsid w:val="002976E0"/>
    <w:rsid w:val="002A3BAE"/>
    <w:rsid w:val="002A6E15"/>
    <w:rsid w:val="002A738E"/>
    <w:rsid w:val="002B43B3"/>
    <w:rsid w:val="002C028B"/>
    <w:rsid w:val="002C139B"/>
    <w:rsid w:val="002C1BC4"/>
    <w:rsid w:val="002C28EA"/>
    <w:rsid w:val="002C35C2"/>
    <w:rsid w:val="002C5CE9"/>
    <w:rsid w:val="002C7EC0"/>
    <w:rsid w:val="002D2B7C"/>
    <w:rsid w:val="002D2E72"/>
    <w:rsid w:val="002D5A43"/>
    <w:rsid w:val="002E1313"/>
    <w:rsid w:val="002E2BDA"/>
    <w:rsid w:val="002F34B6"/>
    <w:rsid w:val="00302093"/>
    <w:rsid w:val="00304CB7"/>
    <w:rsid w:val="00312990"/>
    <w:rsid w:val="00326A45"/>
    <w:rsid w:val="00337204"/>
    <w:rsid w:val="00346B89"/>
    <w:rsid w:val="003519C9"/>
    <w:rsid w:val="003570B4"/>
    <w:rsid w:val="00360E7C"/>
    <w:rsid w:val="00362150"/>
    <w:rsid w:val="0036215E"/>
    <w:rsid w:val="00370787"/>
    <w:rsid w:val="00371B95"/>
    <w:rsid w:val="00371E81"/>
    <w:rsid w:val="00373A92"/>
    <w:rsid w:val="00373B67"/>
    <w:rsid w:val="00376846"/>
    <w:rsid w:val="003772BD"/>
    <w:rsid w:val="003827EE"/>
    <w:rsid w:val="00385D52"/>
    <w:rsid w:val="00387833"/>
    <w:rsid w:val="0039170B"/>
    <w:rsid w:val="00391CAB"/>
    <w:rsid w:val="003930E3"/>
    <w:rsid w:val="00394991"/>
    <w:rsid w:val="00395609"/>
    <w:rsid w:val="00396F52"/>
    <w:rsid w:val="00397432"/>
    <w:rsid w:val="003974C2"/>
    <w:rsid w:val="003A1124"/>
    <w:rsid w:val="003A20F8"/>
    <w:rsid w:val="003A4806"/>
    <w:rsid w:val="003A7B47"/>
    <w:rsid w:val="003B02D6"/>
    <w:rsid w:val="003B14DC"/>
    <w:rsid w:val="003B56C0"/>
    <w:rsid w:val="003B5E4B"/>
    <w:rsid w:val="003B7DA5"/>
    <w:rsid w:val="003C0B46"/>
    <w:rsid w:val="003C51CF"/>
    <w:rsid w:val="003D4B2D"/>
    <w:rsid w:val="003E1B6D"/>
    <w:rsid w:val="003F092C"/>
    <w:rsid w:val="003F2064"/>
    <w:rsid w:val="003F50EE"/>
    <w:rsid w:val="003F6782"/>
    <w:rsid w:val="004003FF"/>
    <w:rsid w:val="0040151F"/>
    <w:rsid w:val="00417218"/>
    <w:rsid w:val="00417F81"/>
    <w:rsid w:val="004239BD"/>
    <w:rsid w:val="00431146"/>
    <w:rsid w:val="0043284D"/>
    <w:rsid w:val="004362BD"/>
    <w:rsid w:val="0043776D"/>
    <w:rsid w:val="00452661"/>
    <w:rsid w:val="0045597A"/>
    <w:rsid w:val="00462A75"/>
    <w:rsid w:val="00466449"/>
    <w:rsid w:val="00471805"/>
    <w:rsid w:val="00472056"/>
    <w:rsid w:val="00472952"/>
    <w:rsid w:val="0047310F"/>
    <w:rsid w:val="0047548E"/>
    <w:rsid w:val="00476417"/>
    <w:rsid w:val="00477571"/>
    <w:rsid w:val="00480E19"/>
    <w:rsid w:val="004849EF"/>
    <w:rsid w:val="00484AC3"/>
    <w:rsid w:val="00491D15"/>
    <w:rsid w:val="00492758"/>
    <w:rsid w:val="00493635"/>
    <w:rsid w:val="00494126"/>
    <w:rsid w:val="00497B3C"/>
    <w:rsid w:val="004A5D58"/>
    <w:rsid w:val="004B34CA"/>
    <w:rsid w:val="004B3CA6"/>
    <w:rsid w:val="004C0949"/>
    <w:rsid w:val="004C1612"/>
    <w:rsid w:val="004C639B"/>
    <w:rsid w:val="004D5088"/>
    <w:rsid w:val="004E24DC"/>
    <w:rsid w:val="004E2C73"/>
    <w:rsid w:val="004E57D8"/>
    <w:rsid w:val="004E76D4"/>
    <w:rsid w:val="004F1AB6"/>
    <w:rsid w:val="004F1ACF"/>
    <w:rsid w:val="004F5DF0"/>
    <w:rsid w:val="005068C9"/>
    <w:rsid w:val="00507E3E"/>
    <w:rsid w:val="005159CE"/>
    <w:rsid w:val="005223B3"/>
    <w:rsid w:val="00525420"/>
    <w:rsid w:val="00526B6D"/>
    <w:rsid w:val="005309AD"/>
    <w:rsid w:val="00532D32"/>
    <w:rsid w:val="00537790"/>
    <w:rsid w:val="0054103C"/>
    <w:rsid w:val="0054354F"/>
    <w:rsid w:val="005459B1"/>
    <w:rsid w:val="00545CF5"/>
    <w:rsid w:val="00545F65"/>
    <w:rsid w:val="0055386C"/>
    <w:rsid w:val="00561732"/>
    <w:rsid w:val="005663D9"/>
    <w:rsid w:val="0057400B"/>
    <w:rsid w:val="00577046"/>
    <w:rsid w:val="00582B10"/>
    <w:rsid w:val="0058345F"/>
    <w:rsid w:val="00584C30"/>
    <w:rsid w:val="00592DA5"/>
    <w:rsid w:val="005A4D71"/>
    <w:rsid w:val="005A602A"/>
    <w:rsid w:val="005A7169"/>
    <w:rsid w:val="005B42E5"/>
    <w:rsid w:val="005B5FAE"/>
    <w:rsid w:val="005B765B"/>
    <w:rsid w:val="005C073F"/>
    <w:rsid w:val="005C2C32"/>
    <w:rsid w:val="005C3A3E"/>
    <w:rsid w:val="005C3E5E"/>
    <w:rsid w:val="005C70FC"/>
    <w:rsid w:val="005C7C73"/>
    <w:rsid w:val="005D14D0"/>
    <w:rsid w:val="005D63AE"/>
    <w:rsid w:val="005D6AA5"/>
    <w:rsid w:val="005E4BC9"/>
    <w:rsid w:val="005E4CDF"/>
    <w:rsid w:val="005E5EF2"/>
    <w:rsid w:val="005E6365"/>
    <w:rsid w:val="00603B67"/>
    <w:rsid w:val="0060771A"/>
    <w:rsid w:val="006113A0"/>
    <w:rsid w:val="006113AF"/>
    <w:rsid w:val="00612B7E"/>
    <w:rsid w:val="00613FED"/>
    <w:rsid w:val="006216E7"/>
    <w:rsid w:val="00624C0C"/>
    <w:rsid w:val="00627519"/>
    <w:rsid w:val="0063386D"/>
    <w:rsid w:val="00645D45"/>
    <w:rsid w:val="00646F10"/>
    <w:rsid w:val="00650121"/>
    <w:rsid w:val="00653DF5"/>
    <w:rsid w:val="006560D2"/>
    <w:rsid w:val="006568C0"/>
    <w:rsid w:val="0066001A"/>
    <w:rsid w:val="00671014"/>
    <w:rsid w:val="0067185D"/>
    <w:rsid w:val="0067197C"/>
    <w:rsid w:val="00674BBE"/>
    <w:rsid w:val="00677AA0"/>
    <w:rsid w:val="00681FFB"/>
    <w:rsid w:val="00684160"/>
    <w:rsid w:val="00691A3D"/>
    <w:rsid w:val="006A4EC8"/>
    <w:rsid w:val="006A50D5"/>
    <w:rsid w:val="006B0CE7"/>
    <w:rsid w:val="006B3F93"/>
    <w:rsid w:val="006B7112"/>
    <w:rsid w:val="006B7867"/>
    <w:rsid w:val="006B7EA1"/>
    <w:rsid w:val="006C0FAA"/>
    <w:rsid w:val="006D1F46"/>
    <w:rsid w:val="006E0470"/>
    <w:rsid w:val="006E2929"/>
    <w:rsid w:val="006F0718"/>
    <w:rsid w:val="006F5822"/>
    <w:rsid w:val="00700FC2"/>
    <w:rsid w:val="00702B87"/>
    <w:rsid w:val="00707074"/>
    <w:rsid w:val="00707517"/>
    <w:rsid w:val="00710A2B"/>
    <w:rsid w:val="00720EEA"/>
    <w:rsid w:val="007235B6"/>
    <w:rsid w:val="0072361C"/>
    <w:rsid w:val="007315F9"/>
    <w:rsid w:val="00734302"/>
    <w:rsid w:val="00734E5E"/>
    <w:rsid w:val="0073777C"/>
    <w:rsid w:val="00737B8C"/>
    <w:rsid w:val="00740A64"/>
    <w:rsid w:val="007421BC"/>
    <w:rsid w:val="00745315"/>
    <w:rsid w:val="007453D5"/>
    <w:rsid w:val="0075353C"/>
    <w:rsid w:val="007564A7"/>
    <w:rsid w:val="007625B4"/>
    <w:rsid w:val="007727EE"/>
    <w:rsid w:val="00774F68"/>
    <w:rsid w:val="00775C44"/>
    <w:rsid w:val="00780922"/>
    <w:rsid w:val="007851B8"/>
    <w:rsid w:val="0078640C"/>
    <w:rsid w:val="00793630"/>
    <w:rsid w:val="007A2B02"/>
    <w:rsid w:val="007A2B4B"/>
    <w:rsid w:val="007A2E46"/>
    <w:rsid w:val="007A4DAF"/>
    <w:rsid w:val="007B1163"/>
    <w:rsid w:val="007B2DF9"/>
    <w:rsid w:val="007B5C74"/>
    <w:rsid w:val="007C2525"/>
    <w:rsid w:val="007C26A2"/>
    <w:rsid w:val="007C3A4D"/>
    <w:rsid w:val="007D0AF5"/>
    <w:rsid w:val="007D1F5B"/>
    <w:rsid w:val="007D33CA"/>
    <w:rsid w:val="007D4066"/>
    <w:rsid w:val="007D6B5C"/>
    <w:rsid w:val="007E412D"/>
    <w:rsid w:val="007E6230"/>
    <w:rsid w:val="007F6C20"/>
    <w:rsid w:val="00800A09"/>
    <w:rsid w:val="00803FB8"/>
    <w:rsid w:val="00816922"/>
    <w:rsid w:val="00822136"/>
    <w:rsid w:val="008238C2"/>
    <w:rsid w:val="00824E6F"/>
    <w:rsid w:val="00827472"/>
    <w:rsid w:val="00827F99"/>
    <w:rsid w:val="00831B95"/>
    <w:rsid w:val="00833582"/>
    <w:rsid w:val="008357FF"/>
    <w:rsid w:val="00836787"/>
    <w:rsid w:val="00837654"/>
    <w:rsid w:val="0084590D"/>
    <w:rsid w:val="0085376C"/>
    <w:rsid w:val="008637CE"/>
    <w:rsid w:val="00871659"/>
    <w:rsid w:val="0087390E"/>
    <w:rsid w:val="008757A8"/>
    <w:rsid w:val="00876E54"/>
    <w:rsid w:val="00877C22"/>
    <w:rsid w:val="0088323C"/>
    <w:rsid w:val="0088352A"/>
    <w:rsid w:val="008849D0"/>
    <w:rsid w:val="00891876"/>
    <w:rsid w:val="00893AE5"/>
    <w:rsid w:val="00897186"/>
    <w:rsid w:val="008A1D53"/>
    <w:rsid w:val="008A24A3"/>
    <w:rsid w:val="008B25B8"/>
    <w:rsid w:val="008B327D"/>
    <w:rsid w:val="008B4417"/>
    <w:rsid w:val="008B4B87"/>
    <w:rsid w:val="008B5132"/>
    <w:rsid w:val="008B7C91"/>
    <w:rsid w:val="008C4FE4"/>
    <w:rsid w:val="008C67AF"/>
    <w:rsid w:val="008D030F"/>
    <w:rsid w:val="008D41B9"/>
    <w:rsid w:val="008D54BB"/>
    <w:rsid w:val="008F0395"/>
    <w:rsid w:val="008F2727"/>
    <w:rsid w:val="00900335"/>
    <w:rsid w:val="00903F4D"/>
    <w:rsid w:val="009066AB"/>
    <w:rsid w:val="00907F3C"/>
    <w:rsid w:val="0091017A"/>
    <w:rsid w:val="00910927"/>
    <w:rsid w:val="009113B6"/>
    <w:rsid w:val="00912AB2"/>
    <w:rsid w:val="00915EE8"/>
    <w:rsid w:val="00916DE9"/>
    <w:rsid w:val="009200B9"/>
    <w:rsid w:val="00927579"/>
    <w:rsid w:val="00934EE1"/>
    <w:rsid w:val="00947395"/>
    <w:rsid w:val="00955C3F"/>
    <w:rsid w:val="00955DE2"/>
    <w:rsid w:val="009601D8"/>
    <w:rsid w:val="00962A97"/>
    <w:rsid w:val="00964728"/>
    <w:rsid w:val="00971229"/>
    <w:rsid w:val="0097273C"/>
    <w:rsid w:val="00977051"/>
    <w:rsid w:val="009816D2"/>
    <w:rsid w:val="0098177E"/>
    <w:rsid w:val="009821F4"/>
    <w:rsid w:val="0098637E"/>
    <w:rsid w:val="00995716"/>
    <w:rsid w:val="00995D59"/>
    <w:rsid w:val="009A1DC1"/>
    <w:rsid w:val="009A490A"/>
    <w:rsid w:val="009A634D"/>
    <w:rsid w:val="009B0EB2"/>
    <w:rsid w:val="009B421B"/>
    <w:rsid w:val="009C2201"/>
    <w:rsid w:val="009C23A6"/>
    <w:rsid w:val="009C47C6"/>
    <w:rsid w:val="009C5361"/>
    <w:rsid w:val="009C798B"/>
    <w:rsid w:val="009D1C13"/>
    <w:rsid w:val="009D566D"/>
    <w:rsid w:val="009E0385"/>
    <w:rsid w:val="009E2C6C"/>
    <w:rsid w:val="009E3CAC"/>
    <w:rsid w:val="009E41F4"/>
    <w:rsid w:val="009E6B69"/>
    <w:rsid w:val="009F50B6"/>
    <w:rsid w:val="009F6C3B"/>
    <w:rsid w:val="009F7B17"/>
    <w:rsid w:val="00A10780"/>
    <w:rsid w:val="00A10879"/>
    <w:rsid w:val="00A1148A"/>
    <w:rsid w:val="00A1615D"/>
    <w:rsid w:val="00A2082B"/>
    <w:rsid w:val="00A20B3D"/>
    <w:rsid w:val="00A2777B"/>
    <w:rsid w:val="00A333B4"/>
    <w:rsid w:val="00A3491C"/>
    <w:rsid w:val="00A410C2"/>
    <w:rsid w:val="00A4175B"/>
    <w:rsid w:val="00A4230B"/>
    <w:rsid w:val="00A423C8"/>
    <w:rsid w:val="00A5331D"/>
    <w:rsid w:val="00A573F2"/>
    <w:rsid w:val="00A71B7F"/>
    <w:rsid w:val="00A7273D"/>
    <w:rsid w:val="00A73B45"/>
    <w:rsid w:val="00A830BD"/>
    <w:rsid w:val="00A8687D"/>
    <w:rsid w:val="00A94417"/>
    <w:rsid w:val="00A97B54"/>
    <w:rsid w:val="00AA737B"/>
    <w:rsid w:val="00AB36D4"/>
    <w:rsid w:val="00AB6A3A"/>
    <w:rsid w:val="00AC11E2"/>
    <w:rsid w:val="00AC6588"/>
    <w:rsid w:val="00AC7643"/>
    <w:rsid w:val="00AD73D0"/>
    <w:rsid w:val="00AE3ABF"/>
    <w:rsid w:val="00AE6E29"/>
    <w:rsid w:val="00AE7A16"/>
    <w:rsid w:val="00AF142A"/>
    <w:rsid w:val="00B01BB7"/>
    <w:rsid w:val="00B02254"/>
    <w:rsid w:val="00B03B32"/>
    <w:rsid w:val="00B04729"/>
    <w:rsid w:val="00B0472A"/>
    <w:rsid w:val="00B153E4"/>
    <w:rsid w:val="00B17427"/>
    <w:rsid w:val="00B21078"/>
    <w:rsid w:val="00B2558A"/>
    <w:rsid w:val="00B25EEE"/>
    <w:rsid w:val="00B26FCA"/>
    <w:rsid w:val="00B321E6"/>
    <w:rsid w:val="00B33F86"/>
    <w:rsid w:val="00B34B81"/>
    <w:rsid w:val="00B42A07"/>
    <w:rsid w:val="00B42B45"/>
    <w:rsid w:val="00B43393"/>
    <w:rsid w:val="00B52683"/>
    <w:rsid w:val="00B535CF"/>
    <w:rsid w:val="00B54277"/>
    <w:rsid w:val="00B54669"/>
    <w:rsid w:val="00B56AAB"/>
    <w:rsid w:val="00B56FDE"/>
    <w:rsid w:val="00B57BB6"/>
    <w:rsid w:val="00B72095"/>
    <w:rsid w:val="00B7712B"/>
    <w:rsid w:val="00B77C21"/>
    <w:rsid w:val="00B8378A"/>
    <w:rsid w:val="00B95009"/>
    <w:rsid w:val="00BA2955"/>
    <w:rsid w:val="00BA630E"/>
    <w:rsid w:val="00BA7AB9"/>
    <w:rsid w:val="00BB017A"/>
    <w:rsid w:val="00BB4851"/>
    <w:rsid w:val="00BB5A27"/>
    <w:rsid w:val="00BB5AEA"/>
    <w:rsid w:val="00BC2E48"/>
    <w:rsid w:val="00BC5034"/>
    <w:rsid w:val="00BC5BF4"/>
    <w:rsid w:val="00BD047C"/>
    <w:rsid w:val="00BD7FAF"/>
    <w:rsid w:val="00BE0A19"/>
    <w:rsid w:val="00BE2303"/>
    <w:rsid w:val="00BE4645"/>
    <w:rsid w:val="00BE7424"/>
    <w:rsid w:val="00BE74D8"/>
    <w:rsid w:val="00BF0840"/>
    <w:rsid w:val="00BF0D9E"/>
    <w:rsid w:val="00BF4EB7"/>
    <w:rsid w:val="00BF6370"/>
    <w:rsid w:val="00C00724"/>
    <w:rsid w:val="00C0103A"/>
    <w:rsid w:val="00C04247"/>
    <w:rsid w:val="00C04659"/>
    <w:rsid w:val="00C064C0"/>
    <w:rsid w:val="00C07338"/>
    <w:rsid w:val="00C07C51"/>
    <w:rsid w:val="00C10325"/>
    <w:rsid w:val="00C14E61"/>
    <w:rsid w:val="00C171D7"/>
    <w:rsid w:val="00C24640"/>
    <w:rsid w:val="00C24970"/>
    <w:rsid w:val="00C33CA2"/>
    <w:rsid w:val="00C443A8"/>
    <w:rsid w:val="00C461F3"/>
    <w:rsid w:val="00C63BB9"/>
    <w:rsid w:val="00C7246D"/>
    <w:rsid w:val="00C73856"/>
    <w:rsid w:val="00C76A67"/>
    <w:rsid w:val="00C83BC9"/>
    <w:rsid w:val="00C8699F"/>
    <w:rsid w:val="00C901EE"/>
    <w:rsid w:val="00C91C33"/>
    <w:rsid w:val="00CA0963"/>
    <w:rsid w:val="00CA22D0"/>
    <w:rsid w:val="00CA3F24"/>
    <w:rsid w:val="00CA425D"/>
    <w:rsid w:val="00CA48F8"/>
    <w:rsid w:val="00CA4B12"/>
    <w:rsid w:val="00CA5142"/>
    <w:rsid w:val="00CB58A9"/>
    <w:rsid w:val="00CB6D80"/>
    <w:rsid w:val="00CB7EEE"/>
    <w:rsid w:val="00CC27A2"/>
    <w:rsid w:val="00CC3389"/>
    <w:rsid w:val="00CC4E28"/>
    <w:rsid w:val="00CC7CA2"/>
    <w:rsid w:val="00CD3C02"/>
    <w:rsid w:val="00CD7062"/>
    <w:rsid w:val="00CE237D"/>
    <w:rsid w:val="00CE36EF"/>
    <w:rsid w:val="00CE5955"/>
    <w:rsid w:val="00CF42FD"/>
    <w:rsid w:val="00CF5EB3"/>
    <w:rsid w:val="00D04929"/>
    <w:rsid w:val="00D125B1"/>
    <w:rsid w:val="00D2401E"/>
    <w:rsid w:val="00D26455"/>
    <w:rsid w:val="00D34AEE"/>
    <w:rsid w:val="00D35DE1"/>
    <w:rsid w:val="00D430D3"/>
    <w:rsid w:val="00D4390A"/>
    <w:rsid w:val="00D447AD"/>
    <w:rsid w:val="00D47A21"/>
    <w:rsid w:val="00D50F73"/>
    <w:rsid w:val="00D65561"/>
    <w:rsid w:val="00D6648F"/>
    <w:rsid w:val="00D67308"/>
    <w:rsid w:val="00D7678B"/>
    <w:rsid w:val="00D77C1A"/>
    <w:rsid w:val="00D81E71"/>
    <w:rsid w:val="00D82EBC"/>
    <w:rsid w:val="00D90484"/>
    <w:rsid w:val="00D90676"/>
    <w:rsid w:val="00D929B4"/>
    <w:rsid w:val="00D93761"/>
    <w:rsid w:val="00D97923"/>
    <w:rsid w:val="00DA0A7E"/>
    <w:rsid w:val="00DA21A7"/>
    <w:rsid w:val="00DA554B"/>
    <w:rsid w:val="00DA758A"/>
    <w:rsid w:val="00DB0F7D"/>
    <w:rsid w:val="00DB19EA"/>
    <w:rsid w:val="00DC0603"/>
    <w:rsid w:val="00DC1C1A"/>
    <w:rsid w:val="00DC445F"/>
    <w:rsid w:val="00DC79C0"/>
    <w:rsid w:val="00DD1917"/>
    <w:rsid w:val="00DD4414"/>
    <w:rsid w:val="00DD6A52"/>
    <w:rsid w:val="00DD73AF"/>
    <w:rsid w:val="00DE0EF1"/>
    <w:rsid w:val="00DE2B72"/>
    <w:rsid w:val="00DE39A0"/>
    <w:rsid w:val="00DE465F"/>
    <w:rsid w:val="00DF0CDD"/>
    <w:rsid w:val="00DF113F"/>
    <w:rsid w:val="00DF2DFB"/>
    <w:rsid w:val="00DF43E8"/>
    <w:rsid w:val="00DF7CAC"/>
    <w:rsid w:val="00E02C3B"/>
    <w:rsid w:val="00E04B45"/>
    <w:rsid w:val="00E11B1C"/>
    <w:rsid w:val="00E11D0F"/>
    <w:rsid w:val="00E13B2B"/>
    <w:rsid w:val="00E141C8"/>
    <w:rsid w:val="00E14D96"/>
    <w:rsid w:val="00E22448"/>
    <w:rsid w:val="00E22CCA"/>
    <w:rsid w:val="00E2302A"/>
    <w:rsid w:val="00E23453"/>
    <w:rsid w:val="00E27E4C"/>
    <w:rsid w:val="00E30A73"/>
    <w:rsid w:val="00E3172C"/>
    <w:rsid w:val="00E36944"/>
    <w:rsid w:val="00E40A14"/>
    <w:rsid w:val="00E47012"/>
    <w:rsid w:val="00E471F3"/>
    <w:rsid w:val="00E51D6E"/>
    <w:rsid w:val="00E66D05"/>
    <w:rsid w:val="00E66F81"/>
    <w:rsid w:val="00E70618"/>
    <w:rsid w:val="00E7063F"/>
    <w:rsid w:val="00E72458"/>
    <w:rsid w:val="00E731F5"/>
    <w:rsid w:val="00E73745"/>
    <w:rsid w:val="00E80376"/>
    <w:rsid w:val="00E83C68"/>
    <w:rsid w:val="00E8405C"/>
    <w:rsid w:val="00E86A1D"/>
    <w:rsid w:val="00E87390"/>
    <w:rsid w:val="00E97099"/>
    <w:rsid w:val="00EA040D"/>
    <w:rsid w:val="00EA7D72"/>
    <w:rsid w:val="00EB167B"/>
    <w:rsid w:val="00EB1AE1"/>
    <w:rsid w:val="00EB608A"/>
    <w:rsid w:val="00EB6349"/>
    <w:rsid w:val="00EB7168"/>
    <w:rsid w:val="00EC4C91"/>
    <w:rsid w:val="00EC5978"/>
    <w:rsid w:val="00EC5C9C"/>
    <w:rsid w:val="00EC691D"/>
    <w:rsid w:val="00ED42C2"/>
    <w:rsid w:val="00EF0173"/>
    <w:rsid w:val="00EF1817"/>
    <w:rsid w:val="00EF2BF3"/>
    <w:rsid w:val="00EF49BB"/>
    <w:rsid w:val="00EF522C"/>
    <w:rsid w:val="00F01A3C"/>
    <w:rsid w:val="00F025FC"/>
    <w:rsid w:val="00F06BE0"/>
    <w:rsid w:val="00F072C1"/>
    <w:rsid w:val="00F10B76"/>
    <w:rsid w:val="00F139F9"/>
    <w:rsid w:val="00F153F1"/>
    <w:rsid w:val="00F26E84"/>
    <w:rsid w:val="00F27019"/>
    <w:rsid w:val="00F3039F"/>
    <w:rsid w:val="00F32721"/>
    <w:rsid w:val="00F34652"/>
    <w:rsid w:val="00F356B4"/>
    <w:rsid w:val="00F40435"/>
    <w:rsid w:val="00F423E3"/>
    <w:rsid w:val="00F429D2"/>
    <w:rsid w:val="00F43F6C"/>
    <w:rsid w:val="00F47335"/>
    <w:rsid w:val="00F51250"/>
    <w:rsid w:val="00F6428F"/>
    <w:rsid w:val="00F65581"/>
    <w:rsid w:val="00F65699"/>
    <w:rsid w:val="00F67103"/>
    <w:rsid w:val="00F82DD7"/>
    <w:rsid w:val="00F83D17"/>
    <w:rsid w:val="00F84054"/>
    <w:rsid w:val="00F850F7"/>
    <w:rsid w:val="00F86416"/>
    <w:rsid w:val="00F86F48"/>
    <w:rsid w:val="00F8767F"/>
    <w:rsid w:val="00F92317"/>
    <w:rsid w:val="00FA2862"/>
    <w:rsid w:val="00FA4CFD"/>
    <w:rsid w:val="00FA6F92"/>
    <w:rsid w:val="00FB320E"/>
    <w:rsid w:val="00FB36C3"/>
    <w:rsid w:val="00FB5C6C"/>
    <w:rsid w:val="00FB69BC"/>
    <w:rsid w:val="00FC2150"/>
    <w:rsid w:val="00FC2C7B"/>
    <w:rsid w:val="00FD0545"/>
    <w:rsid w:val="00FD0D43"/>
    <w:rsid w:val="00FD4C7F"/>
    <w:rsid w:val="00FD6BE8"/>
    <w:rsid w:val="00FD773F"/>
    <w:rsid w:val="00FE37BA"/>
    <w:rsid w:val="00FE5836"/>
    <w:rsid w:val="00FE60AB"/>
    <w:rsid w:val="00FE7DFD"/>
    <w:rsid w:val="00FF1DBF"/>
    <w:rsid w:val="00FF631A"/>
    <w:rsid w:val="00FF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013FA3DA"/>
  <w15:docId w15:val="{FA274CC4-1B98-416A-90DA-F56BCB729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ilustracji">
    <w:name w:val="table of figures"/>
    <w:aliases w:val="tabela"/>
    <w:basedOn w:val="Normalny"/>
    <w:next w:val="Normalny"/>
    <w:autoRedefine/>
    <w:semiHidden/>
    <w:rsid w:val="00E471F3"/>
    <w:rPr>
      <w:rFonts w:ascii="Arial" w:hAnsi="Arial"/>
    </w:rPr>
  </w:style>
  <w:style w:type="character" w:styleId="Uwydatnienie">
    <w:name w:val="Emphasis"/>
    <w:uiPriority w:val="20"/>
    <w:qFormat/>
    <w:rsid w:val="0006383D"/>
    <w:rPr>
      <w:b/>
      <w:bCs/>
      <w:i w:val="0"/>
      <w:iCs w:val="0"/>
    </w:rPr>
  </w:style>
  <w:style w:type="paragraph" w:styleId="Tekstprzypisudolnego">
    <w:name w:val="footnote text"/>
    <w:basedOn w:val="Normalny"/>
    <w:semiHidden/>
    <w:rsid w:val="00F025FC"/>
    <w:rPr>
      <w:sz w:val="20"/>
      <w:szCs w:val="20"/>
    </w:rPr>
  </w:style>
  <w:style w:type="character" w:styleId="Odwoanieprzypisudolnego">
    <w:name w:val="footnote reference"/>
    <w:semiHidden/>
    <w:rsid w:val="00F025FC"/>
    <w:rPr>
      <w:vertAlign w:val="superscript"/>
    </w:rPr>
  </w:style>
  <w:style w:type="paragraph" w:styleId="Nagwek">
    <w:name w:val="header"/>
    <w:basedOn w:val="Normalny"/>
    <w:rsid w:val="00C91C3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91C3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91C33"/>
  </w:style>
  <w:style w:type="paragraph" w:customStyle="1" w:styleId="Default">
    <w:name w:val="Default"/>
    <w:rsid w:val="00A20B3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nyWeb">
    <w:name w:val="Normal (Web)"/>
    <w:basedOn w:val="Normalny"/>
    <w:rsid w:val="00DC0603"/>
  </w:style>
  <w:style w:type="character" w:styleId="Odwoaniedokomentarza">
    <w:name w:val="annotation reference"/>
    <w:semiHidden/>
    <w:rsid w:val="00900335"/>
    <w:rPr>
      <w:sz w:val="16"/>
      <w:szCs w:val="16"/>
    </w:rPr>
  </w:style>
  <w:style w:type="paragraph" w:styleId="Tekstkomentarza">
    <w:name w:val="annotation text"/>
    <w:basedOn w:val="Normalny"/>
    <w:semiHidden/>
    <w:rsid w:val="009003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900335"/>
    <w:rPr>
      <w:b/>
      <w:bCs/>
    </w:rPr>
  </w:style>
  <w:style w:type="paragraph" w:styleId="Tekstdymka">
    <w:name w:val="Balloon Text"/>
    <w:basedOn w:val="Normalny"/>
    <w:semiHidden/>
    <w:rsid w:val="00900335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DE0EF1"/>
    <w:rPr>
      <w:sz w:val="20"/>
      <w:szCs w:val="20"/>
    </w:rPr>
  </w:style>
  <w:style w:type="character" w:styleId="Odwoanieprzypisukocowego">
    <w:name w:val="endnote reference"/>
    <w:semiHidden/>
    <w:rsid w:val="00DE0EF1"/>
    <w:rPr>
      <w:vertAlign w:val="superscript"/>
    </w:rPr>
  </w:style>
  <w:style w:type="character" w:styleId="Hipercze">
    <w:name w:val="Hyperlink"/>
    <w:uiPriority w:val="99"/>
    <w:unhideWhenUsed/>
    <w:rsid w:val="00BF0D9E"/>
    <w:rPr>
      <w:color w:val="0000FF"/>
      <w:u w:val="single"/>
    </w:rPr>
  </w:style>
  <w:style w:type="character" w:styleId="Pogrubienie">
    <w:name w:val="Strong"/>
    <w:uiPriority w:val="22"/>
    <w:qFormat/>
    <w:rsid w:val="00910927"/>
    <w:rPr>
      <w:b/>
      <w:bCs/>
    </w:rPr>
  </w:style>
  <w:style w:type="paragraph" w:styleId="Poprawka">
    <w:name w:val="Revision"/>
    <w:hidden/>
    <w:uiPriority w:val="99"/>
    <w:semiHidden/>
    <w:rsid w:val="00FF1DBF"/>
    <w:rPr>
      <w:sz w:val="24"/>
      <w:szCs w:val="24"/>
    </w:rPr>
  </w:style>
  <w:style w:type="table" w:styleId="Tabela-Siatka">
    <w:name w:val="Table Grid"/>
    <w:basedOn w:val="Standardowy"/>
    <w:rsid w:val="00E840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A7A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35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2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27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41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82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776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521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2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37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2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2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7052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7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69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32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09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61501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1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8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583406">
                      <w:marLeft w:val="49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201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18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BBC1C6"/>
                                <w:left w:val="single" w:sz="6" w:space="0" w:color="BBC1C6"/>
                                <w:bottom w:val="single" w:sz="6" w:space="8" w:color="BBC1C6"/>
                                <w:right w:val="single" w:sz="6" w:space="0" w:color="BBC1C6"/>
                              </w:divBdr>
                              <w:divsChild>
                                <w:div w:id="34532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619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181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7732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9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6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97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7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32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00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17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8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765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415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501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5513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9257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4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0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0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19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12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511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04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1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92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8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78004">
                      <w:marLeft w:val="49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308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425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BBC1C6"/>
                                <w:left w:val="single" w:sz="6" w:space="0" w:color="BBC1C6"/>
                                <w:bottom w:val="single" w:sz="6" w:space="8" w:color="BBC1C6"/>
                                <w:right w:val="single" w:sz="6" w:space="0" w:color="BBC1C6"/>
                              </w:divBdr>
                              <w:divsChild>
                                <w:div w:id="1161891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705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39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701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8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8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8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36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53658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1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03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9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27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46595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3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62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7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37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0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82375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1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0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3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0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27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60434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89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8CEA5-5F45-45ED-8D3F-EC250C600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3840</Words>
  <Characters>25027</Characters>
  <Application>Microsoft Office Word</Application>
  <DocSecurity>0</DocSecurity>
  <Lines>208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……………</vt:lpstr>
    </vt:vector>
  </TitlesOfParts>
  <Company>UMSOPOT</Company>
  <LinksUpToDate>false</LinksUpToDate>
  <CharactersWithSpaces>28810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……………</dc:title>
  <dc:creator>Administrator</dc:creator>
  <cp:lastModifiedBy>Katarzyna Rochewicz</cp:lastModifiedBy>
  <cp:revision>3</cp:revision>
  <cp:lastPrinted>2022-01-17T11:44:00Z</cp:lastPrinted>
  <dcterms:created xsi:type="dcterms:W3CDTF">2022-01-21T14:22:00Z</dcterms:created>
  <dcterms:modified xsi:type="dcterms:W3CDTF">2022-01-21T14:24:00Z</dcterms:modified>
</cp:coreProperties>
</file>